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5F36">
            <w:pPr>
              <w:spacing w:before="120"/>
              <w:jc w:val="center"/>
            </w:pPr>
            <w:bookmarkStart w:id="0" w:name="_GoBack"/>
            <w:bookmarkEnd w:id="0"/>
            <w:r>
              <w:rPr>
                <w:b/>
                <w:bCs/>
                <w:lang w:val="vi-VN"/>
              </w:rPr>
              <w:t>HỘI ĐỒNG NHÂN DÂN</w:t>
            </w:r>
            <w:r>
              <w:rPr>
                <w:b/>
                <w:bCs/>
              </w:rPr>
              <w:br/>
            </w:r>
            <w:r>
              <w:rPr>
                <w:b/>
                <w:bCs/>
                <w:lang w:val="vi-VN"/>
              </w:rPr>
              <w:t>TỈNH GIA LAI</w:t>
            </w:r>
            <w:r>
              <w:rPr>
                <w:lang w:val="vi-VN"/>
              </w:rPr>
              <w:t xml:space="preserve"> </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5F36">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5F36">
            <w:pPr>
              <w:spacing w:before="120"/>
              <w:jc w:val="center"/>
            </w:pPr>
            <w:r>
              <w:rPr>
                <w:lang w:val="vi-VN"/>
              </w:rPr>
              <w:t>Số: 148/NQ-HĐND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5F36">
            <w:pPr>
              <w:spacing w:before="120"/>
              <w:jc w:val="right"/>
            </w:pPr>
            <w:r>
              <w:rPr>
                <w:i/>
                <w:iCs/>
                <w:lang w:val="vi-VN"/>
              </w:rPr>
              <w:t>Gia Lai, ngày 06 th</w:t>
            </w:r>
            <w:r>
              <w:rPr>
                <w:i/>
                <w:iCs/>
              </w:rPr>
              <w:t>á</w:t>
            </w:r>
            <w:r>
              <w:rPr>
                <w:i/>
                <w:iCs/>
                <w:lang w:val="vi-VN"/>
              </w:rPr>
              <w:t>ng 12 năm 2018</w:t>
            </w:r>
          </w:p>
        </w:tc>
      </w:tr>
    </w:tbl>
    <w:p w:rsidR="00000000" w:rsidRDefault="00765F36">
      <w:pPr>
        <w:spacing w:before="120" w:after="280" w:afterAutospacing="1"/>
      </w:pPr>
      <w:r>
        <w:rPr>
          <w:lang w:val="vi-VN"/>
        </w:rPr>
        <w:t> </w:t>
      </w:r>
    </w:p>
    <w:p w:rsidR="00000000" w:rsidRDefault="00765F36">
      <w:pPr>
        <w:spacing w:before="120" w:after="280" w:afterAutospacing="1"/>
        <w:jc w:val="center"/>
      </w:pPr>
      <w:bookmarkStart w:id="1" w:name="loai_1"/>
      <w:r>
        <w:rPr>
          <w:b/>
          <w:bCs/>
          <w:lang w:val="vi-VN"/>
        </w:rPr>
        <w:t>NGHỊ QUYẾT</w:t>
      </w:r>
      <w:bookmarkEnd w:id="1"/>
    </w:p>
    <w:p w:rsidR="00000000" w:rsidRDefault="00765F36">
      <w:pPr>
        <w:spacing w:before="120" w:after="280" w:afterAutospacing="1"/>
        <w:jc w:val="center"/>
      </w:pPr>
      <w:bookmarkStart w:id="2" w:name="loai_1_name"/>
      <w:r>
        <w:rPr>
          <w:lang w:val="vi-VN"/>
        </w:rPr>
        <w:t>VỀ DỰ TOÁN NGÂN SÁCH ĐỊA PHƯƠNG VÀ PHƯƠNG ÁN PHÂN BỔ NGÂN SÁCH CẤP TỈN</w:t>
      </w:r>
      <w:r>
        <w:rPr>
          <w:lang w:val="vi-VN"/>
        </w:rPr>
        <w:t>H NĂM 2019</w:t>
      </w:r>
      <w:bookmarkEnd w:id="2"/>
    </w:p>
    <w:p w:rsidR="00000000" w:rsidRDefault="00765F36">
      <w:pPr>
        <w:spacing w:before="120" w:after="280" w:afterAutospacing="1"/>
        <w:jc w:val="center"/>
      </w:pPr>
      <w:r>
        <w:rPr>
          <w:b/>
          <w:bCs/>
          <w:lang w:val="vi-VN"/>
        </w:rPr>
        <w:t xml:space="preserve">HỘI ĐỒNG NHÂN DÂN TỈNH GIA LAI </w:t>
      </w:r>
      <w:r>
        <w:rPr>
          <w:b/>
          <w:bCs/>
        </w:rPr>
        <w:br/>
      </w:r>
      <w:r>
        <w:rPr>
          <w:b/>
          <w:bCs/>
          <w:lang w:val="vi-VN"/>
        </w:rPr>
        <w:t>KHÓA XI, KỲ HỌP THỨ BẢY</w:t>
      </w:r>
    </w:p>
    <w:p w:rsidR="00000000" w:rsidRDefault="00765F36">
      <w:pPr>
        <w:spacing w:before="120" w:after="280" w:afterAutospacing="1"/>
      </w:pPr>
      <w:r>
        <w:rPr>
          <w:i/>
          <w:iCs/>
          <w:lang w:val="vi-VN"/>
        </w:rPr>
        <w:t>Căn cứ Luật Tổ chức chính quyền địa phương năm 2015;</w:t>
      </w:r>
    </w:p>
    <w:p w:rsidR="00000000" w:rsidRDefault="00765F36">
      <w:pPr>
        <w:spacing w:before="120" w:after="280" w:afterAutospacing="1"/>
      </w:pPr>
      <w:r>
        <w:rPr>
          <w:i/>
          <w:iCs/>
          <w:lang w:val="vi-VN"/>
        </w:rPr>
        <w:t>Căn cứ Luật Ngân sách Nhà nước năm 2015;</w:t>
      </w:r>
    </w:p>
    <w:p w:rsidR="00000000" w:rsidRDefault="00765F36">
      <w:pPr>
        <w:spacing w:before="120" w:after="280" w:afterAutospacing="1"/>
      </w:pPr>
      <w:r>
        <w:rPr>
          <w:i/>
          <w:iCs/>
          <w:lang w:val="vi-VN"/>
        </w:rPr>
        <w:t>Xét Tờ trình số 2692/TTr-UBND ngày 27 tháng 11 năm 2018 của Ủy ban nhân dân tỉnh về việc đề ngh</w:t>
      </w:r>
      <w:r>
        <w:rPr>
          <w:i/>
          <w:iCs/>
          <w:lang w:val="vi-VN"/>
        </w:rPr>
        <w:t>ị phê duyệt dự toán ngân sách địa phương và phương án phân bổ ngân sách cấp tỉnh năm 2019; Báo cáo thẩm tra của Ban Kinh tế - Ngân sách Hội đồng nhân dân tỉnh; ý kiến thảo luận của đại biểu Hội đồng nhân dân tỉnh tại Kỳ họp,</w:t>
      </w:r>
    </w:p>
    <w:p w:rsidR="00000000" w:rsidRDefault="00765F36">
      <w:pPr>
        <w:spacing w:before="120" w:after="280" w:afterAutospacing="1"/>
        <w:jc w:val="center"/>
      </w:pPr>
      <w:r>
        <w:rPr>
          <w:b/>
          <w:bCs/>
          <w:lang w:val="vi-VN"/>
        </w:rPr>
        <w:t>QUYẾT NGHỊ:</w:t>
      </w:r>
    </w:p>
    <w:p w:rsidR="00000000" w:rsidRDefault="00765F36">
      <w:pPr>
        <w:spacing w:before="120" w:after="280" w:afterAutospacing="1"/>
      </w:pPr>
      <w:bookmarkStart w:id="3" w:name="dieu_1"/>
      <w:r>
        <w:rPr>
          <w:b/>
          <w:bCs/>
          <w:lang w:val="vi-VN"/>
        </w:rPr>
        <w:t>Điều 1.</w:t>
      </w:r>
      <w:bookmarkEnd w:id="3"/>
      <w:r>
        <w:rPr>
          <w:b/>
          <w:bCs/>
          <w:lang w:val="vi-VN"/>
        </w:rPr>
        <w:t xml:space="preserve"> </w:t>
      </w:r>
      <w:bookmarkStart w:id="4" w:name="dieu_1_name"/>
      <w:r>
        <w:rPr>
          <w:lang w:val="vi-VN"/>
        </w:rPr>
        <w:t>Thông qua d</w:t>
      </w:r>
      <w:r>
        <w:rPr>
          <w:lang w:val="vi-VN"/>
        </w:rPr>
        <w:t>ự toán ngân sách địa phương và phương án phân bổ ngân sách cấp tỉnh năm 2019 như sau:</w:t>
      </w:r>
      <w:bookmarkEnd w:id="4"/>
    </w:p>
    <w:p w:rsidR="00000000" w:rsidRDefault="00765F36">
      <w:pPr>
        <w:spacing w:before="120" w:after="280" w:afterAutospacing="1"/>
      </w:pPr>
      <w:bookmarkStart w:id="5" w:name="muc_1"/>
      <w:r>
        <w:rPr>
          <w:b/>
          <w:bCs/>
          <w:lang w:val="vi-VN"/>
        </w:rPr>
        <w:t>I. Dự toán ngân sách nhà nước:</w:t>
      </w:r>
      <w:bookmarkEnd w:id="5"/>
    </w:p>
    <w:p w:rsidR="00000000" w:rsidRDefault="00765F36">
      <w:pPr>
        <w:spacing w:before="120" w:after="280" w:afterAutospacing="1"/>
      </w:pPr>
      <w:r>
        <w:rPr>
          <w:b/>
          <w:bCs/>
          <w:lang w:val="vi-VN"/>
        </w:rPr>
        <w:t>1. Dự toán thu ngân sách nhà nư</w:t>
      </w:r>
      <w:r>
        <w:rPr>
          <w:b/>
          <w:bCs/>
        </w:rPr>
        <w:t>ớ</w:t>
      </w:r>
      <w:r>
        <w:rPr>
          <w:b/>
          <w:bCs/>
          <w:lang w:val="vi-VN"/>
        </w:rPr>
        <w:t>c trên địa bàn:</w:t>
      </w:r>
    </w:p>
    <w:p w:rsidR="00000000" w:rsidRDefault="00765F36">
      <w:pPr>
        <w:spacing w:before="120" w:after="280" w:afterAutospacing="1"/>
      </w:pPr>
      <w:r>
        <w:rPr>
          <w:lang w:val="vi-VN"/>
        </w:rPr>
        <w:t>Thu cân đối NSNN trên địa bàn Trung ương giao: 4.503.600 tri</w:t>
      </w:r>
      <w:r>
        <w:t>ệ</w:t>
      </w:r>
      <w:r>
        <w:rPr>
          <w:lang w:val="vi-VN"/>
        </w:rPr>
        <w:t>u đồng.</w:t>
      </w:r>
    </w:p>
    <w:p w:rsidR="00000000" w:rsidRDefault="00765F36">
      <w:pPr>
        <w:spacing w:before="120" w:after="280" w:afterAutospacing="1"/>
      </w:pPr>
      <w:r>
        <w:rPr>
          <w:lang w:val="vi-VN"/>
        </w:rPr>
        <w:t>Địa phương xây dựng th</w:t>
      </w:r>
      <w:r>
        <w:rPr>
          <w:lang w:val="vi-VN"/>
        </w:rPr>
        <w:t>u NSNN trên địa bàn 4.905.000 triệu đồng trở lên.</w:t>
      </w:r>
    </w:p>
    <w:p w:rsidR="00000000" w:rsidRDefault="00765F36">
      <w:pPr>
        <w:spacing w:before="120" w:after="280" w:afterAutospacing="1"/>
      </w:pPr>
      <w:r>
        <w:rPr>
          <w:lang w:val="vi-VN"/>
        </w:rPr>
        <w:t xml:space="preserve">So với dự toán Trung ương giao tăng 401.400 triệu đồng. Gồm: </w:t>
      </w:r>
      <w:r>
        <w:rPr>
          <w:i/>
          <w:iCs/>
          <w:lang w:val="vi-VN"/>
        </w:rPr>
        <w:t>(các loại thuế, phí, khác tăng: 46,4 tỷ đồng; thu tiền sử dụng đ</w:t>
      </w:r>
      <w:r>
        <w:rPr>
          <w:i/>
          <w:iCs/>
        </w:rPr>
        <w:t>ấ</w:t>
      </w:r>
      <w:r>
        <w:rPr>
          <w:i/>
          <w:iCs/>
          <w:lang w:val="vi-VN"/>
        </w:rPr>
        <w:t>t tăng 355 tỷ đồng).</w:t>
      </w:r>
    </w:p>
    <w:p w:rsidR="00000000" w:rsidRDefault="00765F36">
      <w:pPr>
        <w:spacing w:before="120" w:after="280" w:afterAutospacing="1"/>
      </w:pPr>
      <w:r>
        <w:rPr>
          <w:lang w:val="vi-VN"/>
        </w:rPr>
        <w:t xml:space="preserve">Tăng 10,1% ước thực hiện năm 2018 </w:t>
      </w:r>
      <w:r>
        <w:rPr>
          <w:i/>
          <w:iCs/>
          <w:lang w:val="vi-VN"/>
        </w:rPr>
        <w:t>(4.905/4.456 tỷ đồng)</w:t>
      </w:r>
      <w:r>
        <w:rPr>
          <w:lang w:val="vi-VN"/>
        </w:rPr>
        <w:t>, tư</w:t>
      </w:r>
      <w:r>
        <w:rPr>
          <w:lang w:val="vi-VN"/>
        </w:rPr>
        <w:t xml:space="preserve">ơng ứng với số tiền tăng 449 tỷ đồng. </w:t>
      </w:r>
      <w:r>
        <w:rPr>
          <w:i/>
          <w:iCs/>
          <w:lang w:val="vi-VN"/>
        </w:rPr>
        <w:t>(Biểu số 01 kèm theo)</w:t>
      </w:r>
    </w:p>
    <w:p w:rsidR="00000000" w:rsidRDefault="00765F36">
      <w:pPr>
        <w:spacing w:before="120" w:after="280" w:afterAutospacing="1"/>
      </w:pPr>
      <w:r>
        <w:rPr>
          <w:b/>
          <w:bCs/>
          <w:lang w:val="vi-VN"/>
        </w:rPr>
        <w:t>2. Tổng thu ngân sách địa phương: 12.287.847 triệu đồng</w:t>
      </w:r>
    </w:p>
    <w:p w:rsidR="00000000" w:rsidRDefault="00765F36">
      <w:pPr>
        <w:spacing w:before="120" w:after="280" w:afterAutospacing="1"/>
      </w:pPr>
      <w:r>
        <w:rPr>
          <w:lang w:val="vi-VN"/>
        </w:rPr>
        <w:t>a) Thu NSĐP hưởng theo phân cấp 4.271.688</w:t>
      </w:r>
      <w:r>
        <w:t xml:space="preserve"> -</w:t>
      </w:r>
    </w:p>
    <w:p w:rsidR="00000000" w:rsidRDefault="00765F36">
      <w:pPr>
        <w:spacing w:before="120" w:after="280" w:afterAutospacing="1"/>
      </w:pPr>
      <w:r>
        <w:rPr>
          <w:lang w:val="vi-VN"/>
        </w:rPr>
        <w:lastRenderedPageBreak/>
        <w:t>b) Thu kết dư ngân sách 6.266 -</w:t>
      </w:r>
    </w:p>
    <w:p w:rsidR="00000000" w:rsidRDefault="00765F36">
      <w:pPr>
        <w:spacing w:before="120" w:after="280" w:afterAutospacing="1"/>
      </w:pPr>
      <w:r>
        <w:rPr>
          <w:lang w:val="vi-VN"/>
        </w:rPr>
        <w:t>c) Thu chuyển nguồn 96.330 -</w:t>
      </w:r>
    </w:p>
    <w:p w:rsidR="00000000" w:rsidRDefault="00765F36">
      <w:pPr>
        <w:spacing w:before="120" w:after="280" w:afterAutospacing="1"/>
      </w:pPr>
      <w:r>
        <w:rPr>
          <w:lang w:val="vi-VN"/>
        </w:rPr>
        <w:t>d) Thu NSTW bổ sung 7.913.563</w:t>
      </w:r>
      <w:r>
        <w:t xml:space="preserve"> -</w:t>
      </w:r>
    </w:p>
    <w:p w:rsidR="00000000" w:rsidRDefault="00765F36">
      <w:pPr>
        <w:spacing w:before="120" w:after="280" w:afterAutospacing="1"/>
      </w:pPr>
      <w:r>
        <w:rPr>
          <w:lang w:val="vi-VN"/>
        </w:rPr>
        <w:t>+ B</w:t>
      </w:r>
      <w:r>
        <w:rPr>
          <w:lang w:val="vi-VN"/>
        </w:rPr>
        <w:t>ổ sung cân đối ngân sách 5.948.170</w:t>
      </w:r>
      <w:r>
        <w:t xml:space="preserve"> -</w:t>
      </w:r>
    </w:p>
    <w:p w:rsidR="00000000" w:rsidRDefault="00765F36">
      <w:pPr>
        <w:spacing w:before="120" w:after="280" w:afterAutospacing="1"/>
      </w:pPr>
      <w:r>
        <w:rPr>
          <w:i/>
          <w:iCs/>
          <w:lang w:val="vi-VN"/>
        </w:rPr>
        <w:t>Tăng so với s</w:t>
      </w:r>
      <w:r>
        <w:rPr>
          <w:i/>
          <w:iCs/>
        </w:rPr>
        <w:t xml:space="preserve">ố </w:t>
      </w:r>
      <w:r>
        <w:rPr>
          <w:i/>
          <w:iCs/>
          <w:lang w:val="vi-VN"/>
        </w:rPr>
        <w:t>dự toán năm 2018 là 117 tỷ đồng.</w:t>
      </w:r>
    </w:p>
    <w:p w:rsidR="00000000" w:rsidRDefault="00765F36">
      <w:pPr>
        <w:spacing w:before="120" w:after="280" w:afterAutospacing="1"/>
      </w:pPr>
      <w:r>
        <w:rPr>
          <w:lang w:val="vi-VN"/>
        </w:rPr>
        <w:t>+ Bổ sung có mục tiêu 1.965.393</w:t>
      </w:r>
      <w:r>
        <w:t xml:space="preserve"> -</w:t>
      </w:r>
    </w:p>
    <w:p w:rsidR="00000000" w:rsidRDefault="00765F36">
      <w:pPr>
        <w:spacing w:before="120" w:after="280" w:afterAutospacing="1"/>
      </w:pPr>
      <w:r>
        <w:rPr>
          <w:lang w:val="vi-VN"/>
        </w:rPr>
        <w:t>Bằng 85% so dự toán năm 2018, số tuyệt đối giảm 344,41 tỷ đồng.</w:t>
      </w:r>
    </w:p>
    <w:p w:rsidR="00000000" w:rsidRDefault="00765F36">
      <w:pPr>
        <w:spacing w:before="120" w:after="280" w:afterAutospacing="1"/>
      </w:pPr>
      <w:r>
        <w:rPr>
          <w:b/>
          <w:bCs/>
          <w:lang w:val="vi-VN"/>
        </w:rPr>
        <w:t>3. D</w:t>
      </w:r>
      <w:r>
        <w:rPr>
          <w:b/>
          <w:bCs/>
        </w:rPr>
        <w:t xml:space="preserve">ự </w:t>
      </w:r>
      <w:r>
        <w:rPr>
          <w:b/>
          <w:bCs/>
          <w:lang w:val="vi-VN"/>
        </w:rPr>
        <w:t>toán chi NSĐP năm 2019</w:t>
      </w:r>
    </w:p>
    <w:p w:rsidR="00000000" w:rsidRDefault="00765F36">
      <w:pPr>
        <w:spacing w:before="120" w:after="280" w:afterAutospacing="1"/>
      </w:pPr>
      <w:r>
        <w:rPr>
          <w:b/>
          <w:bCs/>
          <w:lang w:val="vi-VN"/>
        </w:rPr>
        <w:t>Tổng chi NSĐP: 12.283.447 triệu đồng</w:t>
      </w:r>
    </w:p>
    <w:p w:rsidR="00000000" w:rsidRDefault="00765F36">
      <w:pPr>
        <w:spacing w:before="120" w:after="280" w:afterAutospacing="1"/>
      </w:pPr>
      <w:r>
        <w:rPr>
          <w:lang w:val="vi-VN"/>
        </w:rPr>
        <w:t>Trong đ</w:t>
      </w:r>
      <w:r>
        <w:rPr>
          <w:lang w:val="vi-VN"/>
        </w:rPr>
        <w:t>ó:</w:t>
      </w:r>
    </w:p>
    <w:p w:rsidR="00000000" w:rsidRDefault="00765F36">
      <w:pPr>
        <w:spacing w:before="120" w:after="280" w:afterAutospacing="1"/>
      </w:pPr>
      <w:r>
        <w:rPr>
          <w:lang w:val="vi-VN"/>
        </w:rPr>
        <w:t>* Chi đầu tư phát triển là 3.001.323 triệu đồng, bằng 91,3% so với dự toán HĐND tỉnh giao năm 2018, giảm 285.391 triệu đồng, chiếm tỷ trọng 24,4% so với tổng chi NSĐP năm 2019.</w:t>
      </w:r>
    </w:p>
    <w:p w:rsidR="00000000" w:rsidRDefault="00765F36">
      <w:pPr>
        <w:spacing w:before="120" w:after="280" w:afterAutospacing="1"/>
      </w:pPr>
      <w:r>
        <w:rPr>
          <w:lang w:val="vi-VN"/>
        </w:rPr>
        <w:t>* Chi thường xuyên 8.993.648 triệu đồng, tăng 7% so với dự toán HĐND tỉnh gi</w:t>
      </w:r>
      <w:r>
        <w:rPr>
          <w:lang w:val="vi-VN"/>
        </w:rPr>
        <w:t>ao năm 2018, tăng 591.529 triệu đồng, chiếm tỷ trọng 73,2% so với tổng chi NSĐP năm 2019.</w:t>
      </w:r>
    </w:p>
    <w:p w:rsidR="00000000" w:rsidRDefault="00765F36">
      <w:pPr>
        <w:spacing w:before="120" w:after="280" w:afterAutospacing="1"/>
      </w:pPr>
      <w:r>
        <w:rPr>
          <w:lang w:val="vi-VN"/>
        </w:rPr>
        <w:t>Gồm:</w:t>
      </w:r>
    </w:p>
    <w:p w:rsidR="00000000" w:rsidRDefault="00765F36">
      <w:pPr>
        <w:spacing w:before="120" w:after="280" w:afterAutospacing="1"/>
      </w:pPr>
      <w:r>
        <w:rPr>
          <w:b/>
          <w:bCs/>
          <w:lang w:val="vi-VN"/>
        </w:rPr>
        <w:t>a) Tổng chi cân đối NSĐP: 10.318.054 triệu đồng</w:t>
      </w:r>
    </w:p>
    <w:p w:rsidR="00000000" w:rsidRDefault="00765F36">
      <w:pPr>
        <w:spacing w:before="120" w:after="280" w:afterAutospacing="1"/>
      </w:pPr>
      <w:r>
        <w:rPr>
          <w:lang w:val="vi-VN"/>
        </w:rPr>
        <w:t>So với dự toán của HĐND tỉnh giao năm 2018 tăng 6,5% (625,6 tỷ đồng).</w:t>
      </w:r>
    </w:p>
    <w:p w:rsidR="00000000" w:rsidRDefault="00765F36">
      <w:pPr>
        <w:spacing w:before="120" w:after="280" w:afterAutospacing="1"/>
      </w:pPr>
      <w:r>
        <w:rPr>
          <w:lang w:val="vi-VN"/>
        </w:rPr>
        <w:t>Trong đó:</w:t>
      </w:r>
    </w:p>
    <w:p w:rsidR="00000000" w:rsidRDefault="00765F36">
      <w:pPr>
        <w:spacing w:before="120" w:after="280" w:afterAutospacing="1"/>
      </w:pPr>
      <w:r>
        <w:rPr>
          <w:lang w:val="vi-VN"/>
        </w:rPr>
        <w:t>- Chi đầu tư phát triển: 1.872.62</w:t>
      </w:r>
      <w:r>
        <w:rPr>
          <w:lang w:val="vi-VN"/>
        </w:rPr>
        <w:t>0 triệu đồng</w:t>
      </w:r>
    </w:p>
    <w:p w:rsidR="00000000" w:rsidRDefault="00765F36">
      <w:pPr>
        <w:spacing w:before="120" w:after="280" w:afterAutospacing="1"/>
      </w:pPr>
      <w:r>
        <w:rPr>
          <w:lang w:val="vi-VN"/>
        </w:rPr>
        <w:t xml:space="preserve">So với dự toán của HĐND tỉnh giao năm 2018 </w:t>
      </w:r>
      <w:r>
        <w:rPr>
          <w:i/>
          <w:iCs/>
          <w:lang w:val="vi-VN"/>
        </w:rPr>
        <w:t>(không tính phần chi đầu tư chuyển nguồn)</w:t>
      </w:r>
      <w:r>
        <w:rPr>
          <w:lang w:val="vi-VN"/>
        </w:rPr>
        <w:t xml:space="preserve"> tăng 26,8% (376,5 tỷ đồng), chiếm tỷ trọng 18,1% so với tổng chi cân đối năm 2019 </w:t>
      </w:r>
      <w:r>
        <w:rPr>
          <w:i/>
          <w:iCs/>
          <w:lang w:val="vi-VN"/>
        </w:rPr>
        <w:t>(năm 2018 chiếm tỷ trọng 14,4%)</w:t>
      </w:r>
    </w:p>
    <w:p w:rsidR="00000000" w:rsidRDefault="00765F36">
      <w:pPr>
        <w:spacing w:before="120" w:after="280" w:afterAutospacing="1"/>
      </w:pPr>
      <w:r>
        <w:rPr>
          <w:lang w:val="vi-VN"/>
        </w:rPr>
        <w:t xml:space="preserve">+ Chi đầu tư xây dựng cơ bản </w:t>
      </w:r>
      <w:r>
        <w:rPr>
          <w:i/>
          <w:iCs/>
          <w:lang w:val="vi-VN"/>
        </w:rPr>
        <w:t>(vốn c</w:t>
      </w:r>
      <w:r>
        <w:rPr>
          <w:i/>
          <w:iCs/>
        </w:rPr>
        <w:t>â</w:t>
      </w:r>
      <w:r>
        <w:rPr>
          <w:i/>
          <w:iCs/>
          <w:lang w:val="vi-VN"/>
        </w:rPr>
        <w:t>n đối)</w:t>
      </w:r>
      <w:r>
        <w:rPr>
          <w:lang w:val="vi-VN"/>
        </w:rPr>
        <w:t xml:space="preserve">: </w:t>
      </w:r>
      <w:r>
        <w:rPr>
          <w:lang w:val="vi-VN"/>
        </w:rPr>
        <w:t>866.290 triệu đồng</w:t>
      </w:r>
    </w:p>
    <w:p w:rsidR="00000000" w:rsidRDefault="00765F36">
      <w:pPr>
        <w:spacing w:before="120" w:after="280" w:afterAutospacing="1"/>
      </w:pPr>
      <w:r>
        <w:rPr>
          <w:lang w:val="vi-VN"/>
        </w:rPr>
        <w:t>Bằng với dự toán trung ương dự kiến giao năm 2019. So với dự toán của HĐND tỉnh giao năm 2018 tăng 2,1% (18,57 tỷ đồng).</w:t>
      </w:r>
    </w:p>
    <w:p w:rsidR="00000000" w:rsidRDefault="00765F36">
      <w:pPr>
        <w:spacing w:before="120" w:after="280" w:afterAutospacing="1"/>
      </w:pPr>
      <w:r>
        <w:rPr>
          <w:lang w:val="vi-VN"/>
        </w:rPr>
        <w:t>+ Chi đầu tư từ nguồn thu tiền sử dụng đất 755.000 triệu đồng</w:t>
      </w:r>
    </w:p>
    <w:p w:rsidR="00000000" w:rsidRDefault="00765F36">
      <w:pPr>
        <w:spacing w:before="120" w:after="280" w:afterAutospacing="1"/>
      </w:pPr>
      <w:r>
        <w:rPr>
          <w:lang w:val="vi-VN"/>
        </w:rPr>
        <w:lastRenderedPageBreak/>
        <w:t xml:space="preserve">Tăng 88,7% so với dự toán trung ương dự kiến giao năm </w:t>
      </w:r>
      <w:r>
        <w:rPr>
          <w:lang w:val="vi-VN"/>
        </w:rPr>
        <w:t>2019. So với dự toán của HĐND tỉnh giao năm 2018 tăng 76,8% (328 tỷ đồng).</w:t>
      </w:r>
    </w:p>
    <w:p w:rsidR="00000000" w:rsidRDefault="00765F36">
      <w:pPr>
        <w:spacing w:before="120" w:after="280" w:afterAutospacing="1"/>
      </w:pPr>
      <w:r>
        <w:rPr>
          <w:lang w:val="vi-VN"/>
        </w:rPr>
        <w:t>+ Chi đầu tư từ nguồn thu XSKT 125.000 triệu đồng</w:t>
      </w:r>
    </w:p>
    <w:p w:rsidR="00000000" w:rsidRDefault="00765F36">
      <w:pPr>
        <w:spacing w:before="120" w:after="280" w:afterAutospacing="1"/>
      </w:pPr>
      <w:r>
        <w:rPr>
          <w:lang w:val="vi-VN"/>
        </w:rPr>
        <w:t>Bằng với dự toán trung ương dự kiến giao năm 2019. So với dự toán của HĐND tỉnh giao năm 2018 tăng 8,6% (10 tỷ đồng).</w:t>
      </w:r>
    </w:p>
    <w:p w:rsidR="00000000" w:rsidRDefault="00765F36">
      <w:pPr>
        <w:spacing w:before="120" w:after="280" w:afterAutospacing="1"/>
      </w:pPr>
      <w:r>
        <w:rPr>
          <w:lang w:val="vi-VN"/>
        </w:rPr>
        <w:t xml:space="preserve">+ Chi đầu tư </w:t>
      </w:r>
      <w:r>
        <w:rPr>
          <w:lang w:val="vi-VN"/>
        </w:rPr>
        <w:t>chuyển nguồn từ năm 2017 sang năm 2018 thực hiện: 96.330 triệu đồng</w:t>
      </w:r>
    </w:p>
    <w:p w:rsidR="00000000" w:rsidRDefault="00765F36">
      <w:pPr>
        <w:spacing w:before="120" w:after="280" w:afterAutospacing="1"/>
      </w:pPr>
      <w:r>
        <w:rPr>
          <w:lang w:val="vi-VN"/>
        </w:rPr>
        <w:t>+ Chi ủy thác qua NHCS cho vay các đối tượng 30.000 triệu đồng</w:t>
      </w:r>
    </w:p>
    <w:p w:rsidR="00000000" w:rsidRDefault="00765F36">
      <w:pPr>
        <w:spacing w:before="120" w:after="280" w:afterAutospacing="1"/>
      </w:pPr>
      <w:r>
        <w:rPr>
          <w:lang w:val="vi-VN"/>
        </w:rPr>
        <w:t>Tăng 200% so với số dự toán HĐND tỉnh giao năm 2018 (20 tỷ đồng)</w:t>
      </w:r>
    </w:p>
    <w:p w:rsidR="00000000" w:rsidRDefault="00765F36">
      <w:pPr>
        <w:spacing w:before="120" w:after="280" w:afterAutospacing="1"/>
      </w:pPr>
      <w:r>
        <w:rPr>
          <w:lang w:val="vi-VN"/>
        </w:rPr>
        <w:t>- Chi thường xuyên: 8.156.958 triệu đồng</w:t>
      </w:r>
    </w:p>
    <w:p w:rsidR="00000000" w:rsidRDefault="00765F36">
      <w:pPr>
        <w:spacing w:before="120" w:after="280" w:afterAutospacing="1"/>
      </w:pPr>
      <w:r>
        <w:rPr>
          <w:lang w:val="vi-VN"/>
        </w:rPr>
        <w:t>So với dự toán HĐND</w:t>
      </w:r>
      <w:r>
        <w:rPr>
          <w:lang w:val="vi-VN"/>
        </w:rPr>
        <w:t xml:space="preserve"> tỉnh giao năm 2018 tăng 4,2% (329 tỷ đồng). Trong đó, tăng lương cơ sở từ 1,3 triệu đồng lên 1,39 triệu đồng là 234,375 tỷ đồng. Chiếm tỷ trọng 79,1% so với tổng ch</w:t>
      </w:r>
      <w:r>
        <w:t xml:space="preserve">i </w:t>
      </w:r>
      <w:r>
        <w:rPr>
          <w:lang w:val="vi-VN"/>
        </w:rPr>
        <w:t xml:space="preserve">cân đối năm 2019 </w:t>
      </w:r>
      <w:r>
        <w:rPr>
          <w:i/>
          <w:iCs/>
          <w:lang w:val="vi-VN"/>
        </w:rPr>
        <w:t>(năm 2018 chiếm tỷ trọng 80,8%).</w:t>
      </w:r>
      <w:r>
        <w:rPr>
          <w:lang w:val="vi-VN"/>
        </w:rPr>
        <w:t xml:space="preserve"> Gồm:</w:t>
      </w:r>
    </w:p>
    <w:p w:rsidR="00000000" w:rsidRDefault="00765F36">
      <w:pPr>
        <w:spacing w:before="120" w:after="280" w:afterAutospacing="1"/>
      </w:pPr>
      <w:r>
        <w:rPr>
          <w:lang w:val="vi-VN"/>
        </w:rPr>
        <w:t>+ Sự nghiệp giáo dục - đào tạo - d</w:t>
      </w:r>
      <w:r>
        <w:rPr>
          <w:lang w:val="vi-VN"/>
        </w:rPr>
        <w:t>ạy nghề là 3.455.239 triệu đồng, bằng số dự toán Trung ương giao, tăng 158 tỷ đồng so dự toán 2018 của HĐND tỉnh giao; chiếm 42,3% chi thường xuyên.</w:t>
      </w:r>
    </w:p>
    <w:p w:rsidR="00000000" w:rsidRDefault="00765F36">
      <w:pPr>
        <w:spacing w:before="120" w:after="280" w:afterAutospacing="1"/>
      </w:pPr>
      <w:r>
        <w:rPr>
          <w:lang w:val="vi-VN"/>
        </w:rPr>
        <w:t>+ Sự nghiệp khoa học và công nghệ là 37.604 triệu đồng, tăng 11.671 triệu đồng so với dự toán Trung ương gi</w:t>
      </w:r>
      <w:r>
        <w:rPr>
          <w:lang w:val="vi-VN"/>
        </w:rPr>
        <w:t>ao.</w:t>
      </w:r>
    </w:p>
    <w:p w:rsidR="00000000" w:rsidRDefault="00765F36">
      <w:pPr>
        <w:spacing w:before="120" w:after="280" w:afterAutospacing="1"/>
      </w:pPr>
      <w:r>
        <w:rPr>
          <w:lang w:val="vi-VN"/>
        </w:rPr>
        <w:t>+ Sự nghiệp môi trường là 112.955 triệu đồng, tăng 35.328 triệu đồng so trung ương giao năm 2018.</w:t>
      </w:r>
    </w:p>
    <w:p w:rsidR="00000000" w:rsidRDefault="00765F36">
      <w:pPr>
        <w:spacing w:before="120" w:after="280" w:afterAutospacing="1"/>
      </w:pPr>
      <w:r>
        <w:rPr>
          <w:lang w:val="vi-VN"/>
        </w:rPr>
        <w:t>+ Các khoản chi thường xuyên còn lại là 4.551.160 triệu đồng, tăng 4% so với dự toán 2018, tương ứng với số tiền tăng là 175,7 tỷ đồng.</w:t>
      </w:r>
    </w:p>
    <w:p w:rsidR="00000000" w:rsidRDefault="00765F36">
      <w:pPr>
        <w:spacing w:before="120" w:after="280" w:afterAutospacing="1"/>
      </w:pPr>
      <w:r>
        <w:rPr>
          <w:lang w:val="vi-VN"/>
        </w:rPr>
        <w:t>- Chi trả nợ lãi v</w:t>
      </w:r>
      <w:r>
        <w:rPr>
          <w:lang w:val="vi-VN"/>
        </w:rPr>
        <w:t>ay 600 triệu đồng</w:t>
      </w:r>
    </w:p>
    <w:p w:rsidR="00000000" w:rsidRDefault="00765F36">
      <w:pPr>
        <w:spacing w:before="120" w:after="280" w:afterAutospacing="1"/>
      </w:pPr>
      <w:r>
        <w:rPr>
          <w:i/>
          <w:iCs/>
          <w:lang w:val="vi-VN"/>
        </w:rPr>
        <w:t>(Bằng số Trung ương giao)</w:t>
      </w:r>
    </w:p>
    <w:p w:rsidR="00000000" w:rsidRDefault="00765F36">
      <w:pPr>
        <w:spacing w:before="120" w:after="280" w:afterAutospacing="1"/>
      </w:pPr>
      <w:r>
        <w:rPr>
          <w:lang w:val="vi-VN"/>
        </w:rPr>
        <w:t>- Chi bổ sung Quỹ dự trữ tài chính: 1.400 triệu đồng</w:t>
      </w:r>
    </w:p>
    <w:p w:rsidR="00000000" w:rsidRDefault="00765F36">
      <w:pPr>
        <w:spacing w:before="120" w:after="280" w:afterAutospacing="1"/>
      </w:pPr>
      <w:r>
        <w:rPr>
          <w:i/>
          <w:iCs/>
          <w:lang w:val="vi-VN"/>
        </w:rPr>
        <w:t>(Bằng s</w:t>
      </w:r>
      <w:r>
        <w:rPr>
          <w:i/>
          <w:iCs/>
        </w:rPr>
        <w:t>ố</w:t>
      </w:r>
      <w:r>
        <w:rPr>
          <w:i/>
          <w:iCs/>
          <w:lang w:val="vi-VN"/>
        </w:rPr>
        <w:t xml:space="preserve"> Trung ương giao)</w:t>
      </w:r>
    </w:p>
    <w:p w:rsidR="00000000" w:rsidRDefault="00765F36">
      <w:pPr>
        <w:spacing w:before="120" w:after="280" w:afterAutospacing="1"/>
      </w:pPr>
      <w:r>
        <w:rPr>
          <w:lang w:val="vi-VN"/>
        </w:rPr>
        <w:t xml:space="preserve">- Chi tạo nguồn cải cách tiền lương: 23.750 triệu đồng </w:t>
      </w:r>
    </w:p>
    <w:p w:rsidR="00000000" w:rsidRDefault="00765F36">
      <w:pPr>
        <w:spacing w:before="120" w:after="280" w:afterAutospacing="1"/>
      </w:pPr>
      <w:r>
        <w:rPr>
          <w:i/>
          <w:iCs/>
          <w:lang w:val="vi-VN"/>
        </w:rPr>
        <w:t>(Bằng số Trung ương giao)</w:t>
      </w:r>
    </w:p>
    <w:p w:rsidR="00000000" w:rsidRDefault="00765F36">
      <w:pPr>
        <w:spacing w:before="120" w:after="280" w:afterAutospacing="1"/>
      </w:pPr>
      <w:r>
        <w:rPr>
          <w:lang w:val="vi-VN"/>
        </w:rPr>
        <w:t>- Dự phòng ngân sách: 262.726 triệu đồng</w:t>
      </w:r>
    </w:p>
    <w:p w:rsidR="00000000" w:rsidRDefault="00765F36">
      <w:pPr>
        <w:spacing w:before="120" w:after="280" w:afterAutospacing="1"/>
      </w:pPr>
      <w:r>
        <w:rPr>
          <w:i/>
          <w:iCs/>
          <w:lang w:val="vi-VN"/>
        </w:rPr>
        <w:lastRenderedPageBreak/>
        <w:t>(Bằng 2,54</w:t>
      </w:r>
      <w:r>
        <w:rPr>
          <w:i/>
          <w:iCs/>
          <w:lang w:val="vi-VN"/>
        </w:rPr>
        <w:t>% tổng chi cân đ</w:t>
      </w:r>
      <w:r>
        <w:rPr>
          <w:i/>
          <w:iCs/>
        </w:rPr>
        <w:t>ố</w:t>
      </w:r>
      <w:r>
        <w:rPr>
          <w:i/>
          <w:iCs/>
          <w:lang w:val="vi-VN"/>
        </w:rPr>
        <w:t>i NSĐP)</w:t>
      </w:r>
    </w:p>
    <w:p w:rsidR="00000000" w:rsidRDefault="00765F36">
      <w:pPr>
        <w:spacing w:before="120" w:after="280" w:afterAutospacing="1"/>
      </w:pPr>
      <w:r>
        <w:rPr>
          <w:b/>
          <w:bCs/>
          <w:lang w:val="vi-VN"/>
        </w:rPr>
        <w:t>b) Chi từ nguồn b</w:t>
      </w:r>
      <w:r>
        <w:rPr>
          <w:b/>
          <w:bCs/>
        </w:rPr>
        <w:t xml:space="preserve">ổ </w:t>
      </w:r>
      <w:r>
        <w:rPr>
          <w:b/>
          <w:bCs/>
          <w:lang w:val="vi-VN"/>
        </w:rPr>
        <w:t>sung có mục tiêu: 1.965.393 triệu đồng</w:t>
      </w:r>
    </w:p>
    <w:p w:rsidR="00000000" w:rsidRDefault="00765F36">
      <w:pPr>
        <w:spacing w:before="120" w:after="280" w:afterAutospacing="1"/>
      </w:pPr>
      <w:r>
        <w:rPr>
          <w:lang w:val="vi-VN"/>
        </w:rPr>
        <w:t>Bằng 85% so dự toán năm 2018, số tuyệt đối giảm 344,41 tỷ đồng. Gồm:</w:t>
      </w:r>
    </w:p>
    <w:p w:rsidR="00000000" w:rsidRDefault="00765F36">
      <w:pPr>
        <w:spacing w:before="120" w:after="280" w:afterAutospacing="1"/>
      </w:pPr>
      <w:r>
        <w:rPr>
          <w:lang w:val="vi-VN"/>
        </w:rPr>
        <w:t>+ Bổ sung vốn đầu tư để thực hiện các chương trình mục tiêu, nhiệm vụ: 749,518 tỷ đồng, bằng 55,7% so vớ</w:t>
      </w:r>
      <w:r>
        <w:rPr>
          <w:lang w:val="vi-VN"/>
        </w:rPr>
        <w:t>i số Trung ương và HĐND tỉnh giao năm 2018, giảm 594,19 tỷ đồng;</w:t>
      </w:r>
    </w:p>
    <w:p w:rsidR="00000000" w:rsidRDefault="00765F36">
      <w:pPr>
        <w:spacing w:before="120" w:after="280" w:afterAutospacing="1"/>
      </w:pPr>
      <w:r>
        <w:rPr>
          <w:lang w:val="vi-VN"/>
        </w:rPr>
        <w:t>+ Bổ sung vốn sự nghiệp thực hiện các chế độ, chính sách và một số chương trình mục tiêu: 694,820 tỷ đồng, tăng 58,8% so với số Trung ương và HĐND tỉnh giao năm 2018, tăng 257,402 tỷ đồng.</w:t>
      </w:r>
    </w:p>
    <w:p w:rsidR="00000000" w:rsidRDefault="00765F36">
      <w:pPr>
        <w:spacing w:before="120" w:after="280" w:afterAutospacing="1"/>
      </w:pPr>
      <w:r>
        <w:rPr>
          <w:lang w:val="vi-VN"/>
        </w:rPr>
        <w:t xml:space="preserve">+ </w:t>
      </w:r>
      <w:r>
        <w:rPr>
          <w:lang w:val="vi-VN"/>
        </w:rPr>
        <w:t>Bổ sung vốn thực hiện 02 chương trình mục tiêu quốc gia: 521,055 tỷ đồng, bằng 98,5% so với số Trung ương và HĐND tỉnh giao năm 2018.</w:t>
      </w:r>
    </w:p>
    <w:p w:rsidR="00000000" w:rsidRDefault="00765F36">
      <w:pPr>
        <w:spacing w:before="120" w:after="280" w:afterAutospacing="1"/>
      </w:pPr>
      <w:r>
        <w:rPr>
          <w:b/>
          <w:bCs/>
          <w:lang w:val="vi-VN"/>
        </w:rPr>
        <w:t>4. Bội thu NSĐP: 4.400 triệu đồng</w:t>
      </w:r>
    </w:p>
    <w:p w:rsidR="00000000" w:rsidRDefault="00765F36">
      <w:pPr>
        <w:spacing w:before="120" w:after="280" w:afterAutospacing="1"/>
      </w:pPr>
      <w:r>
        <w:rPr>
          <w:lang w:val="vi-VN"/>
        </w:rPr>
        <w:t>Bằng số Trung ương dự kiến giao (bằng số dự kiến trả nợ gốc vốn vay thực hiện Chương trì</w:t>
      </w:r>
      <w:r>
        <w:rPr>
          <w:lang w:val="vi-VN"/>
        </w:rPr>
        <w:t>nh kiên cố hóa kênh mương và giao thông nông thôn 31.000 triệu đồng trừ đi số dự kiến giải ngân từ nguồn vốn Chính phủ vay về cho địa phương vay lại là 26.600 triệu đồng).</w:t>
      </w:r>
    </w:p>
    <w:p w:rsidR="00000000" w:rsidRDefault="00765F36">
      <w:pPr>
        <w:spacing w:before="120" w:after="280" w:afterAutospacing="1"/>
      </w:pPr>
      <w:bookmarkStart w:id="6" w:name="muc_2"/>
      <w:r>
        <w:rPr>
          <w:b/>
          <w:bCs/>
          <w:lang w:val="vi-VN"/>
        </w:rPr>
        <w:t>II. Phương án phân bổ ngân sách cấp tỉnh:</w:t>
      </w:r>
      <w:bookmarkEnd w:id="6"/>
    </w:p>
    <w:p w:rsidR="00000000" w:rsidRDefault="00765F36">
      <w:pPr>
        <w:spacing w:before="120" w:after="280" w:afterAutospacing="1"/>
      </w:pPr>
      <w:r>
        <w:rPr>
          <w:b/>
          <w:bCs/>
          <w:lang w:val="vi-VN"/>
        </w:rPr>
        <w:t>1. Nguyên tắc phân bổ:</w:t>
      </w:r>
    </w:p>
    <w:p w:rsidR="00000000" w:rsidRDefault="00765F36">
      <w:pPr>
        <w:spacing w:before="120" w:after="280" w:afterAutospacing="1"/>
      </w:pPr>
      <w:r>
        <w:rPr>
          <w:lang w:val="vi-VN"/>
        </w:rPr>
        <w:t>- Cơ cấu lại chi ng</w:t>
      </w:r>
      <w:r>
        <w:rPr>
          <w:lang w:val="vi-VN"/>
        </w:rPr>
        <w:t>ân sách địa phương, kết hợp với kiểm soát chi tiêu chặt chẽ, tăng cường kỷ luật và nâng cao hiệu quả sử dụng ngân sách nhà nước;</w:t>
      </w:r>
    </w:p>
    <w:p w:rsidR="00000000" w:rsidRDefault="00765F36">
      <w:pPr>
        <w:spacing w:before="120" w:after="280" w:afterAutospacing="1"/>
      </w:pPr>
      <w:r>
        <w:rPr>
          <w:lang w:val="vi-VN"/>
        </w:rPr>
        <w:t xml:space="preserve">- Chi thường xuyên thực hiện triệt để tiết kiệm, gắn với sắp xếp lại bộ máy, giảm biên chế, thu gọn đầu mối, đổi mới sự nghiệp </w:t>
      </w:r>
      <w:r>
        <w:rPr>
          <w:lang w:val="vi-VN"/>
        </w:rPr>
        <w:t>công, nâng cao mức độ tự chủ về tài chính theo đúng quy định;</w:t>
      </w:r>
    </w:p>
    <w:p w:rsidR="00000000" w:rsidRDefault="00765F36">
      <w:pPr>
        <w:spacing w:before="120" w:after="280" w:afterAutospacing="1"/>
      </w:pPr>
      <w:r>
        <w:rPr>
          <w:lang w:val="vi-VN"/>
        </w:rPr>
        <w:t>- Đối với những nhiệm vụ chi đã có chủ trương của cấp có thẩm quyền, nhưng chưa được phê duyệt: kế hoạch, chương trình, đề án, dự toán, nhiệm vụ và các Hội đặc thù, thì bố trí kinh phí dự kiến t</w:t>
      </w:r>
      <w:r>
        <w:rPr>
          <w:lang w:val="vi-VN"/>
        </w:rPr>
        <w:t>heo từng lĩnh vực. Ủy ban nhân dân tỉnh giao dự toán sau khi kế hoạch, chương trình, đề án, nhiệm vụ được cấp có thẩm quyền phê duyệt;</w:t>
      </w:r>
    </w:p>
    <w:p w:rsidR="00000000" w:rsidRDefault="00765F36">
      <w:pPr>
        <w:spacing w:before="120" w:after="280" w:afterAutospacing="1"/>
      </w:pPr>
      <w:r>
        <w:rPr>
          <w:lang w:val="vi-VN"/>
        </w:rPr>
        <w:t>- Đối với các nhiệm vụ chưa xác định được rõ đơn vị thực hiện trong dự toán đầu năm của các đơn vị dự toán c</w:t>
      </w:r>
      <w:r>
        <w:t>ấ</w:t>
      </w:r>
      <w:r>
        <w:rPr>
          <w:lang w:val="vi-VN"/>
        </w:rPr>
        <w:t>p I và các n</w:t>
      </w:r>
      <w:r>
        <w:rPr>
          <w:lang w:val="vi-VN"/>
        </w:rPr>
        <w:t>ội dung dự kiến phát sinh nhưng chưa có chủ trương của cấp có thẩm quyền cho phép thực hiện. Sở Tài chính báo cáo UBND tỉnh tổng hợp theo từng lĩnh vực, chưa giao cho các đơn vị dự toán cấp I. Khi phát sinh nhiệm vụ được cấp có thẩm quyền quyết định, Sở Tà</w:t>
      </w:r>
      <w:r>
        <w:rPr>
          <w:lang w:val="vi-VN"/>
        </w:rPr>
        <w:t>i chính báo cáo UBND tỉnh để ban hành quyết định giao bổ sung dự toán cho các đơn vị dự toán c</w:t>
      </w:r>
      <w:r>
        <w:t>ấ</w:t>
      </w:r>
      <w:r>
        <w:rPr>
          <w:lang w:val="vi-VN"/>
        </w:rPr>
        <w:t>p I;</w:t>
      </w:r>
    </w:p>
    <w:p w:rsidR="00000000" w:rsidRDefault="00765F36">
      <w:pPr>
        <w:spacing w:before="120" w:after="280" w:afterAutospacing="1"/>
      </w:pPr>
      <w:r>
        <w:rPr>
          <w:lang w:val="vi-VN"/>
        </w:rPr>
        <w:lastRenderedPageBreak/>
        <w:t>- Những nhiệm vụ chi phát sinh chưa có trong dự toán đầu năm và chưa có kế hoạch cụ thể được bố trí trong nguồn dự phòng, Sở Tài chính tổng h</w:t>
      </w:r>
      <w:r>
        <w:t>ợ</w:t>
      </w:r>
      <w:r>
        <w:rPr>
          <w:lang w:val="vi-VN"/>
        </w:rPr>
        <w:t>p báo cáo UBN</w:t>
      </w:r>
      <w:r>
        <w:rPr>
          <w:lang w:val="vi-VN"/>
        </w:rPr>
        <w:t>D tỉnh theo quy chế của Tỉnh ủy, Thường trực HĐND tỉnh và theo quy định của Luật Ngân sách;</w:t>
      </w:r>
    </w:p>
    <w:p w:rsidR="00000000" w:rsidRDefault="00765F36">
      <w:pPr>
        <w:spacing w:before="120" w:after="280" w:afterAutospacing="1"/>
      </w:pPr>
      <w:r>
        <w:rPr>
          <w:lang w:val="vi-VN"/>
        </w:rPr>
        <w:t>- Đảm bảo cân đối nguồn thu và nhiệm vụ chi của NSĐP để thực hiện các chế độ, chính sách Trung ương ban hành;</w:t>
      </w:r>
    </w:p>
    <w:p w:rsidR="00000000" w:rsidRDefault="00765F36">
      <w:pPr>
        <w:spacing w:before="120" w:after="280" w:afterAutospacing="1"/>
      </w:pPr>
      <w:r>
        <w:rPr>
          <w:lang w:val="vi-VN"/>
        </w:rPr>
        <w:t>- Những nhiệm vụ của các bộ, ngành, đoàn thể trung ươn</w:t>
      </w:r>
      <w:r>
        <w:rPr>
          <w:lang w:val="vi-VN"/>
        </w:rPr>
        <w:t>g giao sẽ đảm bảo theo khả năng của ngân sách;</w:t>
      </w:r>
    </w:p>
    <w:p w:rsidR="00000000" w:rsidRDefault="00765F36">
      <w:pPr>
        <w:spacing w:before="120" w:after="280" w:afterAutospacing="1"/>
      </w:pPr>
      <w:r>
        <w:rPr>
          <w:lang w:val="vi-VN"/>
        </w:rPr>
        <w:t>- Các chế độ, chính sách do địa phương ban hành và các chế độ, chính sách do NSĐP đảm bảo thì sử dụng nguồn tăng thu, kết dư để xử lý theo khả năng ngân sách như:</w:t>
      </w:r>
    </w:p>
    <w:p w:rsidR="00000000" w:rsidRDefault="00765F36">
      <w:pPr>
        <w:spacing w:before="120" w:after="280" w:afterAutospacing="1"/>
      </w:pPr>
      <w:r>
        <w:rPr>
          <w:lang w:val="vi-VN"/>
        </w:rPr>
        <w:t>+ Hỗ trợ ủy thác Ngân hàng Chính sách xã hội c</w:t>
      </w:r>
      <w:r>
        <w:rPr>
          <w:lang w:val="vi-VN"/>
        </w:rPr>
        <w:t>ho vay người nghèo và các đối tượng chính sách trên địa bàn theo khả năng tăng thu của ngân sách địa phương;</w:t>
      </w:r>
    </w:p>
    <w:p w:rsidR="00000000" w:rsidRDefault="00765F36">
      <w:pPr>
        <w:spacing w:before="120" w:after="280" w:afterAutospacing="1"/>
      </w:pPr>
      <w:r>
        <w:rPr>
          <w:lang w:val="vi-VN"/>
        </w:rPr>
        <w:t xml:space="preserve">+ Thực hiện cơ chế tạo nguồn cải cách tiền lương, trong đó có nguồn 50% tăng thu dự toán năm 2019 so với dự toán năm 2018 </w:t>
      </w:r>
      <w:r>
        <w:rPr>
          <w:i/>
          <w:iCs/>
          <w:lang w:val="vi-VN"/>
        </w:rPr>
        <w:t>(phần ngân sách địa phươn</w:t>
      </w:r>
      <w:r>
        <w:rPr>
          <w:i/>
          <w:iCs/>
          <w:lang w:val="vi-VN"/>
        </w:rPr>
        <w:t>g được hưởng theo phân cấp)</w:t>
      </w:r>
      <w:r>
        <w:rPr>
          <w:lang w:val="vi-VN"/>
        </w:rPr>
        <w:t xml:space="preserve"> sau khi đã đảm bảo nhu cầu điều chỉnh mức lương cơ sở đến mức 1,49 triệu đồng/tháng từ 01 tháng 7 năm 2019, trường h</w:t>
      </w:r>
      <w:r>
        <w:t>ợ</w:t>
      </w:r>
      <w:r>
        <w:rPr>
          <w:lang w:val="vi-VN"/>
        </w:rPr>
        <w:t>p còn dư nguồn, thì địa phương phải sử dụng để đảm bảo nhiệm vụ chi thực hiện chính sách an sinh xã hội do trun</w:t>
      </w:r>
      <w:r>
        <w:rPr>
          <w:lang w:val="vi-VN"/>
        </w:rPr>
        <w:t xml:space="preserve">g ương ban hành </w:t>
      </w:r>
      <w:r>
        <w:rPr>
          <w:i/>
          <w:iCs/>
          <w:lang w:val="vi-VN"/>
        </w:rPr>
        <w:t xml:space="preserve">(giảm tương </w:t>
      </w:r>
      <w:r>
        <w:rPr>
          <w:i/>
          <w:iCs/>
        </w:rPr>
        <w:t>ứ</w:t>
      </w:r>
      <w:r>
        <w:rPr>
          <w:i/>
          <w:iCs/>
          <w:lang w:val="vi-VN"/>
        </w:rPr>
        <w:t>ng phần ngân sách trung ương phải h</w:t>
      </w:r>
      <w:r>
        <w:rPr>
          <w:i/>
          <w:iCs/>
        </w:rPr>
        <w:t xml:space="preserve">ỗ </w:t>
      </w:r>
      <w:r>
        <w:rPr>
          <w:i/>
          <w:iCs/>
          <w:lang w:val="vi-VN"/>
        </w:rPr>
        <w:t>trợ cho ngân sách địa phương theo chế độ;</w:t>
      </w:r>
    </w:p>
    <w:p w:rsidR="00000000" w:rsidRDefault="00765F36">
      <w:pPr>
        <w:spacing w:before="120" w:after="280" w:afterAutospacing="1"/>
      </w:pPr>
      <w:r>
        <w:rPr>
          <w:lang w:val="vi-VN"/>
        </w:rPr>
        <w:t>- Đảm bảo mức chi cho sự nghiệp giáo dục và đào tạo, sự nghiệp khoa học công nghệ so với số Trung ương đã giao;</w:t>
      </w:r>
    </w:p>
    <w:p w:rsidR="00000000" w:rsidRDefault="00765F36">
      <w:pPr>
        <w:spacing w:before="120" w:after="280" w:afterAutospacing="1"/>
      </w:pPr>
      <w:r>
        <w:rPr>
          <w:lang w:val="vi-VN"/>
        </w:rPr>
        <w:t xml:space="preserve">- Bố trí vốn đối ứng về kinh phí sự </w:t>
      </w:r>
      <w:r>
        <w:rPr>
          <w:lang w:val="vi-VN"/>
        </w:rPr>
        <w:t>nghiệp để thực hiện 02 Chương trình mục tiêu quốc gia, các Chương trình mục tiêu theo đúng quy định;</w:t>
      </w:r>
    </w:p>
    <w:p w:rsidR="00000000" w:rsidRDefault="00765F36">
      <w:pPr>
        <w:spacing w:before="120" w:after="280" w:afterAutospacing="1"/>
      </w:pPr>
      <w:r>
        <w:rPr>
          <w:lang w:val="vi-VN"/>
        </w:rPr>
        <w:t>- Bố trí chi trả nợ gốc và lãi của các khoản vay đầy đủ đúng hạn theo đúng các cam kết;</w:t>
      </w:r>
    </w:p>
    <w:p w:rsidR="00000000" w:rsidRDefault="00765F36">
      <w:pPr>
        <w:spacing w:before="120" w:after="280" w:afterAutospacing="1"/>
      </w:pPr>
      <w:r>
        <w:rPr>
          <w:lang w:val="vi-VN"/>
        </w:rPr>
        <w:t>- Bố trí đủ kinh phí cho công tác bồi thường giải phóng mặt bằng, t</w:t>
      </w:r>
      <w:r>
        <w:rPr>
          <w:lang w:val="vi-VN"/>
        </w:rPr>
        <w:t>ạo quỹ đất sạch, thu hút đầu tư từ nguồn thu tiền sử dụng đất và hoàn trả số kinh phí đã tạm ứng từ Quỹ phát triển đất của tỉnh để phục vụ cho công tác bồi thường giải phóng mặt bằng;</w:t>
      </w:r>
    </w:p>
    <w:p w:rsidR="00000000" w:rsidRDefault="00765F36">
      <w:pPr>
        <w:spacing w:before="120" w:after="280" w:afterAutospacing="1"/>
      </w:pPr>
      <w:r>
        <w:rPr>
          <w:lang w:val="vi-VN"/>
        </w:rPr>
        <w:t>- Thực hiện theo đúng quy định cơ chế tự chủ của đơn vị sự nghiệp công l</w:t>
      </w:r>
      <w:r>
        <w:rPr>
          <w:lang w:val="vi-VN"/>
        </w:rPr>
        <w:t xml:space="preserve">ập trong các lĩnh vực, nhằm đẩy mạnh thực hiện xã hội hóa, giảm dần mức hỗ trợ từ ngân sách cho các đơn vị sự nghiệp công lập, phù hợp với lộ trình điều chỉnh giá, phí sự nghiệp công, dành nguồn lực chuyển sang hỗ trợ trực tiếp cho các đối tượng hưởng chế </w:t>
      </w:r>
      <w:r>
        <w:rPr>
          <w:lang w:val="vi-VN"/>
        </w:rPr>
        <w:t>độ chính sách, chi đầu tư phát triển.</w:t>
      </w:r>
    </w:p>
    <w:p w:rsidR="00000000" w:rsidRDefault="00765F36">
      <w:pPr>
        <w:spacing w:before="120" w:after="280" w:afterAutospacing="1"/>
      </w:pPr>
      <w:r>
        <w:rPr>
          <w:b/>
          <w:bCs/>
          <w:lang w:val="vi-VN"/>
        </w:rPr>
        <w:t>2. D</w:t>
      </w:r>
      <w:r>
        <w:rPr>
          <w:b/>
          <w:bCs/>
        </w:rPr>
        <w:t>ự</w:t>
      </w:r>
      <w:r>
        <w:rPr>
          <w:b/>
          <w:bCs/>
          <w:lang w:val="vi-VN"/>
        </w:rPr>
        <w:t xml:space="preserve"> toán thu:</w:t>
      </w:r>
    </w:p>
    <w:p w:rsidR="00000000" w:rsidRDefault="00765F36">
      <w:pPr>
        <w:spacing w:before="120" w:after="280" w:afterAutospacing="1"/>
      </w:pPr>
      <w:r>
        <w:rPr>
          <w:b/>
          <w:bCs/>
          <w:lang w:val="vi-VN"/>
        </w:rPr>
        <w:t>T</w:t>
      </w:r>
      <w:r>
        <w:rPr>
          <w:b/>
          <w:bCs/>
        </w:rPr>
        <w:t>ổ</w:t>
      </w:r>
      <w:r>
        <w:rPr>
          <w:b/>
          <w:bCs/>
          <w:lang w:val="vi-VN"/>
        </w:rPr>
        <w:t xml:space="preserve">ng </w:t>
      </w:r>
      <w:r>
        <w:rPr>
          <w:b/>
          <w:bCs/>
        </w:rPr>
        <w:t xml:space="preserve">thu </w:t>
      </w:r>
      <w:r>
        <w:rPr>
          <w:b/>
          <w:bCs/>
          <w:lang w:val="vi-VN"/>
        </w:rPr>
        <w:t>ngân sách cấp tỉnh:</w:t>
      </w:r>
      <w:r>
        <w:rPr>
          <w:b/>
          <w:bCs/>
        </w:rPr>
        <w:t xml:space="preserve"> 10.884.055</w:t>
      </w:r>
    </w:p>
    <w:p w:rsidR="00000000" w:rsidRDefault="00765F36">
      <w:pPr>
        <w:spacing w:before="120" w:after="280" w:afterAutospacing="1"/>
      </w:pPr>
      <w:r>
        <w:rPr>
          <w:i/>
          <w:iCs/>
          <w:lang w:val="vi-VN"/>
        </w:rPr>
        <w:t>Trong đó:</w:t>
      </w:r>
    </w:p>
    <w:p w:rsidR="00000000" w:rsidRDefault="00765F36">
      <w:pPr>
        <w:spacing w:before="120" w:after="280" w:afterAutospacing="1"/>
      </w:pPr>
      <w:r>
        <w:rPr>
          <w:lang w:val="vi-VN"/>
        </w:rPr>
        <w:lastRenderedPageBreak/>
        <w:t>- Thu ngân sách cấp tỉnh hưởng theo phân cấp: 2.827.896</w:t>
      </w:r>
      <w:r>
        <w:t xml:space="preserve"> -</w:t>
      </w:r>
    </w:p>
    <w:p w:rsidR="00000000" w:rsidRDefault="00765F36">
      <w:pPr>
        <w:spacing w:before="120" w:after="280" w:afterAutospacing="1"/>
      </w:pPr>
      <w:r>
        <w:rPr>
          <w:lang w:val="vi-VN"/>
        </w:rPr>
        <w:t>- Thu ngân sách Trung ương bổ sung: 7.913.563</w:t>
      </w:r>
      <w:r>
        <w:t xml:space="preserve"> -</w:t>
      </w:r>
    </w:p>
    <w:p w:rsidR="00000000" w:rsidRDefault="00765F36">
      <w:pPr>
        <w:spacing w:before="120" w:after="280" w:afterAutospacing="1"/>
      </w:pPr>
      <w:r>
        <w:rPr>
          <w:lang w:val="vi-VN"/>
        </w:rPr>
        <w:t>+ Bổ sung cân đối ngân sách: 5.948.170</w:t>
      </w:r>
      <w:r>
        <w:t xml:space="preserve"> -</w:t>
      </w:r>
    </w:p>
    <w:p w:rsidR="00000000" w:rsidRDefault="00765F36">
      <w:pPr>
        <w:spacing w:before="120" w:after="280" w:afterAutospacing="1"/>
      </w:pPr>
      <w:r>
        <w:rPr>
          <w:lang w:val="vi-VN"/>
        </w:rPr>
        <w:t xml:space="preserve">+ Bổ </w:t>
      </w:r>
      <w:r>
        <w:rPr>
          <w:lang w:val="vi-VN"/>
        </w:rPr>
        <w:t>sung có mục tiêu: 1.965.393</w:t>
      </w:r>
    </w:p>
    <w:p w:rsidR="00000000" w:rsidRDefault="00765F36">
      <w:pPr>
        <w:spacing w:before="120" w:after="280" w:afterAutospacing="1"/>
      </w:pPr>
      <w:r>
        <w:rPr>
          <w:lang w:val="vi-VN"/>
        </w:rPr>
        <w:t>- Thu từ nguồn kết dư: 6.266</w:t>
      </w:r>
    </w:p>
    <w:p w:rsidR="00000000" w:rsidRDefault="00765F36">
      <w:pPr>
        <w:spacing w:before="120" w:after="280" w:afterAutospacing="1"/>
      </w:pPr>
      <w:r>
        <w:rPr>
          <w:lang w:val="vi-VN"/>
        </w:rPr>
        <w:t>- Thu chuyển nguồn: 96.330</w:t>
      </w:r>
    </w:p>
    <w:p w:rsidR="00000000" w:rsidRDefault="00765F36">
      <w:pPr>
        <w:spacing w:before="120" w:after="280" w:afterAutospacing="1"/>
      </w:pPr>
      <w:r>
        <w:rPr>
          <w:b/>
          <w:bCs/>
          <w:lang w:val="vi-VN"/>
        </w:rPr>
        <w:t>3. D</w:t>
      </w:r>
      <w:r>
        <w:rPr>
          <w:b/>
          <w:bCs/>
        </w:rPr>
        <w:t>ự</w:t>
      </w:r>
      <w:r>
        <w:rPr>
          <w:b/>
          <w:bCs/>
          <w:lang w:val="vi-VN"/>
        </w:rPr>
        <w:t xml:space="preserve"> toán chi: </w:t>
      </w:r>
    </w:p>
    <w:p w:rsidR="00000000" w:rsidRDefault="00765F36">
      <w:pPr>
        <w:spacing w:before="120" w:after="280" w:afterAutospacing="1"/>
      </w:pPr>
      <w:r>
        <w:rPr>
          <w:b/>
          <w:bCs/>
          <w:lang w:val="vi-VN"/>
        </w:rPr>
        <w:t>T</w:t>
      </w:r>
      <w:r>
        <w:rPr>
          <w:b/>
          <w:bCs/>
        </w:rPr>
        <w:t>ổ</w:t>
      </w:r>
      <w:r>
        <w:rPr>
          <w:b/>
          <w:bCs/>
          <w:lang w:val="vi-VN"/>
        </w:rPr>
        <w:t xml:space="preserve">ng </w:t>
      </w:r>
      <w:r>
        <w:rPr>
          <w:b/>
          <w:bCs/>
        </w:rPr>
        <w:t xml:space="preserve">chi </w:t>
      </w:r>
      <w:r>
        <w:rPr>
          <w:b/>
          <w:bCs/>
          <w:lang w:val="vi-VN"/>
        </w:rPr>
        <w:t>ngân sách cấp tỉnh: 10.839.655 triệu đồng</w:t>
      </w:r>
    </w:p>
    <w:p w:rsidR="00000000" w:rsidRDefault="00765F36">
      <w:pPr>
        <w:spacing w:before="120" w:after="280" w:afterAutospacing="1"/>
      </w:pPr>
      <w:r>
        <w:rPr>
          <w:lang w:val="vi-VN"/>
        </w:rPr>
        <w:t>a) Nhiệm vụ chi của NS c</w:t>
      </w:r>
      <w:r>
        <w:t>ấ</w:t>
      </w:r>
      <w:r>
        <w:rPr>
          <w:lang w:val="vi-VN"/>
        </w:rPr>
        <w:t>p tỉnh theo phân c</w:t>
      </w:r>
      <w:r>
        <w:t>ấ</w:t>
      </w:r>
      <w:r>
        <w:rPr>
          <w:lang w:val="vi-VN"/>
        </w:rPr>
        <w:t>p: 5.512.264</w:t>
      </w:r>
      <w:r>
        <w:t xml:space="preserve"> -</w:t>
      </w:r>
    </w:p>
    <w:p w:rsidR="00000000" w:rsidRDefault="00765F36">
      <w:pPr>
        <w:spacing w:before="120" w:after="280" w:afterAutospacing="1"/>
      </w:pPr>
      <w:r>
        <w:rPr>
          <w:lang w:val="vi-VN"/>
        </w:rPr>
        <w:t>Gồm:</w:t>
      </w:r>
    </w:p>
    <w:p w:rsidR="00000000" w:rsidRDefault="00765F36">
      <w:pPr>
        <w:spacing w:before="120" w:after="280" w:afterAutospacing="1"/>
      </w:pPr>
      <w:r>
        <w:rPr>
          <w:lang w:val="vi-VN"/>
        </w:rPr>
        <w:t>- Chi đầu tư phát triển: 1.106.620</w:t>
      </w:r>
      <w:r>
        <w:t xml:space="preserve"> -</w:t>
      </w:r>
    </w:p>
    <w:p w:rsidR="00000000" w:rsidRDefault="00765F36">
      <w:pPr>
        <w:spacing w:before="120" w:after="280" w:afterAutospacing="1"/>
      </w:pPr>
      <w:r>
        <w:rPr>
          <w:lang w:val="vi-VN"/>
        </w:rPr>
        <w:t>Tăn</w:t>
      </w:r>
      <w:r>
        <w:rPr>
          <w:lang w:val="vi-VN"/>
        </w:rPr>
        <w:t>g 19,2% so với dự toán năm 2018, tăng 178.521 triệu đồng.</w:t>
      </w:r>
    </w:p>
    <w:p w:rsidR="00000000" w:rsidRDefault="00765F36">
      <w:pPr>
        <w:spacing w:before="120" w:after="280" w:afterAutospacing="1"/>
      </w:pPr>
      <w:r>
        <w:rPr>
          <w:lang w:val="vi-VN"/>
        </w:rPr>
        <w:t>- Chi thường xuyên 2.515.043</w:t>
      </w:r>
      <w:r>
        <w:t xml:space="preserve"> -</w:t>
      </w:r>
    </w:p>
    <w:p w:rsidR="00000000" w:rsidRDefault="00765F36">
      <w:pPr>
        <w:spacing w:before="120" w:after="280" w:afterAutospacing="1"/>
      </w:pPr>
      <w:r>
        <w:rPr>
          <w:lang w:val="vi-VN"/>
        </w:rPr>
        <w:t>Tăng 2,4% so dự toán năm 2018 giao, tăng 59.236 triệu đồng.</w:t>
      </w:r>
    </w:p>
    <w:p w:rsidR="00000000" w:rsidRDefault="00765F36">
      <w:pPr>
        <w:spacing w:before="120" w:after="280" w:afterAutospacing="1"/>
      </w:pPr>
      <w:r>
        <w:rPr>
          <w:lang w:val="vi-VN"/>
        </w:rPr>
        <w:t>- Chi trả nợ lãi các khoản do chính quyền địa phương vay: 600</w:t>
      </w:r>
      <w:r>
        <w:t xml:space="preserve"> -</w:t>
      </w:r>
    </w:p>
    <w:p w:rsidR="00000000" w:rsidRDefault="00765F36">
      <w:pPr>
        <w:spacing w:before="120" w:after="280" w:afterAutospacing="1"/>
      </w:pPr>
      <w:r>
        <w:rPr>
          <w:lang w:val="vi-VN"/>
        </w:rPr>
        <w:t>- Chi bổ sung Quỹ dự trữ tài chính:</w:t>
      </w:r>
      <w:r>
        <w:t xml:space="preserve"> 1.400 -</w:t>
      </w:r>
    </w:p>
    <w:p w:rsidR="00000000" w:rsidRDefault="00765F36">
      <w:pPr>
        <w:spacing w:before="120" w:after="280" w:afterAutospacing="1"/>
      </w:pPr>
      <w:r>
        <w:rPr>
          <w:lang w:val="vi-VN"/>
        </w:rPr>
        <w:t>- Dự phòng ngân sách:</w:t>
      </w:r>
      <w:r>
        <w:t xml:space="preserve"> 127.286 -</w:t>
      </w:r>
    </w:p>
    <w:p w:rsidR="00000000" w:rsidRDefault="00765F36">
      <w:pPr>
        <w:spacing w:before="120" w:after="280" w:afterAutospacing="1"/>
      </w:pPr>
      <w:r>
        <w:rPr>
          <w:i/>
          <w:iCs/>
          <w:lang w:val="vi-VN"/>
        </w:rPr>
        <w:t>(Bằng 3,37% ch</w:t>
      </w:r>
      <w:r>
        <w:rPr>
          <w:i/>
          <w:iCs/>
        </w:rPr>
        <w:t xml:space="preserve">i </w:t>
      </w:r>
      <w:r>
        <w:rPr>
          <w:i/>
          <w:iCs/>
          <w:lang w:val="vi-VN"/>
        </w:rPr>
        <w:t>cân đối ngân sách tỉnh)</w:t>
      </w:r>
    </w:p>
    <w:p w:rsidR="00000000" w:rsidRDefault="00765F36">
      <w:pPr>
        <w:spacing w:before="120" w:after="280" w:afterAutospacing="1"/>
      </w:pPr>
      <w:r>
        <w:rPr>
          <w:lang w:val="vi-VN"/>
        </w:rPr>
        <w:t>- Chi tạo nguồn cải cách tiền lương: 23.750</w:t>
      </w:r>
      <w:r>
        <w:t xml:space="preserve"> -</w:t>
      </w:r>
    </w:p>
    <w:p w:rsidR="00000000" w:rsidRDefault="00765F36">
      <w:pPr>
        <w:spacing w:before="120" w:after="280" w:afterAutospacing="1"/>
      </w:pPr>
      <w:r>
        <w:rPr>
          <w:lang w:val="vi-VN"/>
        </w:rPr>
        <w:t>- Chi thực hiện các mục tiêu, nhiệm vụ TW bổ sung: 1.737.565</w:t>
      </w:r>
      <w:r>
        <w:t xml:space="preserve"> -</w:t>
      </w:r>
    </w:p>
    <w:p w:rsidR="00000000" w:rsidRDefault="00765F36">
      <w:pPr>
        <w:spacing w:before="120" w:after="280" w:afterAutospacing="1"/>
      </w:pPr>
      <w:r>
        <w:rPr>
          <w:lang w:val="vi-VN"/>
        </w:rPr>
        <w:t>b) Bổ sung cho ngân sách huyện, thành phố: 5.327.391</w:t>
      </w:r>
      <w:r>
        <w:t xml:space="preserve"> -</w:t>
      </w:r>
    </w:p>
    <w:p w:rsidR="00000000" w:rsidRDefault="00765F36">
      <w:pPr>
        <w:spacing w:before="120" w:after="280" w:afterAutospacing="1"/>
      </w:pPr>
      <w:r>
        <w:rPr>
          <w:lang w:val="vi-VN"/>
        </w:rPr>
        <w:t>Trong đó;</w:t>
      </w:r>
    </w:p>
    <w:p w:rsidR="00000000" w:rsidRDefault="00765F36">
      <w:pPr>
        <w:spacing w:before="120" w:after="280" w:afterAutospacing="1"/>
      </w:pPr>
      <w:r>
        <w:rPr>
          <w:lang w:val="vi-VN"/>
        </w:rPr>
        <w:t>- Bổ sung</w:t>
      </w:r>
      <w:r>
        <w:rPr>
          <w:lang w:val="vi-VN"/>
        </w:rPr>
        <w:t xml:space="preserve"> cân đối ngân sách: 4.290.705</w:t>
      </w:r>
      <w:r>
        <w:t xml:space="preserve"> -</w:t>
      </w:r>
    </w:p>
    <w:p w:rsidR="00000000" w:rsidRDefault="00765F36">
      <w:pPr>
        <w:spacing w:before="120" w:after="280" w:afterAutospacing="1"/>
      </w:pPr>
      <w:r>
        <w:rPr>
          <w:lang w:val="vi-VN"/>
        </w:rPr>
        <w:lastRenderedPageBreak/>
        <w:t xml:space="preserve">- Bổ sung có mục tiêu nhiệm vụ: 727.536 </w:t>
      </w:r>
      <w:r>
        <w:t>-</w:t>
      </w:r>
    </w:p>
    <w:p w:rsidR="00000000" w:rsidRDefault="00765F36">
      <w:pPr>
        <w:spacing w:before="120" w:after="280" w:afterAutospacing="1"/>
      </w:pPr>
      <w:r>
        <w:rPr>
          <w:lang w:val="vi-VN"/>
        </w:rPr>
        <w:t xml:space="preserve">- Bổ sung nguồn thực hiện cải cách tiền lương: 309.150 </w:t>
      </w:r>
      <w:r>
        <w:t>-</w:t>
      </w:r>
    </w:p>
    <w:p w:rsidR="00000000" w:rsidRDefault="00765F36">
      <w:pPr>
        <w:spacing w:before="120" w:after="280" w:afterAutospacing="1"/>
      </w:pPr>
      <w:r>
        <w:rPr>
          <w:b/>
          <w:bCs/>
          <w:lang w:val="vi-VN"/>
        </w:rPr>
        <w:t>4. Bội thu ngân sách tỉnh: 4.400 -</w:t>
      </w:r>
    </w:p>
    <w:p w:rsidR="00000000" w:rsidRDefault="00765F36">
      <w:pPr>
        <w:spacing w:before="120" w:after="280" w:afterAutospacing="1"/>
      </w:pPr>
      <w:r>
        <w:rPr>
          <w:b/>
          <w:bCs/>
          <w:lang w:val="vi-VN"/>
        </w:rPr>
        <w:t>5.</w:t>
      </w:r>
      <w:r>
        <w:rPr>
          <w:lang w:val="vi-VN"/>
        </w:rPr>
        <w:t xml:space="preserve"> Thống nhất phân bổ kinh phí phân giới cắm mốc biên giới đất liền Việt Nam - Campuchia c</w:t>
      </w:r>
      <w:r>
        <w:rPr>
          <w:lang w:val="vi-VN"/>
        </w:rPr>
        <w:t>ho Bộ chỉ huy Bộ đội Biên phòng tỉnh: 20.556 triệu đồng từ ngu</w:t>
      </w:r>
      <w:r>
        <w:t>ồ</w:t>
      </w:r>
      <w:r>
        <w:rPr>
          <w:lang w:val="vi-VN"/>
        </w:rPr>
        <w:t>n trung ương b</w:t>
      </w:r>
      <w:r>
        <w:t xml:space="preserve">ổ </w:t>
      </w:r>
      <w:r>
        <w:rPr>
          <w:lang w:val="vi-VN"/>
        </w:rPr>
        <w:t>sung có mục tiêu năm 2019.</w:t>
      </w:r>
    </w:p>
    <w:p w:rsidR="00000000" w:rsidRDefault="00765F36">
      <w:pPr>
        <w:spacing w:before="120" w:after="280" w:afterAutospacing="1"/>
      </w:pPr>
      <w:bookmarkStart w:id="7" w:name="dieu_2"/>
      <w:r>
        <w:rPr>
          <w:b/>
          <w:bCs/>
          <w:lang w:val="vi-VN"/>
        </w:rPr>
        <w:t>Điều 2.</w:t>
      </w:r>
      <w:bookmarkEnd w:id="7"/>
      <w:r>
        <w:rPr>
          <w:b/>
          <w:bCs/>
          <w:lang w:val="vi-VN"/>
        </w:rPr>
        <w:t xml:space="preserve"> </w:t>
      </w:r>
      <w:bookmarkStart w:id="8" w:name="dieu_2_name"/>
      <w:r>
        <w:rPr>
          <w:lang w:val="vi-VN"/>
        </w:rPr>
        <w:t>Giao Ủy ban nhân dân tỉnh tổ chức triển khai thực hiện.</w:t>
      </w:r>
      <w:bookmarkEnd w:id="8"/>
    </w:p>
    <w:p w:rsidR="00000000" w:rsidRDefault="00765F36">
      <w:pPr>
        <w:spacing w:before="120" w:after="280" w:afterAutospacing="1"/>
      </w:pPr>
      <w:r>
        <w:rPr>
          <w:lang w:val="vi-VN"/>
        </w:rPr>
        <w:t>Riêng đối với dự toán chi thường xuyên của các Hội đặc thù, số giáo viên ngoài biên ch</w:t>
      </w:r>
      <w:r>
        <w:t xml:space="preserve">ế </w:t>
      </w:r>
      <w:r>
        <w:rPr>
          <w:lang w:val="vi-VN"/>
        </w:rPr>
        <w:t>và các cơ quan đơn vị thực hiện Chương trình 64-CTr/T</w:t>
      </w:r>
      <w:r>
        <w:t xml:space="preserve">U </w:t>
      </w:r>
      <w:r>
        <w:rPr>
          <w:lang w:val="vi-VN"/>
        </w:rPr>
        <w:t>ngày 05 tháng 6 năm 2018 của Tỉnh ủy Gia Lai: Giao lại cho Ủy ban nhân dân tỉnh phân bổ cụ thể cho các đơn vị khi đảm bảo các điều kiện (phân bổ vào nguồn dự phòng ngân sách của từng lĩnh vực).</w:t>
      </w:r>
    </w:p>
    <w:p w:rsidR="00000000" w:rsidRDefault="00765F36">
      <w:pPr>
        <w:spacing w:before="120" w:after="280" w:afterAutospacing="1"/>
      </w:pPr>
      <w:r>
        <w:rPr>
          <w:lang w:val="vi-VN"/>
        </w:rPr>
        <w:t xml:space="preserve">Nghị </w:t>
      </w:r>
      <w:r>
        <w:rPr>
          <w:lang w:val="vi-VN"/>
        </w:rPr>
        <w:t>quyết này đã được Hội đồng nhân dân tỉnh Gia Lai kh</w:t>
      </w:r>
      <w:r>
        <w:t xml:space="preserve">óa </w:t>
      </w:r>
      <w:r>
        <w:rPr>
          <w:lang w:val="vi-VN"/>
        </w:rPr>
        <w:t>XI, Kỳ họp thứ Bảy thông qua ngày 06 tháng 12 năm 2018 và có hiệu lực thi hành kể từ ngày thông qua</w:t>
      </w:r>
      <w:r>
        <w:t>./.</w:t>
      </w:r>
    </w:p>
    <w:p w:rsidR="00000000" w:rsidRDefault="00765F36">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5F36">
            <w:pPr>
              <w:spacing w:before="120"/>
            </w:pPr>
            <w:r>
              <w:br/>
            </w:r>
            <w:r>
              <w:rPr>
                <w:b/>
                <w:bCs/>
                <w:i/>
                <w:iCs/>
                <w:lang w:val="vi-VN"/>
              </w:rPr>
              <w:t>Nơi nhận:</w:t>
            </w:r>
            <w:r>
              <w:rPr>
                <w:lang w:val="vi-VN"/>
              </w:rPr>
              <w:br/>
            </w:r>
            <w:r>
              <w:rPr>
                <w:sz w:val="16"/>
                <w:lang w:val="vi-VN"/>
              </w:rPr>
              <w:t xml:space="preserve">- </w:t>
            </w:r>
            <w:r>
              <w:rPr>
                <w:sz w:val="16"/>
              </w:rPr>
              <w:t>U</w:t>
            </w:r>
            <w:r>
              <w:rPr>
                <w:sz w:val="16"/>
                <w:lang w:val="vi-VN"/>
              </w:rPr>
              <w:t>BTV Quốc hội;</w:t>
            </w:r>
            <w:r>
              <w:rPr>
                <w:sz w:val="16"/>
                <w:lang w:val="vi-VN"/>
              </w:rPr>
              <w:br/>
              <w:t>- VPQH; VPCP;</w:t>
            </w:r>
            <w:r>
              <w:rPr>
                <w:sz w:val="16"/>
                <w:lang w:val="vi-VN"/>
              </w:rPr>
              <w:br/>
              <w:t>- Bộ Tài chính;</w:t>
            </w:r>
            <w:r>
              <w:rPr>
                <w:sz w:val="16"/>
                <w:lang w:val="vi-VN"/>
              </w:rPr>
              <w:br/>
              <w:t>- TT Tỉnh ủy, HĐND, UBND, UBMTTQ tỉnh;</w:t>
            </w:r>
            <w:r>
              <w:rPr>
                <w:sz w:val="16"/>
                <w:lang w:val="vi-VN"/>
              </w:rPr>
              <w:br/>
            </w:r>
            <w:r>
              <w:rPr>
                <w:sz w:val="16"/>
                <w:lang w:val="vi-VN"/>
              </w:rPr>
              <w:t>- Đoàn đại biểu Quốc hội tỉnh;</w:t>
            </w:r>
            <w:r>
              <w:rPr>
                <w:sz w:val="16"/>
                <w:lang w:val="vi-VN"/>
              </w:rPr>
              <w:br/>
              <w:t>- Các Đại biểu HĐND tỉnh;</w:t>
            </w:r>
            <w:r>
              <w:rPr>
                <w:sz w:val="16"/>
                <w:lang w:val="vi-VN"/>
              </w:rPr>
              <w:br/>
              <w:t>- Các sở, ban, ngành, đoàn thể tỉnh;</w:t>
            </w:r>
            <w:r>
              <w:rPr>
                <w:sz w:val="16"/>
                <w:lang w:val="vi-VN"/>
              </w:rPr>
              <w:br/>
              <w:t>- Văn phòng: Tỉnh ủy, HĐND, UBND tỉnh;</w:t>
            </w:r>
            <w:r>
              <w:rPr>
                <w:sz w:val="16"/>
                <w:lang w:val="vi-VN"/>
              </w:rPr>
              <w:br/>
              <w:t>- HĐND, UBND các huyện, thị xã, thành phố;</w:t>
            </w:r>
            <w:r>
              <w:rPr>
                <w:sz w:val="16"/>
                <w:lang w:val="vi-VN"/>
              </w:rPr>
              <w:br/>
              <w:t xml:space="preserve">- Website: </w:t>
            </w:r>
            <w:hyperlink r:id="rId5" w:history="1">
              <w:r>
                <w:rPr>
                  <w:color w:val="0000FF"/>
                  <w:sz w:val="16"/>
                  <w:lang w:val="vi-VN"/>
                </w:rPr>
                <w:t>http://dbnd.gialai.gov.vn</w:t>
              </w:r>
            </w:hyperlink>
            <w:r>
              <w:rPr>
                <w:sz w:val="16"/>
                <w:lang w:val="vi-VN"/>
              </w:rPr>
              <w:t>:</w:t>
            </w:r>
            <w:r>
              <w:rPr>
                <w:sz w:val="16"/>
                <w:lang w:val="vi-VN"/>
              </w:rPr>
              <w:br/>
              <w:t>- Báo Gia Lai; Đài PT-TH tỉnh;</w:t>
            </w:r>
            <w:r>
              <w:rPr>
                <w:sz w:val="16"/>
                <w:lang w:val="vi-VN"/>
              </w:rPr>
              <w:br/>
              <w:t>- Lãnh đạo và chuyên viên Phòng Tổng hợp;</w:t>
            </w:r>
            <w:r>
              <w:rPr>
                <w:sz w:val="16"/>
                <w:lang w:val="vi-VN"/>
              </w:rPr>
              <w:br/>
              <w:t>- Lưu: VT-TH.</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765F36">
            <w:pPr>
              <w:spacing w:before="120"/>
              <w:jc w:val="center"/>
            </w:pPr>
            <w:r>
              <w:rPr>
                <w:b/>
                <w:bCs/>
              </w:rPr>
              <w:t>CHỦ TỊCH</w:t>
            </w:r>
            <w:r>
              <w:rPr>
                <w:b/>
                <w:bCs/>
              </w:rPr>
              <w:br/>
            </w:r>
            <w:r>
              <w:rPr>
                <w:b/>
                <w:bCs/>
              </w:rPr>
              <w:br/>
            </w:r>
            <w:r>
              <w:rPr>
                <w:b/>
                <w:bCs/>
              </w:rPr>
              <w:br/>
            </w:r>
            <w:r>
              <w:rPr>
                <w:b/>
                <w:bCs/>
              </w:rPr>
              <w:br/>
            </w:r>
            <w:r>
              <w:rPr>
                <w:b/>
                <w:bCs/>
              </w:rPr>
              <w:br/>
            </w:r>
            <w:r>
              <w:rPr>
                <w:b/>
                <w:bCs/>
                <w:lang w:val="vi-VN"/>
              </w:rPr>
              <w:t>Dương Văn Trang</w:t>
            </w:r>
          </w:p>
        </w:tc>
      </w:tr>
    </w:tbl>
    <w:p w:rsidR="00000000" w:rsidRDefault="00765F36">
      <w:pPr>
        <w:spacing w:before="120" w:after="280" w:afterAutospacing="1"/>
      </w:pPr>
      <w:r>
        <w:t> </w:t>
      </w:r>
    </w:p>
    <w:p w:rsidR="00000000" w:rsidRDefault="00765F36">
      <w:pPr>
        <w:spacing w:before="120" w:after="280" w:afterAutospacing="1"/>
        <w:jc w:val="right"/>
      </w:pPr>
      <w:bookmarkStart w:id="9" w:name="chuong_pl_1"/>
      <w:r>
        <w:rPr>
          <w:b/>
          <w:bCs/>
          <w:lang w:val="vi-VN"/>
        </w:rPr>
        <w:t>Biểu số 1</w:t>
      </w:r>
      <w:bookmarkEnd w:id="9"/>
    </w:p>
    <w:p w:rsidR="00000000" w:rsidRDefault="00765F36">
      <w:pPr>
        <w:spacing w:before="120" w:after="280" w:afterAutospacing="1"/>
        <w:jc w:val="center"/>
      </w:pPr>
      <w:bookmarkStart w:id="10" w:name="chuong_pl_1_name"/>
      <w:r>
        <w:rPr>
          <w:b/>
          <w:bCs/>
          <w:lang w:val="vi-VN"/>
        </w:rPr>
        <w:t>CÂN ĐỐI NGÂN SÁCH ĐỊA PHƯƠNG NĂM 2019</w:t>
      </w:r>
      <w:bookmarkEnd w:id="10"/>
    </w:p>
    <w:p w:rsidR="00000000" w:rsidRDefault="00765F36">
      <w:pPr>
        <w:spacing w:before="120" w:after="280" w:afterAutospacing="1"/>
        <w:jc w:val="center"/>
      </w:pPr>
      <w:r>
        <w:rPr>
          <w:i/>
          <w:iCs/>
        </w:rPr>
        <w:t>(ban h</w:t>
      </w:r>
      <w:r>
        <w:rPr>
          <w:i/>
          <w:iCs/>
          <w:lang w:val="vi-VN"/>
        </w:rPr>
        <w:t>ành kèm theo Nghị quyết số 148/NQ-HĐND ngày 06/12/2018 của HĐND tỉnh)</w:t>
      </w:r>
    </w:p>
    <w:p w:rsidR="00000000" w:rsidRDefault="00765F36">
      <w:pPr>
        <w:spacing w:before="120" w:after="280" w:afterAutospacing="1"/>
        <w:jc w:val="right"/>
      </w:pPr>
      <w:r>
        <w:rPr>
          <w:i/>
          <w:iCs/>
          <w:lang w:val="vi-VN"/>
        </w:rPr>
        <w:t>Đơn vị: Triệ</w:t>
      </w:r>
      <w:r>
        <w:rPr>
          <w:i/>
          <w:iCs/>
          <w:lang w:val="vi-VN"/>
        </w:rPr>
        <w:t>u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3397"/>
        <w:gridCol w:w="1460"/>
        <w:gridCol w:w="1467"/>
        <w:gridCol w:w="2497"/>
      </w:tblGrid>
      <w:tr w:rsidR="00000000">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Nội dung</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2018</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2019</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lastRenderedPageBreak/>
              <w:t>A</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B</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1</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2</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A</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w:t>
            </w:r>
            <w:r>
              <w:rPr>
                <w:b/>
                <w:bCs/>
              </w:rPr>
              <w:t>Ổ</w:t>
            </w:r>
            <w:r>
              <w:rPr>
                <w:b/>
                <w:bCs/>
                <w:lang w:val="vi-VN"/>
              </w:rPr>
              <w:t>NG NGUỒN THU NSĐP</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12.004.630</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12.287.847</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NSĐP được hư</w:t>
            </w:r>
            <w:r>
              <w:rPr>
                <w:b/>
                <w:bCs/>
              </w:rPr>
              <w:t>ở</w:t>
            </w:r>
            <w:r>
              <w:rPr>
                <w:b/>
                <w:bCs/>
                <w:lang w:val="vi-VN"/>
              </w:rPr>
              <w:t>ng theo phân cấp</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3.587.900</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4.271.688</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Thu NSĐP hưởng 100%</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1.401.500</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1.861.188</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Thu NSĐP hưởng từ các khoản t</w:t>
            </w:r>
            <w:r>
              <w:rPr>
                <w:lang w:val="vi-VN"/>
              </w:rPr>
              <w:t>hu phân chia</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2.186.400</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2.410.500</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II</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bổ sung từ ngân sách cấp trên</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8.140.973</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7.913.563</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Thu bổ sung cân đối ngân sách</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5.831.170</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5.948.170</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Thu bổ sung có mục tiêu</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2.309.803</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1.965.393</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III</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từ quỹ dự trữ tài chính</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IV</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kết dư</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60.</w:t>
            </w:r>
            <w:r>
              <w:rPr>
                <w:b/>
                <w:bCs/>
                <w:lang w:val="vi-VN"/>
              </w:rPr>
              <w:t>604</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6.266(1)</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V</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chuyển nguồn từ năm trước chuyển sang</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215.153</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96.330 (2)</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B</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w:t>
            </w:r>
            <w:r>
              <w:rPr>
                <w:b/>
                <w:bCs/>
              </w:rPr>
              <w:t>Ổ</w:t>
            </w:r>
            <w:r>
              <w:rPr>
                <w:b/>
                <w:bCs/>
                <w:lang w:val="vi-VN"/>
              </w:rPr>
              <w:t>NG CHI NS</w:t>
            </w:r>
            <w:r>
              <w:rPr>
                <w:b/>
                <w:bCs/>
              </w:rPr>
              <w:t>Đ</w:t>
            </w:r>
            <w:r>
              <w:rPr>
                <w:b/>
                <w:bCs/>
                <w:lang w:val="vi-VN"/>
              </w:rPr>
              <w:t>P</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12.002.230</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12.283.447</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Tổng chi cân đối NSĐP</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9.692.427</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10.318.054</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đầu tư phát triển</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1.551.099</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1.872.620</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thường xuyên</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7.827.931</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8.156.958</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trả nợ lãi các khoản do chính quyền địa phư</w:t>
            </w:r>
            <w:r>
              <w:t>ơ</w:t>
            </w:r>
            <w:r>
              <w:rPr>
                <w:lang w:val="vi-VN"/>
              </w:rPr>
              <w:t>ng vay</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200</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600</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bổ sung quỹ dự trữ tài chính</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1.400</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1.400</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5</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Dự phòng ngân sách</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189.549</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262.726</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6</w:t>
            </w:r>
          </w:p>
        </w:tc>
        <w:tc>
          <w:tcPr>
            <w:tcW w:w="181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tạo nguồn, điều ch</w:t>
            </w:r>
            <w:r>
              <w:t>ỉ</w:t>
            </w:r>
            <w:r>
              <w:rPr>
                <w:lang w:val="vi-VN"/>
              </w:rPr>
              <w:t>nh tiền lương</w:t>
            </w:r>
          </w:p>
        </w:tc>
        <w:tc>
          <w:tcPr>
            <w:tcW w:w="7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122.248</w:t>
            </w:r>
          </w:p>
        </w:tc>
        <w:tc>
          <w:tcPr>
            <w:tcW w:w="7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23.750</w:t>
            </w:r>
          </w:p>
        </w:tc>
        <w:tc>
          <w:tcPr>
            <w:tcW w:w="133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II</w:t>
            </w:r>
          </w:p>
        </w:tc>
        <w:tc>
          <w:tcPr>
            <w:tcW w:w="181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Chi các chương trình mục tiêu</w:t>
            </w:r>
          </w:p>
        </w:tc>
        <w:tc>
          <w:tcPr>
            <w:tcW w:w="7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2.30</w:t>
            </w:r>
            <w:r>
              <w:rPr>
                <w:b/>
                <w:bCs/>
                <w:lang w:val="vi-VN"/>
              </w:rPr>
              <w:t>9.803</w:t>
            </w:r>
          </w:p>
        </w:tc>
        <w:tc>
          <w:tcPr>
            <w:tcW w:w="7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1.965.393</w:t>
            </w:r>
          </w:p>
        </w:tc>
        <w:tc>
          <w:tcPr>
            <w:tcW w:w="133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1</w:t>
            </w:r>
          </w:p>
        </w:tc>
        <w:tc>
          <w:tcPr>
            <w:tcW w:w="1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Ch</w:t>
            </w:r>
            <w:r>
              <w:rPr>
                <w:lang w:val="vi-VN"/>
              </w:rPr>
              <w:t xml:space="preserve">i </w:t>
            </w:r>
            <w:r>
              <w:t xml:space="preserve">các chương trình mục </w:t>
            </w:r>
            <w:r>
              <w:rPr>
                <w:lang w:val="vi-VN"/>
              </w:rPr>
              <w:t>tiêu quốc gia</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528.673</w:t>
            </w:r>
          </w:p>
        </w:tc>
        <w:tc>
          <w:tcPr>
            <w:tcW w:w="7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521.055</w:t>
            </w:r>
          </w:p>
        </w:tc>
        <w:tc>
          <w:tcPr>
            <w:tcW w:w="1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Ch</w:t>
            </w:r>
            <w:r>
              <w:rPr>
                <w:lang w:val="vi-VN"/>
              </w:rPr>
              <w:t>i</w:t>
            </w:r>
            <w:r>
              <w:t xml:space="preserve"> các chương trình mục </w:t>
            </w:r>
            <w:r>
              <w:rPr>
                <w:lang w:val="vi-VN"/>
              </w:rPr>
              <w:t>tiêu, nhiệm vụ</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1.781.130</w:t>
            </w:r>
          </w:p>
        </w:tc>
        <w:tc>
          <w:tcPr>
            <w:tcW w:w="7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1.444.338</w:t>
            </w:r>
          </w:p>
        </w:tc>
        <w:tc>
          <w:tcPr>
            <w:tcW w:w="1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III</w:t>
            </w:r>
          </w:p>
        </w:tc>
        <w:tc>
          <w:tcPr>
            <w:tcW w:w="1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rPr>
              <w:t>Chi chuyển n</w:t>
            </w:r>
            <w:r>
              <w:rPr>
                <w:b/>
                <w:bCs/>
                <w:lang w:val="vi-VN"/>
              </w:rPr>
              <w:t>guồn sang năm sau</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7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1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C</w:t>
            </w:r>
          </w:p>
        </w:tc>
        <w:tc>
          <w:tcPr>
            <w:tcW w:w="1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BỘI CHI NSĐP/BỘI THU NSĐP</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2.400</w:t>
            </w:r>
          </w:p>
        </w:tc>
        <w:tc>
          <w:tcPr>
            <w:tcW w:w="7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4.400</w:t>
            </w:r>
          </w:p>
        </w:tc>
        <w:tc>
          <w:tcPr>
            <w:tcW w:w="1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w:t>
            </w:r>
          </w:p>
        </w:tc>
        <w:tc>
          <w:tcPr>
            <w:tcW w:w="1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CHI TRẢ N</w:t>
            </w:r>
            <w:r>
              <w:rPr>
                <w:b/>
                <w:bCs/>
              </w:rPr>
              <w:t xml:space="preserve">Ợ </w:t>
            </w:r>
            <w:r>
              <w:rPr>
                <w:b/>
                <w:bCs/>
                <w:lang w:val="vi-VN"/>
              </w:rPr>
              <w:t>GÓC CỦA NSĐP</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61</w:t>
            </w:r>
            <w:r>
              <w:rPr>
                <w:b/>
                <w:bCs/>
                <w:lang w:val="vi-VN"/>
              </w:rPr>
              <w:t>.600</w:t>
            </w:r>
          </w:p>
        </w:tc>
        <w:tc>
          <w:tcPr>
            <w:tcW w:w="7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31.000</w:t>
            </w:r>
          </w:p>
        </w:tc>
        <w:tc>
          <w:tcPr>
            <w:tcW w:w="1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lastRenderedPageBreak/>
              <w:t>I</w:t>
            </w:r>
          </w:p>
        </w:tc>
        <w:tc>
          <w:tcPr>
            <w:tcW w:w="1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Từ nguồn vay để trả nợ gốc</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61.600</w:t>
            </w:r>
          </w:p>
        </w:tc>
        <w:tc>
          <w:tcPr>
            <w:tcW w:w="7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26.600</w:t>
            </w:r>
          </w:p>
        </w:tc>
        <w:tc>
          <w:tcPr>
            <w:tcW w:w="1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II</w:t>
            </w:r>
          </w:p>
        </w:tc>
        <w:tc>
          <w:tcPr>
            <w:tcW w:w="1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Từ nguồn bội thu, tăng thu, tiết kiệm chi, kết dư ngân sách cấp tỉnh</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2.400</w:t>
            </w:r>
          </w:p>
        </w:tc>
        <w:tc>
          <w:tcPr>
            <w:tcW w:w="7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4.400</w:t>
            </w:r>
          </w:p>
        </w:tc>
        <w:tc>
          <w:tcPr>
            <w:tcW w:w="1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E</w:t>
            </w:r>
          </w:p>
        </w:tc>
        <w:tc>
          <w:tcPr>
            <w:tcW w:w="1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w:t>
            </w:r>
            <w:r>
              <w:rPr>
                <w:b/>
                <w:bCs/>
              </w:rPr>
              <w:t>Ổ</w:t>
            </w:r>
            <w:r>
              <w:rPr>
                <w:b/>
                <w:bCs/>
                <w:lang w:val="vi-VN"/>
              </w:rPr>
              <w:t>NG MỨC VAY CỦA NSĐP</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61.600</w:t>
            </w:r>
          </w:p>
        </w:tc>
        <w:tc>
          <w:tcPr>
            <w:tcW w:w="7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26.600</w:t>
            </w:r>
          </w:p>
        </w:tc>
        <w:tc>
          <w:tcPr>
            <w:tcW w:w="1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I</w:t>
            </w:r>
          </w:p>
        </w:tc>
        <w:tc>
          <w:tcPr>
            <w:tcW w:w="1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Vay để bù đắp bội chi</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7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II</w:t>
            </w:r>
          </w:p>
        </w:tc>
        <w:tc>
          <w:tcPr>
            <w:tcW w:w="181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Vay để trả nợ gốc</w:t>
            </w:r>
          </w:p>
        </w:tc>
        <w:tc>
          <w:tcPr>
            <w:tcW w:w="7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61.600</w:t>
            </w:r>
          </w:p>
        </w:tc>
        <w:tc>
          <w:tcPr>
            <w:tcW w:w="7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26.600</w:t>
            </w:r>
          </w:p>
        </w:tc>
        <w:tc>
          <w:tcPr>
            <w:tcW w:w="133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r>
    </w:tbl>
    <w:p w:rsidR="00000000" w:rsidRDefault="00765F36">
      <w:pPr>
        <w:spacing w:before="120" w:after="280" w:afterAutospacing="1"/>
      </w:pPr>
      <w:r>
        <w:rPr>
          <w:b/>
          <w:bCs/>
          <w:lang w:val="vi-VN"/>
        </w:rPr>
        <w:t>Ghi chú:</w:t>
      </w:r>
    </w:p>
    <w:p w:rsidR="00000000" w:rsidRDefault="00765F36">
      <w:pPr>
        <w:spacing w:before="120" w:after="280" w:afterAutospacing="1"/>
      </w:pPr>
      <w:r>
        <w:rPr>
          <w:lang w:val="vi-VN"/>
        </w:rPr>
        <w:t>(1) Kết dư NST: 86.293,49 trđ được xử lý như sau:</w:t>
      </w:r>
    </w:p>
    <w:p w:rsidR="00000000" w:rsidRDefault="00765F36">
      <w:pPr>
        <w:spacing w:before="120" w:after="280" w:afterAutospacing="1"/>
      </w:pPr>
      <w:r>
        <w:rPr>
          <w:lang w:val="vi-VN"/>
        </w:rPr>
        <w:t>- Trả nợ gốc vốn vay chương trình KCHKM và GTNT năm 2018: 38.335,01 trđ;</w:t>
      </w:r>
    </w:p>
    <w:p w:rsidR="00000000" w:rsidRDefault="00765F36">
      <w:pPr>
        <w:spacing w:before="120" w:after="280" w:afterAutospacing="1"/>
      </w:pPr>
      <w:r>
        <w:rPr>
          <w:lang w:val="vi-VN"/>
        </w:rPr>
        <w:t>- Hoàn trả NSTW các khoản BSCMT theo kết luận của Kiểm toán: 35.425,994 trđ;</w:t>
      </w:r>
    </w:p>
    <w:p w:rsidR="00000000" w:rsidRDefault="00765F36">
      <w:pPr>
        <w:spacing w:before="120" w:after="280" w:afterAutospacing="1"/>
      </w:pPr>
      <w:r>
        <w:rPr>
          <w:lang w:val="vi-VN"/>
        </w:rPr>
        <w:t>- Số kết dư còn lại: 12.532,487 trđ: Trích 50</w:t>
      </w:r>
      <w:r>
        <w:rPr>
          <w:lang w:val="vi-VN"/>
        </w:rPr>
        <w:t xml:space="preserve">% vào Quỹ Dự trữ tài chính: 6.266,243547 trđ; 50% đưa vào thu kết dư trong dự toán năm 2019: 6.266 trđ </w:t>
      </w:r>
    </w:p>
    <w:p w:rsidR="00000000" w:rsidRDefault="00765F36">
      <w:pPr>
        <w:spacing w:before="120" w:after="280" w:afterAutospacing="1"/>
      </w:pPr>
      <w:r>
        <w:rPr>
          <w:lang w:val="vi-VN"/>
        </w:rPr>
        <w:t xml:space="preserve">(2) Tổng số vốn đầu tư năm 2018 chưa </w:t>
      </w:r>
      <w:r>
        <w:t>s</w:t>
      </w:r>
      <w:r>
        <w:rPr>
          <w:lang w:val="vi-VN"/>
        </w:rPr>
        <w:t>ử dụng chuyển sang năm 2019: 96.330 trđ. Gồm:</w:t>
      </w:r>
    </w:p>
    <w:p w:rsidR="00000000" w:rsidRDefault="00765F36">
      <w:pPr>
        <w:spacing w:before="120" w:after="280" w:afterAutospacing="1"/>
      </w:pPr>
      <w:r>
        <w:rPr>
          <w:lang w:val="vi-VN"/>
        </w:rPr>
        <w:t>- Vốn chờ phân bổ nguồn cân đối theo tiêu chí (QĐ số 883/QĐ-UBND ngà</w:t>
      </w:r>
      <w:r>
        <w:rPr>
          <w:lang w:val="vi-VN"/>
        </w:rPr>
        <w:t>y 21/12/2017 của UBND tỉnh): 37.000 trđ</w:t>
      </w:r>
    </w:p>
    <w:p w:rsidR="00000000" w:rsidRDefault="00765F36">
      <w:pPr>
        <w:spacing w:before="120" w:after="280" w:afterAutospacing="1"/>
      </w:pPr>
      <w:r>
        <w:rPr>
          <w:lang w:val="vi-VN"/>
        </w:rPr>
        <w:t>- Vốn chờ phân bổ tiền sử dụng đất (QĐ số 883/QĐ-UBND ngày 21/12/2017 của UBND tỉnh): 34.320 trđ</w:t>
      </w:r>
    </w:p>
    <w:p w:rsidR="00000000" w:rsidRDefault="00765F36">
      <w:pPr>
        <w:spacing w:before="120" w:after="280" w:afterAutospacing="1"/>
      </w:pPr>
      <w:r>
        <w:rPr>
          <w:lang w:val="vi-VN"/>
        </w:rPr>
        <w:t>- Tiền đo đạc, đăng ký đất đai, lập cơ sở dữ liệu hồ sơ địa chính và cấp giấy chứng nhận quyền sử dụng đất năm 2018 (QĐ</w:t>
      </w:r>
      <w:r>
        <w:rPr>
          <w:lang w:val="vi-VN"/>
        </w:rPr>
        <w:t xml:space="preserve"> số 883/QĐ-UBND ngày 21/12/2017 của UBND tỉnh): 8.400 trđ;</w:t>
      </w:r>
    </w:p>
    <w:p w:rsidR="00000000" w:rsidRDefault="00765F36">
      <w:pPr>
        <w:spacing w:before="120" w:after="280" w:afterAutospacing="1"/>
      </w:pPr>
      <w:r>
        <w:rPr>
          <w:lang w:val="vi-VN"/>
        </w:rPr>
        <w:t>- Tiền đo đạc, đăng ký đất đai, lập cơ s</w:t>
      </w:r>
      <w:r>
        <w:t xml:space="preserve">ở </w:t>
      </w:r>
      <w:r>
        <w:rPr>
          <w:lang w:val="vi-VN"/>
        </w:rPr>
        <w:t>dữ liệu hồ sơ địa chính và cấp giấy chứng nhận quyền sử dụng đất năm 2017 chuyển nguồn sang năm 2018 (QĐ số 468/QĐ-UBND ngày 09/10/2018 của UBND tỉnh): 16.</w:t>
      </w:r>
      <w:r>
        <w:rPr>
          <w:lang w:val="vi-VN"/>
        </w:rPr>
        <w:t>610 trđ trđ.</w:t>
      </w:r>
    </w:p>
    <w:p w:rsidR="00000000" w:rsidRDefault="00765F36">
      <w:pPr>
        <w:spacing w:before="120" w:after="280" w:afterAutospacing="1"/>
      </w:pPr>
      <w:r>
        <w:t> </w:t>
      </w:r>
    </w:p>
    <w:p w:rsidR="00000000" w:rsidRDefault="00765F36">
      <w:pPr>
        <w:spacing w:before="120" w:after="280" w:afterAutospacing="1"/>
        <w:jc w:val="right"/>
      </w:pPr>
      <w:bookmarkStart w:id="11" w:name="chuong_pl_2"/>
      <w:r>
        <w:rPr>
          <w:b/>
          <w:bCs/>
          <w:lang w:val="vi-VN"/>
        </w:rPr>
        <w:t>Biểu số 2</w:t>
      </w:r>
      <w:bookmarkEnd w:id="11"/>
    </w:p>
    <w:p w:rsidR="00000000" w:rsidRDefault="00765F36">
      <w:pPr>
        <w:spacing w:before="120" w:after="280" w:afterAutospacing="1"/>
        <w:jc w:val="center"/>
      </w:pPr>
      <w:bookmarkStart w:id="12" w:name="chuong_pl_2_name"/>
      <w:r>
        <w:rPr>
          <w:b/>
          <w:bCs/>
          <w:lang w:val="vi-VN"/>
        </w:rPr>
        <w:t>BIỂU CÂN ĐỐI NGÂN SÁCH CẤP TỈNH NĂM 2019</w:t>
      </w:r>
      <w:bookmarkEnd w:id="12"/>
    </w:p>
    <w:p w:rsidR="00000000" w:rsidRDefault="00765F36">
      <w:pPr>
        <w:spacing w:before="120" w:after="280" w:afterAutospacing="1"/>
        <w:jc w:val="center"/>
      </w:pPr>
      <w:r>
        <w:rPr>
          <w:i/>
          <w:iCs/>
          <w:lang w:val="vi-VN"/>
        </w:rPr>
        <w:t>(Ban hành kèm theo Nghị quyết số 148/NQ-HĐND ngày 06/12/2018 của HĐND tỉnh)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45"/>
        <w:gridCol w:w="4876"/>
        <w:gridCol w:w="1279"/>
        <w:gridCol w:w="1476"/>
        <w:gridCol w:w="1204"/>
      </w:tblGrid>
      <w:tr w:rsidR="00000000">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STT</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Nội dung</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2018</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2019</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lastRenderedPageBreak/>
              <w:t>1</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5</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A</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Ngân sách cấp tỉnh</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Nguồn thu ngân sá</w:t>
            </w:r>
            <w:r>
              <w:rPr>
                <w:b/>
                <w:bCs/>
                <w:lang w:val="vi-VN"/>
              </w:rPr>
              <w:t>ch cấp tỉnh</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10.713.230</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10.844.055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1</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ngân sách cấp tỉnh hưởng theo phân cấp</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2.296.500</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2.827.896</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2</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B</w:t>
            </w:r>
            <w:r>
              <w:rPr>
                <w:b/>
                <w:bCs/>
              </w:rPr>
              <w:t xml:space="preserve">ổ </w:t>
            </w:r>
            <w:r>
              <w:rPr>
                <w:b/>
                <w:bCs/>
                <w:lang w:val="vi-VN"/>
              </w:rPr>
              <w:t>sung từ ngân sách TW</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8.140.973</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7.913.563</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B</w:t>
            </w:r>
            <w:r>
              <w:t>ổ</w:t>
            </w:r>
            <w:r>
              <w:rPr>
                <w:lang w:val="vi-VN"/>
              </w:rPr>
              <w:t xml:space="preserve"> sung cân đối</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5.831.170</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5.948.170</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B</w:t>
            </w:r>
            <w:r>
              <w:t>ổ</w:t>
            </w:r>
            <w:r>
              <w:rPr>
                <w:lang w:val="vi-VN"/>
              </w:rPr>
              <w:t xml:space="preserve"> sung có mục tiêu</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2.309.803</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1.965.393</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3</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kết dư</w:t>
            </w:r>
            <w:r>
              <w:rPr>
                <w:b/>
                <w:bCs/>
                <w:lang w:val="vi-VN"/>
              </w:rPr>
              <w:t xml:space="preserve"> ngân sách năm trước</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60.604</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6.266</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4</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Huy động đầu tư theo khoản 3 điều 8 Luật NSNN</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5</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chuy</w:t>
            </w:r>
            <w:r>
              <w:rPr>
                <w:b/>
                <w:bCs/>
              </w:rPr>
              <w:t>ể</w:t>
            </w:r>
            <w:r>
              <w:rPr>
                <w:b/>
                <w:bCs/>
                <w:lang w:val="vi-VN"/>
              </w:rPr>
              <w:t>n nguồn</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215.153</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96.330</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II</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Chi ngân sách cấp tỉnh</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10.710.830</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10.839.655</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1</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Chi thuộc nhiệm vụ của NS cấp tỉnh theo phân cấp</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5.756.711</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5.512.264</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a</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đ</w:t>
            </w:r>
            <w:r>
              <w:t>ầ</w:t>
            </w:r>
            <w:r>
              <w:rPr>
                <w:lang w:val="vi-VN"/>
              </w:rPr>
              <w:t>u tư phát triển</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928.099</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1.106.620</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1. Chi XDCB tập trung</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567.720</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586.290</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2. Chi từ nguồn thu tiền SD đất</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84.000</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269.000</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3. Chi từ nguồn thu xổ số kiến thiết</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115.000</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125.000</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4. Chi đ</w:t>
            </w:r>
            <w:r>
              <w:t>ầ</w:t>
            </w:r>
            <w:r>
              <w:rPr>
                <w:lang w:val="vi-VN"/>
              </w:rPr>
              <w:t>u tư từ vốn chuyển nguồn năm 2018 sang năm 2019 t</w:t>
            </w:r>
            <w:r>
              <w:rPr>
                <w:lang w:val="vi-VN"/>
              </w:rPr>
              <w:t>hực hiện</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151.379</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96.330</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5. Chi cho Ngân hàng chính sách (cho vay các đối tượng chính sách)</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10.000</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30.000</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6. Chi đầu tư từ nguồn bội chi ngân sách</w:t>
            </w:r>
          </w:p>
        </w:tc>
        <w:tc>
          <w:tcPr>
            <w:tcW w:w="68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78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6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b</w:t>
            </w:r>
          </w:p>
        </w:tc>
        <w:tc>
          <w:tcPr>
            <w:tcW w:w="259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thường xuyên</w:t>
            </w:r>
          </w:p>
        </w:tc>
        <w:tc>
          <w:tcPr>
            <w:tcW w:w="68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2.455.807</w:t>
            </w:r>
          </w:p>
        </w:tc>
        <w:tc>
          <w:tcPr>
            <w:tcW w:w="78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2.515.043</w:t>
            </w:r>
          </w:p>
        </w:tc>
        <w:tc>
          <w:tcPr>
            <w:tcW w:w="64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1. Chi sự nghiệp kinh tế</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294.237</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294.836</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2. </w:t>
            </w:r>
            <w:r>
              <w:t xml:space="preserve">Chi sự nghiệp </w:t>
            </w:r>
            <w:r>
              <w:rPr>
                <w:lang w:val="vi-VN"/>
              </w:rPr>
              <w:t>môi trường</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32.207</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28.117</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3. Chi SN giáo dục, đào tạo và dạy nghề</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496.307</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542.130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4. Chi sự nghiệp y tế</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815.917</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757.742</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5. Chi sự nghiệp khoa học công nghệ</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31.914</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31.314</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6. Chi sự nghiệp văn hóa - thông tin</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65.078</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66.640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7. Chi sự nghiệp phát thanh - truyền hình</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20.809</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21.434</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8. Chi sự nghiệp thể dục, thể thao</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13.207</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10.335</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lastRenderedPageBreak/>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9. Chi đảm bảo xã hội</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112.207</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114.444</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10. Chi quản lý hành chính</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369.268</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404.713</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11. Chi an ninh quốc phòng địa phương</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153.656</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w:t>
            </w:r>
            <w:r>
              <w:rPr>
                <w:lang w:val="vi-VN"/>
              </w:rPr>
              <w:t>93.597</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12. Chi khác ngân sách</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51.000</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49.741</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c</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trả nợ lãi các khoản do chính quyền địa phương vay</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200</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600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d</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bổ sung quỹ dự trữ tài chính</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1.400</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1.400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e</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Dự phòng</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71.500</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127.286</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g</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tạo nguồn điều chỉnh tiền lương</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117.640</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23.750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h</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các CTMTQG, CT 135 và các MT TW bổ sung</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2.182.065</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1.737.565</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2</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Bổ sung cho ngân sách huyện, thị xã, thành phố</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w:t>
            </w:r>
            <w:r>
              <w:rPr>
                <w:b/>
                <w:bCs/>
              </w:rPr>
              <w:t>.</w:t>
            </w:r>
            <w:r>
              <w:rPr>
                <w:b/>
                <w:bCs/>
                <w:lang w:val="vi-VN"/>
              </w:rPr>
              <w:t>954.119</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5.327.391</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Bổ sung cân đối</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4.284.816</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4.290.705</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Bổ sung có mục tiêu</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571.302</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727.536</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Bổ sung nguồn thực hiện CC</w:t>
            </w:r>
            <w:r>
              <w:rPr>
                <w:lang w:val="vi-VN"/>
              </w:rPr>
              <w:t>TL</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98.001</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309.150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III</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Bội chi ngân sách tỉnh/Bội thu ngân sách tỉnh</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2.400</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4.400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B</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Ngân sách huyện, thị xã, thành ph</w:t>
            </w:r>
            <w:r>
              <w:rPr>
                <w:b/>
                <w:bCs/>
              </w:rPr>
              <w:t>ố</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Nguồn thu ngân sách huyện, thị xã, thành phố</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6.245.519</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6.771.183</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1</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ngân sách huyện, thị xã, thành phố hưởng theo phân</w:t>
            </w:r>
            <w:r>
              <w:rPr>
                <w:b/>
                <w:bCs/>
                <w:lang w:val="vi-VN"/>
              </w:rPr>
              <w:t xml:space="preserve"> cấp</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1.291.400</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1.443.792</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2</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Bổ sung từ ngân sách cấp tỉnh</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4.954.119</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5.327.391</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Bổ sung cân đối</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4284.816</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4.290.705</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 </w:t>
            </w:r>
            <w:r>
              <w:t>Bổ sung có mục tiêu</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571.302</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727.536</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Bổ sung nguồn thực hiện CCTL</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98.001</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309.150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3</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kết dư ngân sách năm trước</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4</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Thu chuyển nguồn KP năm trước</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II</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Chi ngân sách huyện, thị xã, thành phố</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6.245.519</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6.771.183</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a</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đầu tư phát triển</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623.000</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766.000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1. Chi XDCB tập trung</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280.000</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280.000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2. Chi từ nguồn thu tiền SD đất</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343.000</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486.000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b</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thườ</w:t>
            </w:r>
            <w:r>
              <w:rPr>
                <w:lang w:val="vi-VN"/>
              </w:rPr>
              <w:t>ng xuyên</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5.372.124</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5.641.915</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lastRenderedPageBreak/>
              <w:t>c</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bổ sung quỹ dự trữ tài chính</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d</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Dự phòng</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118.049</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135.440</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e</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cải sách tiền lương</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4.608</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g</w:t>
            </w:r>
          </w:p>
        </w:tc>
        <w:tc>
          <w:tcPr>
            <w:tcW w:w="259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từ nguồn trung ương bổ sung có mục tiêu, nhiệm vụ</w:t>
            </w:r>
          </w:p>
        </w:tc>
        <w:tc>
          <w:tcPr>
            <w:tcW w:w="68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127.738</w:t>
            </w:r>
          </w:p>
        </w:tc>
        <w:tc>
          <w:tcPr>
            <w:tcW w:w="78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227.828</w:t>
            </w:r>
          </w:p>
        </w:tc>
        <w:tc>
          <w:tcPr>
            <w:tcW w:w="64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bl>
    <w:p w:rsidR="00000000" w:rsidRDefault="00765F36">
      <w:pPr>
        <w:spacing w:before="120" w:after="280" w:afterAutospacing="1"/>
        <w:jc w:val="right"/>
      </w:pPr>
      <w:r>
        <w:rPr>
          <w:color w:val="000000"/>
        </w:rPr>
        <w:t> </w:t>
      </w:r>
    </w:p>
    <w:p w:rsidR="00000000" w:rsidRDefault="00765F36">
      <w:pPr>
        <w:spacing w:before="120" w:after="280" w:afterAutospacing="1"/>
        <w:jc w:val="right"/>
      </w:pPr>
      <w:bookmarkStart w:id="13" w:name="chuong_pl_3"/>
      <w:r>
        <w:rPr>
          <w:b/>
          <w:bCs/>
          <w:lang w:val="vi-VN"/>
        </w:rPr>
        <w:t>Biểu số 3</w:t>
      </w:r>
      <w:bookmarkEnd w:id="13"/>
    </w:p>
    <w:p w:rsidR="00000000" w:rsidRDefault="00765F36">
      <w:pPr>
        <w:spacing w:before="120" w:after="280" w:afterAutospacing="1"/>
        <w:jc w:val="center"/>
      </w:pPr>
      <w:bookmarkStart w:id="14" w:name="chuong_pl_3_name"/>
      <w:r>
        <w:rPr>
          <w:b/>
          <w:bCs/>
          <w:lang w:val="vi-VN"/>
        </w:rPr>
        <w:t>BIỂU TỔNG HỢP DỰ TOÁN THU NS</w:t>
      </w:r>
      <w:r>
        <w:rPr>
          <w:b/>
          <w:bCs/>
          <w:lang w:val="vi-VN"/>
        </w:rPr>
        <w:t>NN NĂM 2019</w:t>
      </w:r>
      <w:bookmarkEnd w:id="14"/>
    </w:p>
    <w:p w:rsidR="00000000" w:rsidRDefault="00765F36">
      <w:pPr>
        <w:spacing w:before="120" w:after="280" w:afterAutospacing="1"/>
        <w:jc w:val="center"/>
      </w:pPr>
      <w:r>
        <w:rPr>
          <w:i/>
          <w:iCs/>
          <w:lang w:val="vi-VN"/>
        </w:rPr>
        <w:t>(Ban hành kèm theo Nghị quyết s</w:t>
      </w:r>
      <w:r>
        <w:rPr>
          <w:i/>
          <w:iCs/>
        </w:rPr>
        <w:t xml:space="preserve">ố </w:t>
      </w:r>
      <w:r>
        <w:rPr>
          <w:i/>
          <w:iCs/>
          <w:lang w:val="vi-VN"/>
        </w:rPr>
        <w:t>148/NQ-HĐND ngày 06/12/2018 của HĐND tỉnh)</w:t>
      </w:r>
    </w:p>
    <w:p w:rsidR="00000000" w:rsidRDefault="00765F36">
      <w:pPr>
        <w:spacing w:before="120" w:after="280" w:afterAutospacing="1"/>
        <w:jc w:val="right"/>
      </w:pPr>
      <w:r>
        <w:rPr>
          <w:i/>
          <w:iCs/>
          <w:lang w:val="vi-VN"/>
        </w:rPr>
        <w:t>ĐVT: Tr 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1036"/>
        <w:gridCol w:w="660"/>
        <w:gridCol w:w="660"/>
        <w:gridCol w:w="660"/>
        <w:gridCol w:w="660"/>
        <w:gridCol w:w="660"/>
        <w:gridCol w:w="660"/>
        <w:gridCol w:w="540"/>
        <w:gridCol w:w="540"/>
        <w:gridCol w:w="598"/>
        <w:gridCol w:w="607"/>
        <w:gridCol w:w="638"/>
        <w:gridCol w:w="540"/>
        <w:gridCol w:w="598"/>
      </w:tblGrid>
      <w:tr w:rsidR="00103CB7" w:rsidTr="00103CB7">
        <w:tc>
          <w:tcPr>
            <w:tcW w:w="9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rPr>
              <w:t>S</w:t>
            </w:r>
            <w:r>
              <w:rPr>
                <w:b/>
                <w:bCs/>
                <w:sz w:val="16"/>
                <w:lang w:val="vi-VN"/>
              </w:rPr>
              <w:t>TT</w:t>
            </w:r>
          </w:p>
        </w:tc>
        <w:tc>
          <w:tcPr>
            <w:tcW w:w="79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NỘI DUNG</w:t>
            </w:r>
          </w:p>
        </w:tc>
        <w:tc>
          <w:tcPr>
            <w:tcW w:w="347"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Thực hiện n</w:t>
            </w:r>
            <w:r>
              <w:rPr>
                <w:b/>
                <w:bCs/>
                <w:sz w:val="16"/>
              </w:rPr>
              <w:t>ă</w:t>
            </w:r>
            <w:r>
              <w:rPr>
                <w:b/>
                <w:bCs/>
                <w:sz w:val="16"/>
                <w:lang w:val="vi-VN"/>
              </w:rPr>
              <w:t>m 2017</w:t>
            </w:r>
          </w:p>
        </w:tc>
        <w:tc>
          <w:tcPr>
            <w:tcW w:w="1041"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N</w:t>
            </w:r>
            <w:r>
              <w:rPr>
                <w:b/>
                <w:bCs/>
                <w:sz w:val="16"/>
              </w:rPr>
              <w:t>Ă</w:t>
            </w:r>
            <w:r>
              <w:rPr>
                <w:b/>
                <w:bCs/>
                <w:sz w:val="16"/>
                <w:lang w:val="vi-VN"/>
              </w:rPr>
              <w:t>M 2018</w:t>
            </w:r>
          </w:p>
        </w:tc>
        <w:tc>
          <w:tcPr>
            <w:tcW w:w="977"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N</w:t>
            </w:r>
            <w:r>
              <w:rPr>
                <w:b/>
                <w:bCs/>
                <w:sz w:val="16"/>
              </w:rPr>
              <w:t>Ă</w:t>
            </w:r>
            <w:r>
              <w:rPr>
                <w:b/>
                <w:bCs/>
                <w:sz w:val="16"/>
                <w:lang w:val="vi-VN"/>
              </w:rPr>
              <w:t>M 2019</w:t>
            </w:r>
          </w:p>
        </w:tc>
        <w:tc>
          <w:tcPr>
            <w:tcW w:w="27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xml:space="preserve">% </w:t>
            </w:r>
            <w:r>
              <w:rPr>
                <w:b/>
                <w:bCs/>
                <w:sz w:val="16"/>
              </w:rPr>
              <w:t>Ư</w:t>
            </w:r>
            <w:r>
              <w:rPr>
                <w:b/>
                <w:bCs/>
                <w:sz w:val="16"/>
                <w:lang w:val="vi-VN"/>
              </w:rPr>
              <w:t>TH DT 2018 (BTC)</w:t>
            </w:r>
          </w:p>
        </w:tc>
        <w:tc>
          <w:tcPr>
            <w:tcW w:w="278"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xml:space="preserve">% </w:t>
            </w:r>
            <w:r>
              <w:rPr>
                <w:b/>
                <w:bCs/>
                <w:sz w:val="16"/>
              </w:rPr>
              <w:t>Ư</w:t>
            </w:r>
            <w:r>
              <w:rPr>
                <w:b/>
                <w:bCs/>
                <w:sz w:val="16"/>
                <w:lang w:val="vi-VN"/>
              </w:rPr>
              <w:t>TH DT 2018 (HĐND)</w:t>
            </w:r>
          </w:p>
        </w:tc>
        <w:tc>
          <w:tcPr>
            <w:tcW w:w="3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DT 2019/DT 2018 (BTC)</w:t>
            </w:r>
          </w:p>
        </w:tc>
        <w:tc>
          <w:tcPr>
            <w:tcW w:w="3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DT</w:t>
            </w:r>
            <w:r>
              <w:rPr>
                <w:b/>
                <w:bCs/>
                <w:sz w:val="16"/>
                <w:lang w:val="vi-VN"/>
              </w:rPr>
              <w:t xml:space="preserve"> 2019/DT 2018 (HĐ.ND)</w:t>
            </w:r>
          </w:p>
        </w:tc>
        <w:tc>
          <w:tcPr>
            <w:tcW w:w="3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DT 2019/ ƯTH 2018</w:t>
            </w:r>
          </w:p>
        </w:tc>
        <w:tc>
          <w:tcPr>
            <w:tcW w:w="27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DT 2019 (HĐND) /DT 2019 (BTC)</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765F36">
            <w:pPr>
              <w:spacing w:before="120"/>
              <w:jc w:val="center"/>
            </w:pP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BTC giao</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HĐND tỉnh giao</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Ước thực hiện 2018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kiến Dự toán BTC giao</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kiến HĐND t</w:t>
            </w:r>
            <w:r>
              <w:rPr>
                <w:b/>
                <w:bCs/>
                <w:sz w:val="16"/>
              </w:rPr>
              <w:t>ỉ</w:t>
            </w:r>
            <w:r>
              <w:rPr>
                <w:b/>
                <w:bCs/>
                <w:sz w:val="16"/>
                <w:lang w:val="vi-VN"/>
              </w:rPr>
              <w:t>nh giao</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Tăng so v</w:t>
            </w:r>
            <w:r>
              <w:rPr>
                <w:b/>
                <w:bCs/>
                <w:sz w:val="16"/>
              </w:rPr>
              <w:t>ớ</w:t>
            </w:r>
            <w:r>
              <w:rPr>
                <w:b/>
                <w:bCs/>
                <w:sz w:val="16"/>
                <w:lang w:val="vi-VN"/>
              </w:rPr>
              <w:t>i dự toán BTC giao</w:t>
            </w:r>
          </w:p>
        </w:tc>
        <w:tc>
          <w:tcPr>
            <w:tcW w:w="0" w:type="auto"/>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765F36">
            <w:pPr>
              <w:spacing w:before="120"/>
              <w:jc w:val="center"/>
            </w:pPr>
          </w:p>
        </w:tc>
        <w:tc>
          <w:tcPr>
            <w:tcW w:w="0" w:type="auto"/>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765F36">
            <w:pPr>
              <w:spacing w:before="120"/>
              <w:jc w:val="center"/>
            </w:pPr>
          </w:p>
        </w:tc>
        <w:tc>
          <w:tcPr>
            <w:tcW w:w="0" w:type="auto"/>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765F36">
            <w:pPr>
              <w:spacing w:before="120"/>
              <w:jc w:val="center"/>
            </w:pPr>
          </w:p>
        </w:tc>
        <w:tc>
          <w:tcPr>
            <w:tcW w:w="0" w:type="auto"/>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A</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rPr>
              <w:t>1</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8</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9=5/3</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10=5/4</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11=6/3</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12=7/</w:t>
            </w:r>
            <w:r>
              <w:rPr>
                <w:sz w:val="16"/>
                <w:lang w:val="vi-VN"/>
              </w:rPr>
              <w:t>4</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13=7/5</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14=7/6</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w:t>
            </w:r>
            <w:r>
              <w:rPr>
                <w:b/>
                <w:bCs/>
                <w:sz w:val="16"/>
              </w:rPr>
              <w:t>Ổ</w:t>
            </w:r>
            <w:r>
              <w:rPr>
                <w:b/>
                <w:bCs/>
                <w:sz w:val="16"/>
                <w:lang w:val="vi-VN"/>
              </w:rPr>
              <w:t>NG THU NSNN TRÊN ĐỊA BÀN (I+II)</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4.244.998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3.983.000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4.200.000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4.456.000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4.503.600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4.905.000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401.400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111,9%</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106,1%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113,1%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116,8%</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110,1%</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108,9%</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I</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NỘI Đ</w:t>
            </w:r>
            <w:r>
              <w:rPr>
                <w:b/>
                <w:bCs/>
                <w:sz w:val="16"/>
              </w:rPr>
              <w:t>Ị</w:t>
            </w:r>
            <w:r>
              <w:rPr>
                <w:b/>
                <w:bCs/>
                <w:sz w:val="16"/>
                <w:lang w:val="vi-VN"/>
              </w:rPr>
              <w:t>A</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4.058.355</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3.785.000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4.002.000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w:t>
            </w:r>
            <w:r>
              <w:rPr>
                <w:b/>
                <w:bCs/>
                <w:sz w:val="16"/>
              </w:rPr>
              <w:t>.</w:t>
            </w:r>
            <w:r>
              <w:rPr>
                <w:b/>
                <w:bCs/>
                <w:sz w:val="16"/>
                <w:lang w:val="vi-VN"/>
              </w:rPr>
              <w:t>385</w:t>
            </w:r>
            <w:r>
              <w:rPr>
                <w:b/>
                <w:bCs/>
                <w:sz w:val="16"/>
              </w:rPr>
              <w:t>.</w:t>
            </w:r>
            <w:r>
              <w:rPr>
                <w:b/>
                <w:bCs/>
                <w:sz w:val="16"/>
                <w:lang w:val="vi-VN"/>
              </w:rPr>
              <w:t>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4.427.600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4.829.000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401.400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115,9%</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109</w:t>
            </w:r>
            <w:r>
              <w:rPr>
                <w:b/>
                <w:bCs/>
                <w:sz w:val="16"/>
                <w:lang w:val="vi-VN"/>
              </w:rPr>
              <w:t>,6%</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117,0%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120,7%</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110,1%</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109,1%</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 xml:space="preserve">Thu nội địa </w:t>
            </w:r>
            <w:r>
              <w:rPr>
                <w:i/>
                <w:iCs/>
                <w:sz w:val="16"/>
                <w:lang w:val="vi-VN"/>
              </w:rPr>
              <w:t>(không k</w:t>
            </w:r>
            <w:r>
              <w:rPr>
                <w:i/>
                <w:iCs/>
                <w:sz w:val="16"/>
              </w:rPr>
              <w:t xml:space="preserve">ể </w:t>
            </w:r>
            <w:r>
              <w:rPr>
                <w:i/>
                <w:iCs/>
                <w:sz w:val="16"/>
                <w:lang w:val="vi-VN"/>
              </w:rPr>
              <w:t>thu tiền sử d</w:t>
            </w:r>
            <w:r>
              <w:rPr>
                <w:i/>
                <w:iCs/>
                <w:sz w:val="16"/>
              </w:rPr>
              <w:t>ụ</w:t>
            </w:r>
            <w:r>
              <w:rPr>
                <w:i/>
                <w:iCs/>
                <w:sz w:val="16"/>
                <w:lang w:val="vi-VN"/>
              </w:rPr>
              <w:t>ng đất, thu XSKT, thu c</w:t>
            </w:r>
            <w:r>
              <w:rPr>
                <w:i/>
                <w:iCs/>
                <w:sz w:val="16"/>
              </w:rPr>
              <w:t xml:space="preserve">ổ </w:t>
            </w:r>
            <w:r>
              <w:rPr>
                <w:i/>
                <w:iCs/>
                <w:sz w:val="16"/>
                <w:lang w:val="vi-VN"/>
              </w:rPr>
              <w:t>tức và lợi nhuận còn lại)</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3.312.859</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3.420.000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3.460.000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3.627.400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3.900.000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3.946.400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46.400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106,1%</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104,8%</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114,0%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114,1%</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108,8%</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101,2%</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 xml:space="preserve">Thu do ngành thuế </w:t>
            </w:r>
            <w:r>
              <w:rPr>
                <w:b/>
                <w:bCs/>
                <w:sz w:val="16"/>
              </w:rPr>
              <w:t>q</w:t>
            </w:r>
            <w:r>
              <w:rPr>
                <w:b/>
                <w:bCs/>
                <w:sz w:val="16"/>
                <w:lang w:val="vi-VN"/>
              </w:rPr>
              <w:t>uản</w:t>
            </w:r>
            <w:r>
              <w:rPr>
                <w:b/>
                <w:bCs/>
                <w:sz w:val="16"/>
                <w:lang w:val="vi-VN"/>
              </w:rPr>
              <w:t xml:space="preserve"> lý</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3.868.857</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3.640.000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3.857.000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4.220.000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4.262.300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4.657.300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395.000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115,9%</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109,4%</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117,1%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120,7%</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110,4%</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109,3%</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1</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từ khu vực doanh nghiệp nhà nước do Trung ư</w:t>
            </w:r>
            <w:r>
              <w:rPr>
                <w:b/>
                <w:bCs/>
                <w:sz w:val="16"/>
              </w:rPr>
              <w:t>ơ</w:t>
            </w:r>
            <w:r>
              <w:rPr>
                <w:b/>
                <w:bCs/>
                <w:sz w:val="16"/>
                <w:lang w:val="vi-VN"/>
              </w:rPr>
              <w:t>ng quản l</w:t>
            </w:r>
            <w:r>
              <w:rPr>
                <w:b/>
                <w:bCs/>
                <w:sz w:val="16"/>
              </w:rPr>
              <w:t>ý</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974.045</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863.000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891.100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980.000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985.000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1.002.000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17.000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113,6%</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114,1%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w:t>
            </w:r>
            <w:r>
              <w:rPr>
                <w:b/>
                <w:bCs/>
                <w:sz w:val="16"/>
                <w:lang w:val="vi-VN"/>
              </w:rPr>
              <w:t>2,4%</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102,2%</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101,7%</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giá trị gia t</w:t>
            </w:r>
            <w:r>
              <w:rPr>
                <w:i/>
                <w:iCs/>
                <w:sz w:val="16"/>
              </w:rPr>
              <w:t>ă</w:t>
            </w:r>
            <w:r>
              <w:rPr>
                <w:i/>
                <w:iCs/>
                <w:sz w:val="16"/>
                <w:lang w:val="vi-VN"/>
              </w:rPr>
              <w:t>ng</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613.450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570.000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588.100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590.000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625.000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632.000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7.000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103,5%</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100,3%</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109,6%</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107,5%</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107,1%</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101,1%</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lastRenderedPageBreak/>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thu nhập doanh nghiệp</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40.228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60.000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131,6%</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131,6%</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157,9%</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157,9%</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120,0%</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w:t>
            </w:r>
            <w:r>
              <w:rPr>
                <w:i/>
                <w:iCs/>
                <w:sz w:val="16"/>
                <w:lang w:val="vi-VN"/>
              </w:rPr>
              <w:t>,0%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tiêu thụ đặc biệt</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tài nguyên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319.651</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255.000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265.000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340.000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300.000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310.000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133,3%</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128,3%</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117,6%</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117,0%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91,2%</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103,3%</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môn bài</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26</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 khác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690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2</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từ khu vực doanh nghiệp nhà nước do địa phương quản lý</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32.916</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33.000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33.000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33.000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35.000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106,1%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106,1%</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106,1%</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giá trị gia t</w:t>
            </w:r>
            <w:r>
              <w:rPr>
                <w:i/>
                <w:iCs/>
                <w:sz w:val="16"/>
              </w:rPr>
              <w:t>ă</w:t>
            </w:r>
            <w:r>
              <w:rPr>
                <w:i/>
                <w:iCs/>
                <w:sz w:val="16"/>
                <w:lang w:val="vi-VN"/>
              </w:rPr>
              <w:t>ng</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21.199</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26.000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26.000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26.000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26.000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26.000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w:t>
            </w:r>
            <w:r>
              <w:rPr>
                <w:i/>
                <w:iCs/>
                <w:sz w:val="16"/>
                <w:lang w:val="vi-VN"/>
              </w:rPr>
              <w:t>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thu nhập doanh nghiệp</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6.112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8.000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109,1%</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109,1%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145,5%</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145,5%</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133,3%</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tiêu thụ đặc biệt</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tài nguyên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5.372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66,7%</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66,7%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66,7%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66,7%</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w:t>
            </w:r>
            <w:r>
              <w:rPr>
                <w:i/>
                <w:iCs/>
                <w:sz w:val="16"/>
                <w:lang w:val="vi-VN"/>
              </w:rPr>
              <w:t>00,0%</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môn bài</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11</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 khác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222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3</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từ khu vực doanh nghiệp có vốn đầu tư nước ngoài</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4.615</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300,0%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50,0%</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giá trị gi</w:t>
            </w:r>
            <w:r>
              <w:rPr>
                <w:i/>
                <w:iCs/>
                <w:sz w:val="16"/>
                <w:lang w:val="vi-VN"/>
              </w:rPr>
              <w:t>a tăng</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1.710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1.800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1.800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833,3%</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833,3%</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300,0%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36,0%</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thu nhập doanh nghiệp</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2.794</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2.400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2.400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13.000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7.200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7.200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541,7%</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541,7%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300,0%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55,4%</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 từ kh</w:t>
            </w:r>
            <w:r>
              <w:rPr>
                <w:i/>
                <w:iCs/>
                <w:sz w:val="16"/>
              </w:rPr>
              <w:t>í</w:t>
            </w:r>
            <w:r>
              <w:rPr>
                <w:i/>
                <w:iCs/>
                <w:sz w:val="16"/>
                <w:lang w:val="vi-VN"/>
              </w:rPr>
              <w:t xml:space="preserve"> thiên nhiên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w:t>
            </w:r>
            <w:r>
              <w:rPr>
                <w:i/>
                <w:iCs/>
                <w:sz w:val="16"/>
                <w:lang w:val="vi-VN"/>
              </w:rPr>
              <w:t>ế tiêu thụ đặc biệt</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tài nguyên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môn bài</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Tiền thuê mặt đất, m</w:t>
            </w:r>
            <w:r>
              <w:rPr>
                <w:i/>
                <w:iCs/>
                <w:sz w:val="16"/>
              </w:rPr>
              <w:t>ặ</w:t>
            </w:r>
            <w:r>
              <w:rPr>
                <w:i/>
                <w:iCs/>
                <w:sz w:val="16"/>
                <w:lang w:val="vi-VN"/>
              </w:rPr>
              <w:t>t nước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 khác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4</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 xml:space="preserve">Thu từ khu vực </w:t>
            </w:r>
            <w:r>
              <w:rPr>
                <w:b/>
                <w:bCs/>
                <w:sz w:val="16"/>
                <w:lang w:val="vi-VN"/>
              </w:rPr>
              <w:t>kinh tế ngoài quốc doanh</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982.465</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1.150.000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1.157.400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1.158.000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1.190.000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1.199.000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100,7%</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103,5%</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103,6%</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103,5%</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100,8%</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giá trị gia t</w:t>
            </w:r>
            <w:r>
              <w:rPr>
                <w:i/>
                <w:iCs/>
                <w:sz w:val="16"/>
              </w:rPr>
              <w:t>ă</w:t>
            </w:r>
            <w:r>
              <w:rPr>
                <w:i/>
                <w:iCs/>
                <w:sz w:val="16"/>
                <w:lang w:val="vi-VN"/>
              </w:rPr>
              <w:t>ng</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739.758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901.000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908.400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784.000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902.000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902.000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87,0%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86,3%</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99,3%</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115,1%</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lastRenderedPageBreak/>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w:t>
            </w:r>
            <w:r>
              <w:rPr>
                <w:i/>
                <w:iCs/>
                <w:sz w:val="16"/>
                <w:lang w:val="vi-VN"/>
              </w:rPr>
              <w:t xml:space="preserve"> thu nhập doanh nghiệp</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109.179</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135.000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135.000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248.000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170.000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170.000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183,7%</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183,7%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125,9%</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125,9%</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68,5%</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tiêu thụ đặc biệt</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4.238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4.000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4.000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5.200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5.500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137,5%</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137,5%</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105,8%</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rPr>
              <w:t xml:space="preserve">- </w:t>
            </w:r>
            <w:r>
              <w:rPr>
                <w:i/>
                <w:iCs/>
                <w:sz w:val="16"/>
                <w:lang w:val="vi-VN"/>
              </w:rPr>
              <w:t xml:space="preserve">Thuế </w:t>
            </w:r>
            <w:r>
              <w:rPr>
                <w:i/>
                <w:iCs/>
                <w:sz w:val="16"/>
              </w:rPr>
              <w:t>t</w:t>
            </w:r>
            <w:r>
              <w:rPr>
                <w:i/>
                <w:iCs/>
                <w:sz w:val="16"/>
                <w:lang w:val="vi-VN"/>
              </w:rPr>
              <w:t>ài nguyên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112.317</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rPr>
              <w:t>1</w:t>
            </w:r>
            <w:r>
              <w:rPr>
                <w:i/>
                <w:iCs/>
                <w:sz w:val="16"/>
                <w:lang w:val="vi-VN"/>
              </w:rPr>
              <w:t>10.0</w:t>
            </w:r>
            <w:r>
              <w:rPr>
                <w:i/>
                <w:iCs/>
                <w:sz w:val="16"/>
                <w:lang w:val="vi-VN"/>
              </w:rPr>
              <w:t>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110.000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112.500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112.500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102.3%</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102,3%</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102,3%</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Thuế môn bài</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924</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 khác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16.049</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10.800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83,3%</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5</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Lệ phí trước bạ</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194.351</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240.000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240.000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228.000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242.000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243.000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w:t>
            </w:r>
            <w:r>
              <w:rPr>
                <w:b/>
                <w:bCs/>
                <w:sz w:val="16"/>
                <w:lang w:val="vi-VN"/>
              </w:rPr>
              <w:t>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95,0%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95,0%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100,8%</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101,3%</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106,6%</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100,4%</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6</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Thuế sử dụng đất nông nghiệp</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7</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Thuế sử dụng đất phi nông nghiệp</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6.674</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6.700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6.700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175,0%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134,0%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95,7%</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8</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Thuế thu nhập cá nhân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240.419</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285.000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285.000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290.000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345.000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345.000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101,8%</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101,8%</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121,1%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121,1%</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119,0%</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9</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Thuế b</w:t>
            </w:r>
            <w:r>
              <w:rPr>
                <w:b/>
                <w:bCs/>
                <w:sz w:val="16"/>
              </w:rPr>
              <w:t xml:space="preserve">ảo </w:t>
            </w:r>
            <w:r>
              <w:rPr>
                <w:b/>
                <w:bCs/>
                <w:sz w:val="16"/>
                <w:lang w:val="vi-VN"/>
              </w:rPr>
              <w:t>vệ môi trường</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483.050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520.000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520.000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474.000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680.000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680.000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91,2%</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91,2%</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130,8%</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130,8%</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143,5%</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Trong đó: - Thu từ hàng hóa nhập kh</w:t>
            </w:r>
            <w:r>
              <w:rPr>
                <w:i/>
                <w:iCs/>
                <w:sz w:val="16"/>
              </w:rPr>
              <w:t>ẩ</w:t>
            </w:r>
            <w:r>
              <w:rPr>
                <w:i/>
                <w:iCs/>
                <w:sz w:val="16"/>
                <w:lang w:val="vi-VN"/>
              </w:rPr>
              <w:t>u</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326.600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326.600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297.6</w:t>
            </w:r>
            <w:r>
              <w:rPr>
                <w:i/>
                <w:iCs/>
                <w:sz w:val="16"/>
                <w:lang w:val="vi-VN"/>
              </w:rPr>
              <w:t>72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427.000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427.000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91,1%</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91,1%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130,7%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130,7%</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143,4%</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xml:space="preserve">- Thu </w:t>
            </w:r>
            <w:r>
              <w:rPr>
                <w:i/>
                <w:iCs/>
                <w:sz w:val="16"/>
              </w:rPr>
              <w:t>t</w:t>
            </w:r>
            <w:r>
              <w:rPr>
                <w:i/>
                <w:iCs/>
                <w:sz w:val="16"/>
                <w:lang w:val="vi-VN"/>
              </w:rPr>
              <w:t>ừ hàng hóa sản xuất trong nước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193.400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193.400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rPr>
              <w:t>1</w:t>
            </w:r>
            <w:r>
              <w:rPr>
                <w:i/>
                <w:iCs/>
                <w:sz w:val="16"/>
                <w:lang w:val="vi-VN"/>
              </w:rPr>
              <w:t>76.328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253.000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253.000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91,2%</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91,2%</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130,8%</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130,8%</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143,5%</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10</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Ph</w:t>
            </w:r>
            <w:r>
              <w:rPr>
                <w:b/>
                <w:bCs/>
                <w:sz w:val="16"/>
              </w:rPr>
              <w:t>í</w:t>
            </w:r>
            <w:r>
              <w:rPr>
                <w:b/>
                <w:bCs/>
                <w:sz w:val="16"/>
                <w:lang w:val="vi-VN"/>
              </w:rPr>
              <w:t>, lệ phí</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84.228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92.000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92.000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102.000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102.000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95,7%</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95</w:t>
            </w:r>
            <w:r>
              <w:rPr>
                <w:b/>
                <w:bCs/>
                <w:sz w:val="16"/>
                <w:lang w:val="vi-VN"/>
              </w:rPr>
              <w:t>,7%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110,9%</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110,9%</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115,9%</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Bao g</w:t>
            </w:r>
            <w:r>
              <w:rPr>
                <w:i/>
                <w:iCs/>
                <w:sz w:val="16"/>
              </w:rPr>
              <w:t>ồ</w:t>
            </w:r>
            <w:r>
              <w:rPr>
                <w:i/>
                <w:iCs/>
                <w:sz w:val="16"/>
                <w:lang w:val="vi-VN"/>
              </w:rPr>
              <w:t>m: - Ph</w:t>
            </w:r>
            <w:r>
              <w:rPr>
                <w:i/>
                <w:iCs/>
                <w:sz w:val="16"/>
              </w:rPr>
              <w:t>í</w:t>
            </w:r>
            <w:r>
              <w:rPr>
                <w:i/>
                <w:iCs/>
                <w:sz w:val="16"/>
                <w:lang w:val="vi-VN"/>
              </w:rPr>
              <w:t>, lệ ph</w:t>
            </w:r>
            <w:r>
              <w:rPr>
                <w:i/>
                <w:iCs/>
                <w:sz w:val="16"/>
              </w:rPr>
              <w:t xml:space="preserve">í </w:t>
            </w:r>
            <w:r>
              <w:rPr>
                <w:i/>
                <w:iCs/>
                <w:sz w:val="16"/>
                <w:lang w:val="vi-VN"/>
              </w:rPr>
              <w:t>do cơ quan nhà nước trung ương thu</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23.873</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24.000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24.000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23.500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25.000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97,9%</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97,9%</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104,2%</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104,2%</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Ph</w:t>
            </w:r>
            <w:r>
              <w:rPr>
                <w:i/>
                <w:iCs/>
                <w:sz w:val="16"/>
              </w:rPr>
              <w:t xml:space="preserve">í, </w:t>
            </w:r>
            <w:r>
              <w:rPr>
                <w:i/>
                <w:iCs/>
                <w:sz w:val="16"/>
                <w:lang w:val="vi-VN"/>
              </w:rPr>
              <w:t>lệ phí do cơ quan nhà nước địa phương thu</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60.354</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64.500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77.0</w:t>
            </w:r>
            <w:r>
              <w:rPr>
                <w:sz w:val="16"/>
                <w:lang w:val="vi-VN"/>
              </w:rPr>
              <w:t>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77.000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94,9%</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94,9%</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113,2%</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113,2%</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Tr</w:t>
            </w:r>
            <w:r>
              <w:rPr>
                <w:i/>
                <w:iCs/>
                <w:sz w:val="16"/>
              </w:rPr>
              <w:t>o</w:t>
            </w:r>
            <w:r>
              <w:rPr>
                <w:i/>
                <w:iCs/>
                <w:sz w:val="16"/>
                <w:lang w:val="vi-VN"/>
              </w:rPr>
              <w:t xml:space="preserve">ng </w:t>
            </w:r>
            <w:r>
              <w:rPr>
                <w:i/>
                <w:iCs/>
                <w:sz w:val="16"/>
              </w:rPr>
              <w:t>đ</w:t>
            </w:r>
            <w:r>
              <w:rPr>
                <w:i/>
                <w:iCs/>
                <w:sz w:val="16"/>
                <w:lang w:val="vi-VN"/>
              </w:rPr>
              <w:t>ó: - Ph</w:t>
            </w:r>
            <w:r>
              <w:rPr>
                <w:i/>
                <w:iCs/>
                <w:sz w:val="16"/>
              </w:rPr>
              <w:t>í</w:t>
            </w:r>
            <w:r>
              <w:rPr>
                <w:i/>
                <w:iCs/>
                <w:sz w:val="16"/>
                <w:lang w:val="vi-VN"/>
              </w:rPr>
              <w:t xml:space="preserve"> b</w:t>
            </w:r>
            <w:r>
              <w:rPr>
                <w:i/>
                <w:iCs/>
                <w:sz w:val="16"/>
              </w:rPr>
              <w:t>ả</w:t>
            </w:r>
            <w:r>
              <w:rPr>
                <w:i/>
                <w:iCs/>
                <w:sz w:val="16"/>
                <w:lang w:val="vi-VN"/>
              </w:rPr>
              <w:t xml:space="preserve">o vệ môi trường </w:t>
            </w:r>
            <w:r>
              <w:rPr>
                <w:i/>
                <w:iCs/>
                <w:sz w:val="16"/>
              </w:rPr>
              <w:t xml:space="preserve">đối </w:t>
            </w:r>
            <w:r>
              <w:rPr>
                <w:i/>
                <w:iCs/>
                <w:sz w:val="16"/>
                <w:lang w:val="vi-VN"/>
              </w:rPr>
              <w:t>với khai thác khoáng s</w:t>
            </w:r>
            <w:r>
              <w:rPr>
                <w:i/>
                <w:iCs/>
                <w:sz w:val="16"/>
              </w:rPr>
              <w:t>ả</w:t>
            </w:r>
            <w:r>
              <w:rPr>
                <w:i/>
                <w:iCs/>
                <w:sz w:val="16"/>
                <w:lang w:val="vi-VN"/>
              </w:rPr>
              <w:t>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3.700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5.300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-5.300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106,0%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rPr>
              <w:t xml:space="preserve">- </w:t>
            </w:r>
            <w:r>
              <w:rPr>
                <w:i/>
                <w:iCs/>
                <w:sz w:val="16"/>
                <w:lang w:val="vi-VN"/>
              </w:rPr>
              <w:t>Lệ ph</w:t>
            </w:r>
            <w:r>
              <w:rPr>
                <w:i/>
                <w:iCs/>
                <w:sz w:val="16"/>
              </w:rPr>
              <w:t>í</w:t>
            </w:r>
            <w:r>
              <w:rPr>
                <w:i/>
                <w:iCs/>
                <w:sz w:val="16"/>
                <w:lang w:val="vi-VN"/>
              </w:rPr>
              <w:t xml:space="preserve"> môn bài</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14.000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12.900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0,0%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11</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Tiền sử dụng đất</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637.1</w:t>
            </w:r>
            <w:r>
              <w:rPr>
                <w:b/>
                <w:bCs/>
                <w:sz w:val="16"/>
                <w:lang w:val="vi-VN"/>
              </w:rPr>
              <w:t>49</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250.000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427.000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630.000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400.000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755.000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355.000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252,0%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147,5%</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160,0%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176,8%</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119,8%</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188,8%</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12</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tiền thuê đất, mặt nước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94.471</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63.500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84.000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70.000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132,3%</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116,7%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110,2%</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83,3%</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13</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từ bán tài s</w:t>
            </w:r>
            <w:r>
              <w:rPr>
                <w:b/>
                <w:bCs/>
                <w:sz w:val="16"/>
              </w:rPr>
              <w:t>ả</w:t>
            </w:r>
            <w:r>
              <w:rPr>
                <w:b/>
                <w:bCs/>
                <w:sz w:val="16"/>
                <w:lang w:val="vi-VN"/>
              </w:rPr>
              <w:t>n nhà nước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14</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từ tài s</w:t>
            </w:r>
            <w:r>
              <w:rPr>
                <w:b/>
                <w:bCs/>
                <w:sz w:val="16"/>
              </w:rPr>
              <w:t>ả</w:t>
            </w:r>
            <w:r>
              <w:rPr>
                <w:b/>
                <w:bCs/>
                <w:sz w:val="16"/>
                <w:lang w:val="vi-VN"/>
              </w:rPr>
              <w:t>n được xác lập quyền s</w:t>
            </w:r>
            <w:r>
              <w:rPr>
                <w:b/>
                <w:bCs/>
                <w:sz w:val="16"/>
              </w:rPr>
              <w:t xml:space="preserve">ở </w:t>
            </w:r>
            <w:r>
              <w:rPr>
                <w:b/>
                <w:bCs/>
                <w:sz w:val="16"/>
                <w:lang w:val="vi-VN"/>
              </w:rPr>
              <w:t>hữu của nhà nước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lastRenderedPageBreak/>
              <w:t>15</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tiền cho thuê và bán nhà ở thuộc s</w:t>
            </w:r>
            <w:r>
              <w:rPr>
                <w:b/>
                <w:bCs/>
                <w:sz w:val="16"/>
              </w:rPr>
              <w:t xml:space="preserve">ở </w:t>
            </w:r>
            <w:r>
              <w:rPr>
                <w:b/>
                <w:bCs/>
                <w:sz w:val="16"/>
                <w:lang w:val="vi-VN"/>
              </w:rPr>
              <w:t>hữu nhà nước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392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16</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khác ngân sách</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189.498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161.000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172.600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179.000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w:t>
            </w:r>
            <w:r>
              <w:rPr>
                <w:b/>
                <w:bCs/>
                <w:sz w:val="16"/>
                <w:lang w:val="vi-VN"/>
              </w:rPr>
              <w:t>400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111,0%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111,0%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119,0%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123,4%</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111,2%</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103,7%</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Trong đó: - Thu khác ng</w:t>
            </w:r>
            <w:r>
              <w:rPr>
                <w:i/>
                <w:iCs/>
                <w:sz w:val="16"/>
              </w:rPr>
              <w:t>â</w:t>
            </w:r>
            <w:r>
              <w:rPr>
                <w:i/>
                <w:iCs/>
                <w:sz w:val="16"/>
                <w:lang w:val="vi-VN"/>
              </w:rPr>
              <w:t>n sách trung ương</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67.000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68.182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73.182</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111,7%</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111,7%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113</w:t>
            </w:r>
            <w:r>
              <w:rPr>
                <w:sz w:val="16"/>
              </w:rPr>
              <w:t>,</w:t>
            </w:r>
            <w:r>
              <w:rPr>
                <w:sz w:val="16"/>
                <w:lang w:val="vi-VN"/>
              </w:rPr>
              <w:t>6%</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107,3%</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 phạt vi phạm hành chính trong lĩnh vực ATGT</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45.000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45.000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56.000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50.000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w:t>
            </w:r>
            <w:r>
              <w:rPr>
                <w:sz w:val="16"/>
                <w:lang w:val="vi-VN"/>
              </w:rPr>
              <w:t>4,4%</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124,4%</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111,1%</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Thu phạt vi phạm hành ch</w:t>
            </w:r>
            <w:r>
              <w:rPr>
                <w:i/>
                <w:iCs/>
                <w:sz w:val="16"/>
              </w:rPr>
              <w:t>í</w:t>
            </w:r>
            <w:r>
              <w:rPr>
                <w:i/>
                <w:iCs/>
                <w:sz w:val="16"/>
                <w:lang w:val="vi-VN"/>
              </w:rPr>
              <w:t>nh do CQTW thu (Cơ quan thuế)</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11.000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73,3%</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73,3%</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Khác do TW x</w:t>
            </w:r>
            <w:r>
              <w:rPr>
                <w:i/>
                <w:iCs/>
                <w:sz w:val="16"/>
              </w:rPr>
              <w:t>ử</w:t>
            </w:r>
            <w:r>
              <w:rPr>
                <w:i/>
                <w:iCs/>
                <w:sz w:val="16"/>
                <w:lang w:val="vi-VN"/>
              </w:rPr>
              <w:t xml:space="preserve"> l</w:t>
            </w:r>
            <w:r>
              <w:rPr>
                <w:i/>
                <w:iCs/>
                <w:sz w:val="16"/>
              </w:rPr>
              <w:t xml:space="preserve">ý </w:t>
            </w:r>
            <w:r>
              <w:rPr>
                <w:i/>
                <w:iCs/>
                <w:sz w:val="16"/>
                <w:lang w:val="vi-VN"/>
              </w:rPr>
              <w:t>(Qu</w:t>
            </w:r>
            <w:r>
              <w:rPr>
                <w:i/>
                <w:iCs/>
                <w:sz w:val="16"/>
              </w:rPr>
              <w:t>ả</w:t>
            </w:r>
            <w:r>
              <w:rPr>
                <w:i/>
                <w:iCs/>
                <w:sz w:val="16"/>
                <w:lang w:val="vi-VN"/>
              </w:rPr>
              <w:t>n lý thị trường)</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3.182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3.182</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17</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tiền cấp quy</w:t>
            </w:r>
            <w:r>
              <w:rPr>
                <w:b/>
                <w:bCs/>
                <w:sz w:val="16"/>
                <w:lang w:val="vi-VN"/>
              </w:rPr>
              <w:t>ền khai thác khoáng s</w:t>
            </w:r>
            <w:r>
              <w:rPr>
                <w:b/>
                <w:bCs/>
                <w:sz w:val="16"/>
              </w:rPr>
              <w:t>ả</w:t>
            </w:r>
            <w:r>
              <w:rPr>
                <w:b/>
                <w:bCs/>
                <w:sz w:val="16"/>
                <w:lang w:val="vi-VN"/>
              </w:rPr>
              <w:t>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24.733</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73.000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13.000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730,0%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81,1%</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121,7%</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Trong đó: - Gi</w:t>
            </w:r>
            <w:r>
              <w:rPr>
                <w:i/>
                <w:iCs/>
                <w:sz w:val="16"/>
              </w:rPr>
              <w:t>ấ</w:t>
            </w:r>
            <w:r>
              <w:rPr>
                <w:i/>
                <w:iCs/>
                <w:sz w:val="16"/>
                <w:lang w:val="vi-VN"/>
              </w:rPr>
              <w:t>y phép do Trung ương c</w:t>
            </w:r>
            <w:r>
              <w:rPr>
                <w:i/>
                <w:iCs/>
                <w:sz w:val="16"/>
              </w:rPr>
              <w:t>ấ</w:t>
            </w:r>
            <w:r>
              <w:rPr>
                <w:i/>
                <w:iCs/>
                <w:sz w:val="16"/>
                <w:lang w:val="vi-VN"/>
              </w:rPr>
              <w:t>p</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56.700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40.500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45.900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5.400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810,0%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918,0%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113,3%</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Giấy phép do Ủy ban nh</w:t>
            </w:r>
            <w:r>
              <w:rPr>
                <w:i/>
                <w:iCs/>
                <w:sz w:val="16"/>
              </w:rPr>
              <w:t>â</w:t>
            </w:r>
            <w:r>
              <w:rPr>
                <w:i/>
                <w:iCs/>
                <w:sz w:val="16"/>
                <w:lang w:val="vi-VN"/>
              </w:rPr>
              <w:t>n d</w:t>
            </w:r>
            <w:r>
              <w:rPr>
                <w:i/>
                <w:iCs/>
                <w:sz w:val="16"/>
              </w:rPr>
              <w:t>â</w:t>
            </w:r>
            <w:r>
              <w:rPr>
                <w:i/>
                <w:iCs/>
                <w:sz w:val="16"/>
                <w:lang w:val="vi-VN"/>
              </w:rPr>
              <w:t xml:space="preserve">n cấp </w:t>
            </w:r>
            <w:r>
              <w:rPr>
                <w:i/>
                <w:iCs/>
                <w:sz w:val="16"/>
              </w:rPr>
              <w:t>tỉ</w:t>
            </w:r>
            <w:r>
              <w:rPr>
                <w:i/>
                <w:iCs/>
                <w:sz w:val="16"/>
                <w:lang w:val="vi-VN"/>
              </w:rPr>
              <w:t>nh c</w:t>
            </w:r>
            <w:r>
              <w:rPr>
                <w:i/>
                <w:iCs/>
                <w:sz w:val="16"/>
              </w:rPr>
              <w:t>ấ</w:t>
            </w:r>
            <w:r>
              <w:rPr>
                <w:i/>
                <w:iCs/>
                <w:sz w:val="16"/>
                <w:lang w:val="vi-VN"/>
              </w:rPr>
              <w:t>p</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33.300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19.500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27.100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7.600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390,0%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542,0%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139,0%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18</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 xml:space="preserve">Thu từ quỹ </w:t>
            </w:r>
            <w:r>
              <w:rPr>
                <w:b/>
                <w:bCs/>
                <w:sz w:val="16"/>
              </w:rPr>
              <w:t xml:space="preserve">đất </w:t>
            </w:r>
            <w:r>
              <w:rPr>
                <w:b/>
                <w:bCs/>
                <w:sz w:val="16"/>
                <w:lang w:val="vi-VN"/>
              </w:rPr>
              <w:t>công ích và thu hoa lợi công s</w:t>
            </w:r>
            <w:r>
              <w:rPr>
                <w:b/>
                <w:bCs/>
                <w:sz w:val="16"/>
              </w:rPr>
              <w:t>ả</w:t>
            </w:r>
            <w:r>
              <w:rPr>
                <w:b/>
                <w:bCs/>
                <w:sz w:val="16"/>
                <w:lang w:val="vi-VN"/>
              </w:rPr>
              <w:t>n khác</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2.700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2.700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18,0%</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19</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c</w:t>
            </w:r>
            <w:r>
              <w:rPr>
                <w:b/>
                <w:bCs/>
                <w:sz w:val="16"/>
              </w:rPr>
              <w:t xml:space="preserve">ổ </w:t>
            </w:r>
            <w:r>
              <w:rPr>
                <w:b/>
                <w:bCs/>
                <w:sz w:val="16"/>
                <w:lang w:val="vi-VN"/>
              </w:rPr>
              <w:t>tức và lợi nhuận sau thuế (đ</w:t>
            </w:r>
            <w:r>
              <w:rPr>
                <w:b/>
                <w:bCs/>
                <w:sz w:val="16"/>
                <w:lang w:val="vi-VN"/>
              </w:rPr>
              <w:t>ịa phương hư</w:t>
            </w:r>
            <w:r>
              <w:rPr>
                <w:b/>
                <w:bCs/>
                <w:sz w:val="16"/>
              </w:rPr>
              <w:t>ở</w:t>
            </w:r>
            <w:r>
              <w:rPr>
                <w:b/>
                <w:bCs/>
                <w:sz w:val="16"/>
                <w:lang w:val="vi-VN"/>
              </w:rPr>
              <w:t>ng 100%)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2.600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20</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từ hoạt động xổ số kiến thiết (kể c</w:t>
            </w:r>
            <w:r>
              <w:rPr>
                <w:b/>
                <w:bCs/>
                <w:sz w:val="16"/>
              </w:rPr>
              <w:t xml:space="preserve">ả </w:t>
            </w:r>
            <w:r>
              <w:rPr>
                <w:b/>
                <w:bCs/>
                <w:sz w:val="16"/>
                <w:lang w:val="vi-VN"/>
              </w:rPr>
              <w:t>hoạt động x</w:t>
            </w:r>
            <w:r>
              <w:rPr>
                <w:b/>
                <w:bCs/>
                <w:sz w:val="16"/>
              </w:rPr>
              <w:t xml:space="preserve">ổ </w:t>
            </w:r>
            <w:r>
              <w:rPr>
                <w:b/>
                <w:bCs/>
                <w:sz w:val="16"/>
                <w:lang w:val="vi-VN"/>
              </w:rPr>
              <w:t>số điện toán)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108.347</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125.000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125.000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108,7%</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108,7%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108,7%</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108,7%</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II</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THU TỪ HOẠT ĐỘNG XU</w:t>
            </w:r>
            <w:r>
              <w:rPr>
                <w:b/>
                <w:bCs/>
                <w:sz w:val="16"/>
              </w:rPr>
              <w:t>Ấ</w:t>
            </w:r>
            <w:r>
              <w:rPr>
                <w:b/>
                <w:bCs/>
                <w:sz w:val="16"/>
                <w:lang w:val="vi-VN"/>
              </w:rPr>
              <w:t xml:space="preserve">T, </w:t>
            </w:r>
            <w:r>
              <w:rPr>
                <w:b/>
                <w:bCs/>
                <w:sz w:val="16"/>
                <w:lang w:val="vi-VN"/>
              </w:rPr>
              <w:t>NHẬP KH</w:t>
            </w:r>
            <w:r>
              <w:rPr>
                <w:b/>
                <w:bCs/>
                <w:sz w:val="16"/>
              </w:rPr>
              <w:t>Ẩ</w:t>
            </w:r>
            <w:r>
              <w:rPr>
                <w:b/>
                <w:bCs/>
                <w:sz w:val="16"/>
                <w:lang w:val="vi-VN"/>
              </w:rPr>
              <w:t>U</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186.643</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198.000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198.000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71.000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76.000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76.000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35,9%</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35,9%</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38,4%</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38,4%</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107,0%</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rPr>
              <w:t>1</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 xml:space="preserve">Tổng thu NSĐP </w:t>
            </w:r>
            <w:r>
              <w:rPr>
                <w:b/>
                <w:bCs/>
                <w:sz w:val="16"/>
              </w:rPr>
              <w:t>đ</w:t>
            </w:r>
            <w:r>
              <w:rPr>
                <w:b/>
                <w:bCs/>
                <w:sz w:val="16"/>
                <w:lang w:val="vi-VN"/>
              </w:rPr>
              <w:t>ược hư</w:t>
            </w:r>
            <w:r>
              <w:rPr>
                <w:b/>
                <w:bCs/>
                <w:sz w:val="16"/>
              </w:rPr>
              <w:t>ở</w:t>
            </w:r>
            <w:r>
              <w:rPr>
                <w:b/>
                <w:bCs/>
                <w:sz w:val="16"/>
                <w:lang w:val="vi-VN"/>
              </w:rPr>
              <w:t>ng</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3.670.358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3.370.900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3.587.900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3.957.138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3.879.068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4.271.688</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392.620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117,4%</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110,3%</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115,1%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119,1%</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107,9%</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rPr>
              <w:t>110,1%</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Các kho</w:t>
            </w:r>
            <w:r>
              <w:rPr>
                <w:sz w:val="16"/>
              </w:rPr>
              <w:t>ả</w:t>
            </w:r>
            <w:r>
              <w:rPr>
                <w:sz w:val="16"/>
                <w:lang w:val="vi-VN"/>
              </w:rPr>
              <w:t>n</w:t>
            </w:r>
            <w:r>
              <w:rPr>
                <w:sz w:val="16"/>
              </w:rPr>
              <w:t xml:space="preserve"> thu NSĐP h</w:t>
            </w:r>
            <w:r>
              <w:rPr>
                <w:sz w:val="16"/>
              </w:rPr>
              <w:t>ưởng 100</w:t>
            </w:r>
            <w:r>
              <w:rPr>
                <w:sz w:val="16"/>
                <w:lang w:val="vi-VN"/>
              </w:rPr>
              <w:t>%</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1.631.106</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1.210.000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1.401.500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1.763.610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1.475.568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1.861.188</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385.620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145,8%</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125,8%</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121,9%</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132,8%</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105,5%</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126,1%</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lastRenderedPageBreak/>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Các khoản thu phân chia theo t</w:t>
            </w:r>
            <w:r>
              <w:rPr>
                <w:sz w:val="16"/>
              </w:rPr>
              <w:t xml:space="preserve">ỷ </w:t>
            </w:r>
            <w:r>
              <w:rPr>
                <w:sz w:val="16"/>
                <w:lang w:val="vi-VN"/>
              </w:rPr>
              <w:t>lệ %</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2.039.252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2.160.900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2.186.400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2.193.528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2.403.500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2.410.500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7.000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101,5%</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100,3%</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111,2%</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110,2%</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w:t>
            </w:r>
            <w:r>
              <w:rPr>
                <w:sz w:val="16"/>
                <w:lang w:val="vi-VN"/>
              </w:rPr>
              <w:t>9,9%</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100,3%</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II</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Tổng thu NSTW được hư</w:t>
            </w:r>
            <w:r>
              <w:rPr>
                <w:b/>
                <w:bCs/>
                <w:sz w:val="16"/>
              </w:rPr>
              <w:t>ở</w:t>
            </w:r>
            <w:r>
              <w:rPr>
                <w:b/>
                <w:bCs/>
                <w:sz w:val="16"/>
                <w:lang w:val="vi-VN"/>
              </w:rPr>
              <w:t>ng</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574.640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612.100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612.100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498.862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624.532</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633.312</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8.780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81,5%</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81,5%</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102,0%</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103,5%</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127,0%</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101,4%</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 </w:t>
            </w:r>
          </w:p>
        </w:tc>
        <w:tc>
          <w:tcPr>
            <w:tcW w:w="79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Tổng thu NSNN</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4.244.998</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3.983.000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4.200.000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4.456.000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4.503.600</w:t>
            </w:r>
          </w:p>
        </w:tc>
        <w:tc>
          <w:tcPr>
            <w:tcW w:w="347"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4.905.000</w:t>
            </w:r>
          </w:p>
        </w:tc>
        <w:tc>
          <w:tcPr>
            <w:tcW w:w="28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401.400</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111,9%</w:t>
            </w:r>
          </w:p>
        </w:tc>
        <w:tc>
          <w:tcPr>
            <w:tcW w:w="2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106,1%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113,1%</w:t>
            </w:r>
          </w:p>
        </w:tc>
        <w:tc>
          <w:tcPr>
            <w:tcW w:w="3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116,8%</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110,1%</w:t>
            </w:r>
          </w:p>
        </w:tc>
        <w:tc>
          <w:tcPr>
            <w:tcW w:w="278"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w:t>
            </w:r>
            <w:r>
              <w:rPr>
                <w:sz w:val="16"/>
                <w:lang w:val="vi-VN"/>
              </w:rPr>
              <w:t>08,9%</w:t>
            </w:r>
          </w:p>
        </w:tc>
      </w:tr>
    </w:tbl>
    <w:p w:rsidR="00000000" w:rsidRDefault="00765F36">
      <w:pPr>
        <w:spacing w:before="120" w:after="280" w:afterAutospacing="1"/>
      </w:pPr>
      <w:r>
        <w:t> </w:t>
      </w:r>
    </w:p>
    <w:p w:rsidR="00000000" w:rsidRDefault="00765F36">
      <w:pPr>
        <w:spacing w:before="120" w:after="280" w:afterAutospacing="1"/>
        <w:jc w:val="right"/>
      </w:pPr>
      <w:bookmarkStart w:id="15" w:name="chuong_pl_4"/>
      <w:r>
        <w:rPr>
          <w:b/>
          <w:bCs/>
          <w:lang w:val="vi-VN"/>
        </w:rPr>
        <w:t>Biểu số 4</w:t>
      </w:r>
      <w:bookmarkEnd w:id="15"/>
    </w:p>
    <w:p w:rsidR="00000000" w:rsidRDefault="00765F36">
      <w:pPr>
        <w:spacing w:before="120" w:after="280" w:afterAutospacing="1"/>
        <w:jc w:val="center"/>
      </w:pPr>
      <w:bookmarkStart w:id="16" w:name="chuong_pl_4_name"/>
      <w:r>
        <w:rPr>
          <w:b/>
          <w:bCs/>
          <w:lang w:val="vi-VN"/>
        </w:rPr>
        <w:t>BIỂU BÁO CÁO TÌNH HÌNH CHI NSĐP NĂM 2018 VÀ DỰ TOÁN CHI NĂM 2019</w:t>
      </w:r>
      <w:bookmarkEnd w:id="16"/>
    </w:p>
    <w:p w:rsidR="00000000" w:rsidRDefault="00765F36">
      <w:pPr>
        <w:spacing w:before="120" w:after="280" w:afterAutospacing="1"/>
        <w:jc w:val="center"/>
      </w:pPr>
      <w:r>
        <w:rPr>
          <w:i/>
          <w:iCs/>
          <w:lang w:val="vi-VN"/>
        </w:rPr>
        <w:t xml:space="preserve">(Ban hành kèm theo Nghị quyết số </w:t>
      </w:r>
      <w:r>
        <w:rPr>
          <w:i/>
          <w:iCs/>
        </w:rPr>
        <w:t>1</w:t>
      </w:r>
      <w:r>
        <w:rPr>
          <w:i/>
          <w:iCs/>
          <w:lang w:val="vi-VN"/>
        </w:rPr>
        <w:t>48/NQ-HĐND ngày 06/12/2018 của HĐND t</w:t>
      </w:r>
      <w:r>
        <w:rPr>
          <w:i/>
          <w:iCs/>
        </w:rPr>
        <w:t>ỉ</w:t>
      </w:r>
      <w:r>
        <w:rPr>
          <w:i/>
          <w:iCs/>
          <w:lang w:val="vi-VN"/>
        </w:rPr>
        <w:t>nh)</w:t>
      </w:r>
    </w:p>
    <w:p w:rsidR="00000000" w:rsidRDefault="00765F36">
      <w:pPr>
        <w:spacing w:before="120" w:after="280" w:afterAutospacing="1"/>
        <w:jc w:val="right"/>
      </w:pPr>
      <w:r>
        <w:rPr>
          <w:i/>
          <w:iCs/>
          <w:lang w:val="vi-VN"/>
        </w:rPr>
        <w:t>Đơn vị tính: Triệu đ</w:t>
      </w:r>
      <w:r>
        <w:rPr>
          <w:i/>
          <w:iCs/>
        </w:rPr>
        <w:t>ồ</w:t>
      </w:r>
      <w:r>
        <w:rPr>
          <w:i/>
          <w:iCs/>
          <w:lang w:val="vi-VN"/>
        </w:rPr>
        <w:t>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887"/>
        <w:gridCol w:w="358"/>
        <w:gridCol w:w="852"/>
        <w:gridCol w:w="852"/>
        <w:gridCol w:w="852"/>
        <w:gridCol w:w="852"/>
        <w:gridCol w:w="619"/>
        <w:gridCol w:w="822"/>
        <w:gridCol w:w="762"/>
        <w:gridCol w:w="780"/>
        <w:gridCol w:w="872"/>
        <w:gridCol w:w="872"/>
      </w:tblGrid>
      <w:tr w:rsidR="00103CB7" w:rsidTr="00103CB7">
        <w:tc>
          <w:tcPr>
            <w:tcW w:w="473" w:type="pct"/>
            <w:vMerge w:val="restar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Ch</w:t>
            </w:r>
            <w:r>
              <w:rPr>
                <w:b/>
                <w:bCs/>
                <w:sz w:val="16"/>
              </w:rPr>
              <w:t>ỉ</w:t>
            </w:r>
            <w:r>
              <w:rPr>
                <w:b/>
                <w:bCs/>
                <w:sz w:val="16"/>
                <w:lang w:val="vi-VN"/>
              </w:rPr>
              <w:t xml:space="preserve"> tiêu chi</w:t>
            </w:r>
          </w:p>
        </w:tc>
        <w:tc>
          <w:tcPr>
            <w:tcW w:w="1099"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Năm 201</w:t>
            </w:r>
            <w:r>
              <w:rPr>
                <w:b/>
                <w:bCs/>
                <w:sz w:val="16"/>
              </w:rPr>
              <w:t>8</w:t>
            </w:r>
          </w:p>
        </w:tc>
        <w:tc>
          <w:tcPr>
            <w:tcW w:w="2082" w:type="pct"/>
            <w:gridSpan w:val="5"/>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năm 2019</w:t>
            </w:r>
          </w:p>
        </w:tc>
        <w:tc>
          <w:tcPr>
            <w:tcW w:w="1346" w:type="pct"/>
            <w:gridSpan w:val="3"/>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So sánh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nil"/>
              <w:tl2br w:val="nil"/>
              <w:tr2bl w:val="nil"/>
            </w:tcBorders>
            <w:shd w:val="clear" w:color="auto" w:fill="auto"/>
            <w:vAlign w:val="center"/>
          </w:tcPr>
          <w:p w:rsidR="00000000" w:rsidRDefault="00765F36">
            <w:pPr>
              <w:spacing w:before="120"/>
              <w:jc w:val="center"/>
            </w:pP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năm (CP)</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(HĐND)</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Ư</w:t>
            </w:r>
            <w:r>
              <w:rPr>
                <w:b/>
                <w:bCs/>
                <w:sz w:val="16"/>
              </w:rPr>
              <w:t xml:space="preserve">ớc </w:t>
            </w:r>
            <w:r>
              <w:rPr>
                <w:b/>
                <w:bCs/>
                <w:sz w:val="16"/>
                <w:lang w:val="vi-VN"/>
              </w:rPr>
              <w:t>thực hiện c</w:t>
            </w:r>
            <w:r>
              <w:rPr>
                <w:b/>
                <w:bCs/>
                <w:sz w:val="16"/>
              </w:rPr>
              <w:t>ả</w:t>
            </w:r>
            <w:r>
              <w:rPr>
                <w:b/>
                <w:bCs/>
                <w:sz w:val="16"/>
                <w:lang w:val="vi-VN"/>
              </w:rPr>
              <w:t xml:space="preserve"> năm</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CP giao</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c</w:t>
            </w:r>
            <w:r>
              <w:rPr>
                <w:b/>
                <w:bCs/>
                <w:sz w:val="16"/>
              </w:rPr>
              <w:t>ủ</w:t>
            </w:r>
            <w:r>
              <w:rPr>
                <w:b/>
                <w:bCs/>
                <w:sz w:val="16"/>
                <w:lang w:val="vi-VN"/>
              </w:rPr>
              <w:t>a địa ph</w:t>
            </w:r>
            <w:r>
              <w:rPr>
                <w:b/>
                <w:bCs/>
                <w:sz w:val="16"/>
              </w:rPr>
              <w:t>ươn</w:t>
            </w:r>
            <w:r>
              <w:rPr>
                <w:b/>
                <w:bCs/>
                <w:sz w:val="16"/>
                <w:lang w:val="vi-VN"/>
              </w:rPr>
              <w:t>g</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Tăng, giảm so DT CP giao</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Chi NS cấp t</w:t>
            </w:r>
            <w:r>
              <w:rPr>
                <w:b/>
                <w:bCs/>
                <w:sz w:val="16"/>
              </w:rPr>
              <w:t>ỉ</w:t>
            </w:r>
            <w:r>
              <w:rPr>
                <w:b/>
                <w:bCs/>
                <w:sz w:val="16"/>
                <w:lang w:val="vi-VN"/>
              </w:rPr>
              <w:t>nh</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Chi NS huyện</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after="280" w:afterAutospacing="1"/>
              <w:jc w:val="center"/>
            </w:pPr>
            <w:r>
              <w:rPr>
                <w:b/>
                <w:bCs/>
                <w:sz w:val="16"/>
                <w:lang w:val="vi-VN"/>
              </w:rPr>
              <w:t>UTH2018/</w:t>
            </w:r>
          </w:p>
          <w:p w:rsidR="00000000" w:rsidRDefault="00765F36">
            <w:pPr>
              <w:spacing w:before="120" w:after="280" w:afterAutospacing="1"/>
              <w:jc w:val="center"/>
            </w:pPr>
            <w:r>
              <w:rPr>
                <w:b/>
                <w:bCs/>
                <w:sz w:val="16"/>
                <w:lang w:val="vi-VN"/>
              </w:rPr>
              <w:t>DT2018</w:t>
            </w:r>
          </w:p>
          <w:p w:rsidR="00000000" w:rsidRDefault="00765F36">
            <w:pPr>
              <w:spacing w:before="120"/>
              <w:jc w:val="center"/>
            </w:pPr>
            <w:r>
              <w:rPr>
                <w:b/>
                <w:bCs/>
                <w:sz w:val="16"/>
                <w:lang w:val="vi-VN"/>
              </w:rPr>
              <w:t>(HDND)</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after="280" w:afterAutospacing="1"/>
              <w:jc w:val="center"/>
            </w:pPr>
            <w:r>
              <w:rPr>
                <w:b/>
                <w:bCs/>
                <w:sz w:val="16"/>
                <w:lang w:val="vi-VN"/>
              </w:rPr>
              <w:t>DT2019</w:t>
            </w:r>
          </w:p>
          <w:p w:rsidR="00000000" w:rsidRDefault="00765F36">
            <w:pPr>
              <w:spacing w:before="120" w:after="280" w:afterAutospacing="1"/>
              <w:jc w:val="center"/>
            </w:pPr>
            <w:r>
              <w:rPr>
                <w:b/>
                <w:bCs/>
                <w:sz w:val="16"/>
                <w:lang w:val="vi-VN"/>
              </w:rPr>
              <w:t>(H</w:t>
            </w:r>
            <w:r>
              <w:rPr>
                <w:b/>
                <w:bCs/>
                <w:sz w:val="16"/>
              </w:rPr>
              <w:t>D</w:t>
            </w:r>
            <w:r>
              <w:rPr>
                <w:b/>
                <w:bCs/>
                <w:sz w:val="16"/>
                <w:lang w:val="vi-VN"/>
              </w:rPr>
              <w:t>ND)/</w:t>
            </w:r>
          </w:p>
          <w:p w:rsidR="00000000" w:rsidRDefault="00765F36">
            <w:pPr>
              <w:spacing w:before="120" w:after="280" w:afterAutospacing="1"/>
              <w:jc w:val="center"/>
            </w:pPr>
            <w:r>
              <w:rPr>
                <w:b/>
                <w:bCs/>
                <w:sz w:val="16"/>
                <w:lang w:val="vi-VN"/>
              </w:rPr>
              <w:t>DT2018</w:t>
            </w:r>
          </w:p>
          <w:p w:rsidR="00000000" w:rsidRDefault="00765F36">
            <w:pPr>
              <w:spacing w:before="120"/>
              <w:jc w:val="center"/>
            </w:pPr>
            <w:r>
              <w:rPr>
                <w:b/>
                <w:bCs/>
                <w:sz w:val="16"/>
                <w:lang w:val="vi-VN"/>
              </w:rPr>
              <w:t>(H</w:t>
            </w:r>
            <w:r>
              <w:rPr>
                <w:b/>
                <w:bCs/>
                <w:sz w:val="16"/>
              </w:rPr>
              <w:t>D</w:t>
            </w:r>
            <w:r>
              <w:rPr>
                <w:b/>
                <w:bCs/>
                <w:sz w:val="16"/>
                <w:lang w:val="vi-VN"/>
              </w:rPr>
              <w:t>ND)</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after="280" w:afterAutospacing="1"/>
              <w:jc w:val="center"/>
            </w:pPr>
            <w:r>
              <w:rPr>
                <w:b/>
                <w:bCs/>
                <w:sz w:val="16"/>
                <w:lang w:val="vi-VN"/>
              </w:rPr>
              <w:t>DT2019</w:t>
            </w:r>
          </w:p>
          <w:p w:rsidR="00000000" w:rsidRDefault="00765F36">
            <w:pPr>
              <w:spacing w:before="120" w:after="280" w:afterAutospacing="1"/>
              <w:jc w:val="center"/>
            </w:pPr>
            <w:r>
              <w:rPr>
                <w:b/>
                <w:bCs/>
                <w:sz w:val="16"/>
                <w:lang w:val="vi-VN"/>
              </w:rPr>
              <w:t>(H</w:t>
            </w:r>
            <w:r>
              <w:rPr>
                <w:b/>
                <w:bCs/>
                <w:sz w:val="16"/>
              </w:rPr>
              <w:t>D</w:t>
            </w:r>
            <w:r>
              <w:rPr>
                <w:b/>
                <w:bCs/>
                <w:sz w:val="16"/>
                <w:lang w:val="vi-VN"/>
              </w:rPr>
              <w:t>ND)/</w:t>
            </w:r>
          </w:p>
          <w:p w:rsidR="00000000" w:rsidRDefault="00765F36">
            <w:pPr>
              <w:spacing w:before="120"/>
              <w:jc w:val="center"/>
            </w:pPr>
            <w:r>
              <w:rPr>
                <w:b/>
                <w:bCs/>
                <w:sz w:val="16"/>
                <w:lang w:val="vi-VN"/>
              </w:rPr>
              <w:t>UTH2018</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A</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2</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3</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4</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5</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6</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7</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8</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9</w:t>
            </w:r>
            <w:r>
              <w:rPr>
                <w:i/>
                <w:iCs/>
                <w:sz w:val="16"/>
              </w:rPr>
              <w:t>=</w:t>
            </w:r>
            <w:r>
              <w:rPr>
                <w:i/>
                <w:iCs/>
                <w:sz w:val="16"/>
                <w:lang w:val="vi-VN"/>
              </w:rPr>
              <w:t>3/2*100</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10=5/2*100</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11=5</w:t>
            </w:r>
            <w:r>
              <w:rPr>
                <w:i/>
                <w:iCs/>
                <w:sz w:val="16"/>
              </w:rPr>
              <w:t>/</w:t>
            </w:r>
            <w:r>
              <w:rPr>
                <w:i/>
                <w:iCs/>
                <w:sz w:val="16"/>
                <w:lang w:val="vi-VN"/>
              </w:rPr>
              <w:t>3*100</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Tổng chi NSĐP</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12.002.230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12.251.401</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11.788.231</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12.283.447</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495.216</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5.512.264</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6.771.183</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102,1</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102</w:t>
            </w:r>
            <w:r>
              <w:rPr>
                <w:b/>
                <w:bCs/>
                <w:sz w:val="16"/>
              </w:rPr>
              <w:t>,</w:t>
            </w:r>
            <w:r>
              <w:rPr>
                <w:b/>
                <w:bCs/>
                <w:sz w:val="16"/>
                <w:lang w:val="vi-VN"/>
              </w:rPr>
              <w:t>3</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w:t>
            </w:r>
            <w:r>
              <w:rPr>
                <w:b/>
                <w:bCs/>
                <w:sz w:val="16"/>
              </w:rPr>
              <w:t>,</w:t>
            </w:r>
            <w:r>
              <w:rPr>
                <w:b/>
                <w:bCs/>
                <w:sz w:val="16"/>
                <w:lang w:val="vi-VN"/>
              </w:rPr>
              <w:t>3</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 </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A. Chi cân đối NSNN</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9.692.42</w:t>
            </w:r>
            <w:r>
              <w:rPr>
                <w:b/>
                <w:bCs/>
                <w:sz w:val="16"/>
                <w:lang w:val="vi-VN"/>
              </w:rPr>
              <w:t>7</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9.871.081</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9.822.838</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10.318.054</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495.216</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3.774.699</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6.543.355</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101,8</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106,5</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104,5</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I. Chi đầu tư phát triển</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1.551.099</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1.620.143</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1.391.290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1.872.620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481.330</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1.106.620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766.000</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104,5</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120,7</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rPr>
              <w:t>115,6</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1. Chi XDCB tập trung</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847.720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866.290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866.290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586.290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280.</w:t>
            </w:r>
            <w:r>
              <w:rPr>
                <w:sz w:val="16"/>
                <w:lang w:val="vi-VN"/>
              </w:rPr>
              <w:t>000</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102,2</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a. Vốn trong nước</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847.720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866.290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866.290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586.290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280.000</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102,2</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Tr.đó: + Ch</w:t>
            </w:r>
            <w:r>
              <w:rPr>
                <w:i/>
                <w:iCs/>
                <w:sz w:val="16"/>
              </w:rPr>
              <w:t xml:space="preserve">i </w:t>
            </w:r>
            <w:r>
              <w:rPr>
                <w:i/>
                <w:iCs/>
                <w:sz w:val="16"/>
                <w:lang w:val="vi-VN"/>
              </w:rPr>
              <w:t>giáo dục - ĐT</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Chi khoa học và công nghệ</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6"/>
                <w:lang w:val="vi-VN"/>
              </w:rPr>
              <w:t>b. Vốn ngoài nước</w:t>
            </w:r>
          </w:p>
        </w:tc>
        <w:tc>
          <w:tcPr>
            <w:tcW w:w="19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rPr>
              <w:t> </w:t>
            </w:r>
          </w:p>
        </w:tc>
        <w:tc>
          <w:tcPr>
            <w:tcW w:w="4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0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 xml:space="preserve">2. Chi từ nguồn thu </w:t>
            </w:r>
            <w:r>
              <w:rPr>
                <w:sz w:val="16"/>
                <w:lang w:val="vi-VN"/>
              </w:rPr>
              <w:lastRenderedPageBreak/>
              <w:t>tiền</w:t>
            </w:r>
            <w:r>
              <w:rPr>
                <w:sz w:val="16"/>
                <w:lang w:val="vi-VN"/>
              </w:rPr>
              <w:t xml:space="preserve"> </w:t>
            </w:r>
            <w:r>
              <w:rPr>
                <w:sz w:val="16"/>
              </w:rPr>
              <w:t xml:space="preserve">sử </w:t>
            </w:r>
            <w:r>
              <w:rPr>
                <w:sz w:val="16"/>
                <w:lang w:val="vi-VN"/>
              </w:rPr>
              <w:t>dụng đất</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lastRenderedPageBreak/>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427.000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rPr>
              <w:t>400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755.000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355.000</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269.000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486.000</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176,8</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lastRenderedPageBreak/>
              <w:t>3. Chi đầu tư b</w:t>
            </w:r>
            <w:r>
              <w:rPr>
                <w:sz w:val="16"/>
              </w:rPr>
              <w:t>ằ</w:t>
            </w:r>
            <w:r>
              <w:rPr>
                <w:sz w:val="16"/>
                <w:lang w:val="vi-VN"/>
              </w:rPr>
              <w:t xml:space="preserve">ng nguồn thu </w:t>
            </w:r>
            <w:r>
              <w:rPr>
                <w:sz w:val="16"/>
              </w:rPr>
              <w:t>X</w:t>
            </w:r>
            <w:r>
              <w:rPr>
                <w:sz w:val="16"/>
                <w:lang w:val="vi-VN"/>
              </w:rPr>
              <w:t>ổ số kiến thiết</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115.000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125.000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125.000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125.000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108,7</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4. Chi cho Ngân hàng chính sách (cho vay các đối tượng chính sách): 16.266 trđ</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30.000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30.000</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30.000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300,0</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5. Từ vốn đầu tư chuyển nguồn từ năm 2017 sang năm 2018 thực hiện</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151.379</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96.330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96.330</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96.330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II. Chi thường xuyên</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7.827.931</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8.249.338</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8.209.258</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8.156.958</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-52.300</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2.515.043</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5.641.915</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105,4</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104,2</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98,9</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1. Chi an ninh - quốc phòng</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193.597</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2. Chi SN giáo dục, đào tạo và dạy nghề</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3.297.236</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3.455.239</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3.455.239</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542.130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2.913.109</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104,8</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3. Chi sự nghiệp y tế</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757.742</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4. Chi sự nghiệp khoa học và công nghệ</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38.204</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25.933</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37.604</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11.671</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31.314</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6.290</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98,4</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5. Chi sự nghiệp văn hóa - thông tin</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66.640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6. Chi sự nghiệp môi trường</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117.045</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112.955</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28.117</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84.838</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96,5</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7 Chi sự nghiệp phát thanh - truyền hình</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21.434</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8. Chi sự nghiệp th</w:t>
            </w:r>
            <w:r>
              <w:rPr>
                <w:sz w:val="16"/>
              </w:rPr>
              <w:t xml:space="preserve">ể </w:t>
            </w:r>
            <w:r>
              <w:rPr>
                <w:sz w:val="16"/>
                <w:lang w:val="vi-VN"/>
              </w:rPr>
              <w:t>dục - thể thao</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10.335</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9. Chi đảm bảo xã hội</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114.444</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10. Chi sự nghiệp kinh tế</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294.836</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 xml:space="preserve">11. Chi quản </w:t>
            </w:r>
            <w:r>
              <w:rPr>
                <w:sz w:val="16"/>
                <w:lang w:val="vi-VN"/>
              </w:rPr>
              <w:lastRenderedPageBreak/>
              <w:t>lý nhà nước, Đảng, Đoàn thể</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lastRenderedPageBreak/>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404.713</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lastRenderedPageBreak/>
              <w:t>12. Chi k</w:t>
            </w:r>
            <w:r>
              <w:rPr>
                <w:sz w:val="16"/>
                <w:lang w:val="vi-VN"/>
              </w:rPr>
              <w:t>hác ngân sách</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49.741</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III. Chi bổ sun</w:t>
            </w:r>
            <w:r>
              <w:rPr>
                <w:b/>
                <w:bCs/>
                <w:sz w:val="16"/>
              </w:rPr>
              <w:t>g quy dự trữ tài chính</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1.400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1.400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IV. Chi CC tiền lương</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122.248</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23.750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23.750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23.750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19,4</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V. Dự phòng</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189.549</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196.540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262.726</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66.186</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127.2</w:t>
            </w:r>
            <w:r>
              <w:rPr>
                <w:b/>
                <w:bCs/>
                <w:sz w:val="16"/>
                <w:lang w:val="vi-VN"/>
              </w:rPr>
              <w:t>86(1)</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135.440</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138,6</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VI. Chi trả nợ l</w:t>
            </w:r>
            <w:r>
              <w:rPr>
                <w:b/>
                <w:bCs/>
                <w:sz w:val="16"/>
              </w:rPr>
              <w:t>ã</w:t>
            </w:r>
            <w:r>
              <w:rPr>
                <w:b/>
                <w:bCs/>
                <w:sz w:val="16"/>
                <w:lang w:val="vi-VN"/>
              </w:rPr>
              <w:t>i vay</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600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600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600</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300,0</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300,0</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VI. Chi chuy</w:t>
            </w:r>
            <w:r>
              <w:rPr>
                <w:b/>
                <w:bCs/>
                <w:sz w:val="16"/>
              </w:rPr>
              <w:t>ể</w:t>
            </w:r>
            <w:r>
              <w:rPr>
                <w:b/>
                <w:bCs/>
                <w:sz w:val="16"/>
                <w:lang w:val="vi-VN"/>
              </w:rPr>
              <w:t>n nguồn</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B. Chi các CTMTQG, CT 135, các mục tiêu, nhiệm v</w:t>
            </w:r>
            <w:r>
              <w:rPr>
                <w:b/>
                <w:bCs/>
                <w:sz w:val="16"/>
              </w:rPr>
              <w:t>ụ</w:t>
            </w:r>
            <w:r>
              <w:rPr>
                <w:b/>
                <w:bCs/>
                <w:sz w:val="16"/>
                <w:lang w:val="vi-VN"/>
              </w:rPr>
              <w:t xml:space="preserve"> TW b</w:t>
            </w:r>
            <w:r>
              <w:rPr>
                <w:b/>
                <w:bCs/>
                <w:sz w:val="16"/>
              </w:rPr>
              <w:t>ổ</w:t>
            </w:r>
            <w:r>
              <w:rPr>
                <w:b/>
                <w:bCs/>
                <w:sz w:val="16"/>
                <w:lang w:val="vi-VN"/>
              </w:rPr>
              <w:t xml:space="preserve"> sung</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2.309.803</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2380.320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1.965.393</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1.965</w:t>
            </w:r>
            <w:r>
              <w:rPr>
                <w:b/>
                <w:bCs/>
                <w:sz w:val="16"/>
              </w:rPr>
              <w:t>.</w:t>
            </w:r>
            <w:r>
              <w:rPr>
                <w:b/>
                <w:bCs/>
                <w:sz w:val="16"/>
                <w:lang w:val="vi-VN"/>
              </w:rPr>
              <w:t>393</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 </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1.737.565</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227.8</w:t>
            </w:r>
            <w:r>
              <w:rPr>
                <w:b/>
                <w:bCs/>
                <w:sz w:val="16"/>
                <w:lang w:val="vi-VN"/>
              </w:rPr>
              <w:t>28</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103,1</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85,1</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82,6</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Vốn đầu tư</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1.735.615</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1.771.729</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1.128.703</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1.128.703</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1.128.703</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102,1</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65</w:t>
            </w:r>
            <w:r>
              <w:rPr>
                <w:i/>
                <w:iCs/>
                <w:sz w:val="16"/>
              </w:rPr>
              <w:t>,</w:t>
            </w:r>
            <w:r>
              <w:rPr>
                <w:i/>
                <w:iCs/>
                <w:sz w:val="16"/>
                <w:lang w:val="vi-VN"/>
              </w:rPr>
              <w:t>0</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63,7</w:t>
            </w:r>
          </w:p>
        </w:tc>
      </w:tr>
      <w:tr w:rsidR="00000000">
        <w:tblPrEx>
          <w:tblBorders>
            <w:top w:val="none" w:sz="0" w:space="0" w:color="auto"/>
            <w:bottom w:val="none" w:sz="0" w:space="0" w:color="auto"/>
            <w:insideH w:val="none" w:sz="0" w:space="0" w:color="auto"/>
            <w:insideV w:val="none" w:sz="0" w:space="0" w:color="auto"/>
          </w:tblBorders>
        </w:tblPrEx>
        <w:tc>
          <w:tcPr>
            <w:tcW w:w="47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sz w:val="16"/>
                <w:lang w:val="vi-VN"/>
              </w:rPr>
              <w:t>- Vốn sự nghiệp</w:t>
            </w:r>
          </w:p>
        </w:tc>
        <w:tc>
          <w:tcPr>
            <w:tcW w:w="19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 </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574.188</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608.591</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836.690</w:t>
            </w:r>
          </w:p>
        </w:tc>
        <w:tc>
          <w:tcPr>
            <w:tcW w:w="45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836.690</w:t>
            </w:r>
          </w:p>
        </w:tc>
        <w:tc>
          <w:tcPr>
            <w:tcW w:w="33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w:t>
            </w:r>
          </w:p>
        </w:tc>
        <w:tc>
          <w:tcPr>
            <w:tcW w:w="43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608.862</w:t>
            </w:r>
          </w:p>
        </w:tc>
        <w:tc>
          <w:tcPr>
            <w:tcW w:w="40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227</w:t>
            </w:r>
            <w:r>
              <w:rPr>
                <w:i/>
                <w:iCs/>
                <w:sz w:val="16"/>
              </w:rPr>
              <w:t>.</w:t>
            </w:r>
            <w:r>
              <w:rPr>
                <w:i/>
                <w:iCs/>
                <w:sz w:val="16"/>
                <w:lang w:val="vi-VN"/>
              </w:rPr>
              <w:t>828</w:t>
            </w:r>
          </w:p>
        </w:tc>
        <w:tc>
          <w:tcPr>
            <w:tcW w:w="41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106</w:t>
            </w:r>
            <w:r>
              <w:rPr>
                <w:i/>
                <w:iCs/>
                <w:sz w:val="16"/>
              </w:rPr>
              <w:t>,</w:t>
            </w:r>
            <w:r>
              <w:rPr>
                <w:i/>
                <w:iCs/>
                <w:sz w:val="16"/>
                <w:lang w:val="vi-VN"/>
              </w:rPr>
              <w:t>0</w:t>
            </w:r>
          </w:p>
        </w:tc>
        <w:tc>
          <w:tcPr>
            <w:tcW w:w="46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145,7</w:t>
            </w:r>
          </w:p>
        </w:tc>
        <w:tc>
          <w:tcPr>
            <w:tcW w:w="465"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sz w:val="16"/>
                <w:lang w:val="vi-VN"/>
              </w:rPr>
              <w:t>137</w:t>
            </w:r>
            <w:r>
              <w:rPr>
                <w:i/>
                <w:iCs/>
                <w:sz w:val="16"/>
              </w:rPr>
              <w:t>,</w:t>
            </w:r>
            <w:r>
              <w:rPr>
                <w:i/>
                <w:iCs/>
                <w:sz w:val="16"/>
                <w:lang w:val="vi-VN"/>
              </w:rPr>
              <w:t>5</w:t>
            </w:r>
          </w:p>
        </w:tc>
      </w:tr>
    </w:tbl>
    <w:p w:rsidR="00000000" w:rsidRDefault="00765F36">
      <w:pPr>
        <w:spacing w:before="120" w:after="280" w:afterAutospacing="1"/>
      </w:pPr>
      <w:r>
        <w:rPr>
          <w:b/>
          <w:bCs/>
          <w:lang w:val="vi-VN"/>
        </w:rPr>
        <w:t>Ghi chú:</w:t>
      </w:r>
    </w:p>
    <w:p w:rsidR="00000000" w:rsidRDefault="00765F36">
      <w:pPr>
        <w:spacing w:before="120" w:after="280" w:afterAutospacing="1"/>
      </w:pPr>
      <w:r>
        <w:rPr>
          <w:lang w:val="vi-VN"/>
        </w:rPr>
        <w:t xml:space="preserve">(1) Quỹ Hợp tác xã 10 tỷ đồng </w:t>
      </w:r>
      <w:r>
        <w:rPr>
          <w:i/>
          <w:iCs/>
          <w:lang w:val="vi-VN"/>
        </w:rPr>
        <w:t>(trong đó chuyển nguồn n</w:t>
      </w:r>
      <w:r>
        <w:rPr>
          <w:i/>
          <w:iCs/>
          <w:lang w:val="vi-VN"/>
        </w:rPr>
        <w:t>ăm 2018 sang 3 t</w:t>
      </w:r>
      <w:r>
        <w:rPr>
          <w:i/>
          <w:iCs/>
        </w:rPr>
        <w:t xml:space="preserve">ỷ </w:t>
      </w:r>
      <w:r>
        <w:rPr>
          <w:i/>
          <w:iCs/>
          <w:lang w:val="vi-VN"/>
        </w:rPr>
        <w:t>đồng</w:t>
      </w:r>
      <w:r>
        <w:rPr>
          <w:lang w:val="vi-VN"/>
        </w:rPr>
        <w:t>; Chương trình Nông thôn mới 30 tỷ đồng và dự phòng bố tr</w:t>
      </w:r>
      <w:r>
        <w:t xml:space="preserve">í </w:t>
      </w:r>
      <w:r>
        <w:rPr>
          <w:lang w:val="vi-VN"/>
        </w:rPr>
        <w:t>cho: Trang thiết bị Đài Phát thanh - truyền hình; Duy tu sửa chữa đường giao thông; Hỗ trợ di dời vùng sạt lở; Hỗ trợ kinh phí xây dựng cơ sở làm việc cho công an xã trọng đi</w:t>
      </w:r>
      <w:r>
        <w:t>ể</w:t>
      </w:r>
      <w:r>
        <w:rPr>
          <w:lang w:val="vi-VN"/>
        </w:rPr>
        <w:t>m ANCT; Hỗ trợ trang bị phần mềm quản lý ứng dụng công nghệ thông tin; Kinh phí tăng thêm thực hiện chế độ, chính sách và các điều kiện đảm bảo hoạt động của HĐND huyện theo NQ 89/2018/NĐ-CP; Hỗ trợ kinh phí môi trường, kiến thiết thị chính; Hỗ trợ trang b</w:t>
      </w:r>
      <w:r>
        <w:rPr>
          <w:lang w:val="vi-VN"/>
        </w:rPr>
        <w:t>ị truyền hình trực tuyến đến cấp xã; Các chương trình khuyến nông; Kinh phí đo đạc các nông lâm trường; Mua sắm trang thiết bị phục vụ A2 của BCH quân sự t</w:t>
      </w:r>
      <w:r>
        <w:t>ỉ</w:t>
      </w:r>
      <w:r>
        <w:rPr>
          <w:lang w:val="vi-VN"/>
        </w:rPr>
        <w:t>nh; Diễn tập phòng thủ; Chi phí bảo trì sửa chữa các công trình, sửa chữa hệ thống điện, nước BQL Qu</w:t>
      </w:r>
      <w:r>
        <w:t>ả</w:t>
      </w:r>
      <w:r>
        <w:rPr>
          <w:lang w:val="vi-VN"/>
        </w:rPr>
        <w:t>ng trường Đại Đoàn Kết; Kinh phí đại hội đại biểu các dân tộc thiểu số lần thứ III năm 2019; kinh phí chương trình quảng bá địa phương tại Hàn Quốc; Quỹ hỗ trợ phụ nữ phát triển t</w:t>
      </w:r>
      <w:r>
        <w:t>ỉ</w:t>
      </w:r>
      <w:r>
        <w:rPr>
          <w:lang w:val="vi-VN"/>
        </w:rPr>
        <w:t>nh Gia Lai; Kinh phí hỗ trợ thêm mức đóng BHYT cho một số đối tượng; Nâng c</w:t>
      </w:r>
      <w:r>
        <w:rPr>
          <w:lang w:val="vi-VN"/>
        </w:rPr>
        <w:t>ấp các hệ thống dùng chung để xây dựng nền tảng tích hợp chia s</w:t>
      </w:r>
      <w:r>
        <w:t xml:space="preserve">ẻ </w:t>
      </w:r>
      <w:r>
        <w:rPr>
          <w:lang w:val="vi-VN"/>
        </w:rPr>
        <w:t>dữ liệu phục vụ chính quyền điện tử; Kinh phí xây dựng hạ tầng du lịch, di tích lịch sử Tây Sơn Thượng Đạo; Hỗ trợ xây dựng bia tưởng niệm; Kinh phí thực hiện các chế độ chính sách An sinh xã</w:t>
      </w:r>
      <w:r>
        <w:rPr>
          <w:lang w:val="vi-VN"/>
        </w:rPr>
        <w:t xml:space="preserve"> hội đã thay phần Ngân sách trung ương hỗ trợ do bãi bỏ ch</w:t>
      </w:r>
      <w:r>
        <w:t>í</w:t>
      </w:r>
      <w:r>
        <w:rPr>
          <w:lang w:val="vi-VN"/>
        </w:rPr>
        <w:t>nh sách hỗ trợ trực tiếp cho người dân thuộc hộ nghè</w:t>
      </w:r>
      <w:r>
        <w:t xml:space="preserve">o ở </w:t>
      </w:r>
      <w:r>
        <w:rPr>
          <w:lang w:val="vi-VN"/>
        </w:rPr>
        <w:t xml:space="preserve">vùng khó khăn </w:t>
      </w:r>
      <w:r>
        <w:rPr>
          <w:i/>
          <w:iCs/>
          <w:lang w:val="vi-VN"/>
        </w:rPr>
        <w:t>(Quyết định s</w:t>
      </w:r>
      <w:r>
        <w:rPr>
          <w:i/>
          <w:iCs/>
        </w:rPr>
        <w:t xml:space="preserve">ố </w:t>
      </w:r>
      <w:r>
        <w:rPr>
          <w:i/>
          <w:iCs/>
          <w:lang w:val="vi-VN"/>
        </w:rPr>
        <w:t>25/2018/QĐ-TTg)</w:t>
      </w:r>
      <w:r>
        <w:rPr>
          <w:lang w:val="vi-VN"/>
        </w:rPr>
        <w:t xml:space="preserve"> mà Trung ương đã bố tr</w:t>
      </w:r>
      <w:r>
        <w:t xml:space="preserve">í </w:t>
      </w:r>
      <w:r>
        <w:rPr>
          <w:lang w:val="vi-VN"/>
        </w:rPr>
        <w:t>tạo nguồn cho địa phương giai đoạn 2017-2020 và các nhiệm vụ phát sinh k</w:t>
      </w:r>
      <w:r>
        <w:rPr>
          <w:lang w:val="vi-VN"/>
        </w:rPr>
        <w:t>hác...</w:t>
      </w:r>
    </w:p>
    <w:p w:rsidR="00000000" w:rsidRDefault="00765F36">
      <w:pPr>
        <w:spacing w:before="120" w:after="280" w:afterAutospacing="1"/>
      </w:pPr>
      <w:r>
        <w:t> </w:t>
      </w:r>
    </w:p>
    <w:p w:rsidR="00000000" w:rsidRDefault="00765F36">
      <w:pPr>
        <w:spacing w:before="120" w:after="280" w:afterAutospacing="1"/>
        <w:jc w:val="right"/>
      </w:pPr>
      <w:bookmarkStart w:id="17" w:name="chuong_pl_5"/>
      <w:r>
        <w:rPr>
          <w:b/>
          <w:bCs/>
          <w:lang w:val="vi-VN"/>
        </w:rPr>
        <w:t>Biểu số 5a</w:t>
      </w:r>
      <w:bookmarkEnd w:id="17"/>
    </w:p>
    <w:p w:rsidR="00000000" w:rsidRDefault="00765F36">
      <w:pPr>
        <w:spacing w:before="120" w:after="280" w:afterAutospacing="1"/>
        <w:jc w:val="center"/>
      </w:pPr>
      <w:bookmarkStart w:id="18" w:name="chuong_pl_5_name"/>
      <w:r>
        <w:rPr>
          <w:lang w:val="vi-VN"/>
        </w:rPr>
        <w:lastRenderedPageBreak/>
        <w:t>DỰ TOÁN THU NGÂN SÁCH NHÀ NƯỚC CÁC HUYỆN, THỊ XÃ, THÀNH PHỐ NĂM 2019</w:t>
      </w:r>
      <w:bookmarkEnd w:id="18"/>
      <w:r>
        <w:br/>
      </w:r>
      <w:r>
        <w:rPr>
          <w:i/>
          <w:iCs/>
          <w:lang w:val="vi-VN"/>
        </w:rPr>
        <w:t>(Ban hành kèm theo Nghị quyết số 148/NQ-HĐND ngày 06/12/2018 của HĐND t</w:t>
      </w:r>
      <w:r>
        <w:rPr>
          <w:i/>
          <w:iCs/>
        </w:rPr>
        <w:t>ỉ</w:t>
      </w:r>
      <w:r>
        <w:rPr>
          <w:i/>
          <w:iCs/>
          <w:lang w:val="vi-VN"/>
        </w:rPr>
        <w:t>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10"/>
        <w:gridCol w:w="527"/>
        <w:gridCol w:w="505"/>
        <w:gridCol w:w="505"/>
        <w:gridCol w:w="505"/>
        <w:gridCol w:w="505"/>
        <w:gridCol w:w="410"/>
        <w:gridCol w:w="410"/>
        <w:gridCol w:w="410"/>
        <w:gridCol w:w="410"/>
        <w:gridCol w:w="410"/>
        <w:gridCol w:w="410"/>
        <w:gridCol w:w="410"/>
        <w:gridCol w:w="410"/>
        <w:gridCol w:w="410"/>
        <w:gridCol w:w="410"/>
        <w:gridCol w:w="410"/>
        <w:gridCol w:w="410"/>
        <w:gridCol w:w="410"/>
        <w:gridCol w:w="417"/>
        <w:gridCol w:w="466"/>
        <w:gridCol w:w="410"/>
      </w:tblGrid>
      <w:tr w:rsidR="00000000">
        <w:tc>
          <w:tcPr>
            <w:tcW w:w="9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ST</w:t>
            </w:r>
            <w:r>
              <w:rPr>
                <w:b/>
                <w:bCs/>
                <w:sz w:val="10"/>
              </w:rPr>
              <w:t>T</w:t>
            </w:r>
          </w:p>
        </w:tc>
        <w:tc>
          <w:tcPr>
            <w:tcW w:w="2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Chỉ tiêu thu</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Dự toán 2018</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D</w:t>
            </w:r>
            <w:r>
              <w:rPr>
                <w:b/>
                <w:bCs/>
                <w:sz w:val="10"/>
                <w:lang w:val="vi-VN"/>
              </w:rPr>
              <w:t>ự toán 2019</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Cơ quan TW và t</w:t>
            </w:r>
            <w:r>
              <w:rPr>
                <w:b/>
                <w:bCs/>
                <w:sz w:val="10"/>
              </w:rPr>
              <w:t>ỉn</w:t>
            </w:r>
            <w:r>
              <w:rPr>
                <w:b/>
                <w:bCs/>
                <w:sz w:val="10"/>
                <w:lang w:val="vi-VN"/>
              </w:rPr>
              <w:t>h thu</w:t>
            </w:r>
          </w:p>
        </w:tc>
        <w:tc>
          <w:tcPr>
            <w:tcW w:w="27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Pleiku</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An Khê</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Kb</w:t>
            </w:r>
            <w:r>
              <w:rPr>
                <w:b/>
                <w:bCs/>
                <w:sz w:val="10"/>
              </w:rPr>
              <w:t>a</w:t>
            </w:r>
            <w:r>
              <w:rPr>
                <w:b/>
                <w:bCs/>
                <w:sz w:val="10"/>
                <w:lang w:val="vi-VN"/>
              </w:rPr>
              <w:t>ng</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Đăk Đ</w:t>
            </w:r>
            <w:r>
              <w:rPr>
                <w:b/>
                <w:bCs/>
                <w:sz w:val="10"/>
                <w:lang w:val="vi-VN"/>
              </w:rPr>
              <w:t>oa</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 xml:space="preserve">Mang </w:t>
            </w:r>
            <w:r>
              <w:rPr>
                <w:b/>
                <w:bCs/>
                <w:sz w:val="10"/>
              </w:rPr>
              <w:t>Y</w:t>
            </w:r>
            <w:r>
              <w:rPr>
                <w:b/>
                <w:bCs/>
                <w:sz w:val="10"/>
                <w:lang w:val="vi-VN"/>
              </w:rPr>
              <w:t>ang</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Chư Păh</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I</w:t>
            </w:r>
            <w:r>
              <w:rPr>
                <w:b/>
                <w:bCs/>
                <w:sz w:val="10"/>
                <w:lang w:val="vi-VN"/>
              </w:rPr>
              <w:t>a Grai</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Đăk Pơ</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Kông Chro</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Đức Cơ</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Chư Prông</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Chư Sê</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Ia Pa</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Phú Thi</w:t>
            </w:r>
            <w:r>
              <w:rPr>
                <w:b/>
                <w:bCs/>
                <w:sz w:val="10"/>
              </w:rPr>
              <w:t>ệ</w:t>
            </w:r>
            <w:r>
              <w:rPr>
                <w:b/>
                <w:bCs/>
                <w:sz w:val="10"/>
                <w:lang w:val="vi-VN"/>
              </w:rPr>
              <w:t>n</w:t>
            </w:r>
          </w:p>
        </w:tc>
        <w:tc>
          <w:tcPr>
            <w:tcW w:w="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Ayunpa</w:t>
            </w:r>
          </w:p>
        </w:tc>
        <w:tc>
          <w:tcPr>
            <w:tcW w:w="24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Krôngpa</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Chư Pưh</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rPr>
              <w:t>B</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D</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E</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rPr>
              <w:t>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rPr>
              <w:t>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rPr>
              <w:t>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rPr>
              <w:t>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rPr>
              <w:t>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11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12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rPr>
              <w:t>13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14</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rPr>
              <w:t>15</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16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w:t>
            </w:r>
            <w:r>
              <w:rPr>
                <w:b/>
                <w:bCs/>
                <w:sz w:val="10"/>
              </w:rPr>
              <w:t>Ổ</w:t>
            </w:r>
            <w:r>
              <w:rPr>
                <w:b/>
                <w:bCs/>
                <w:sz w:val="10"/>
                <w:lang w:val="vi-VN"/>
              </w:rPr>
              <w:t>NG THU NSNN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4.200.000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4.905.000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3.016.618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1.153.065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92.070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40.392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57.924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25.769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30.265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55</w:t>
            </w:r>
            <w:r>
              <w:rPr>
                <w:b/>
                <w:bCs/>
                <w:sz w:val="10"/>
                <w:lang w:val="vi-VN"/>
              </w:rPr>
              <w:t>.490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21.905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27.258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51</w:t>
            </w:r>
            <w:r>
              <w:rPr>
                <w:b/>
                <w:bCs/>
                <w:sz w:val="10"/>
              </w:rPr>
              <w:t>.</w:t>
            </w:r>
            <w:r>
              <w:rPr>
                <w:b/>
                <w:bCs/>
                <w:sz w:val="10"/>
                <w:lang w:val="vi-VN"/>
              </w:rPr>
              <w:t>361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62.164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91</w:t>
            </w:r>
            <w:r>
              <w:rPr>
                <w:b/>
                <w:bCs/>
                <w:sz w:val="10"/>
              </w:rPr>
              <w:t>.</w:t>
            </w:r>
            <w:r>
              <w:rPr>
                <w:b/>
                <w:bCs/>
                <w:sz w:val="10"/>
                <w:lang w:val="vi-VN"/>
              </w:rPr>
              <w:t>327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w:t>
            </w:r>
            <w:r>
              <w:rPr>
                <w:b/>
                <w:bCs/>
                <w:sz w:val="10"/>
              </w:rPr>
              <w:t>.</w:t>
            </w:r>
            <w:r>
              <w:rPr>
                <w:b/>
                <w:bCs/>
                <w:sz w:val="10"/>
                <w:lang w:val="vi-VN"/>
              </w:rPr>
              <w:t>365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25.072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71.941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31.984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39.030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i/>
                <w:iCs/>
                <w:sz w:val="10"/>
                <w:lang w:val="vi-VN"/>
              </w:rPr>
              <w:t>Thu NS TW hưởng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612.100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633</w:t>
            </w:r>
            <w:r>
              <w:rPr>
                <w:i/>
                <w:iCs/>
                <w:sz w:val="10"/>
              </w:rPr>
              <w:t>.</w:t>
            </w:r>
            <w:r>
              <w:rPr>
                <w:i/>
                <w:iCs/>
                <w:sz w:val="10"/>
                <w:lang w:val="vi-VN"/>
              </w:rPr>
              <w:t>312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564</w:t>
            </w:r>
            <w:r>
              <w:rPr>
                <w:i/>
                <w:iCs/>
                <w:sz w:val="10"/>
              </w:rPr>
              <w:t>.</w:t>
            </w:r>
            <w:r>
              <w:rPr>
                <w:i/>
                <w:iCs/>
                <w:sz w:val="10"/>
                <w:lang w:val="vi-VN"/>
              </w:rPr>
              <w:t>222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13.440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4</w:t>
            </w:r>
            <w:r>
              <w:rPr>
                <w:i/>
                <w:iCs/>
                <w:sz w:val="10"/>
              </w:rPr>
              <w:t>.</w:t>
            </w:r>
            <w:r>
              <w:rPr>
                <w:i/>
                <w:iCs/>
                <w:sz w:val="10"/>
                <w:lang w:val="vi-VN"/>
              </w:rPr>
              <w:t>530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w:t>
            </w:r>
            <w:r>
              <w:rPr>
                <w:i/>
                <w:iCs/>
                <w:sz w:val="10"/>
              </w:rPr>
              <w:t>.</w:t>
            </w:r>
            <w:r>
              <w:rPr>
                <w:i/>
                <w:iCs/>
                <w:sz w:val="10"/>
                <w:lang w:val="vi-VN"/>
              </w:rPr>
              <w:t>320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2.170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1.670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1.540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2.450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1.590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1.470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2.230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2.440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2.890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1.180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2.080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22.940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1.850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i/>
                <w:iCs/>
                <w:sz w:val="10"/>
                <w:lang w:val="vi-VN"/>
              </w:rPr>
              <w:t xml:space="preserve">Thu NS </w:t>
            </w:r>
            <w:r>
              <w:rPr>
                <w:i/>
                <w:iCs/>
                <w:sz w:val="10"/>
              </w:rPr>
              <w:t>tỉ</w:t>
            </w:r>
            <w:r>
              <w:rPr>
                <w:i/>
                <w:iCs/>
                <w:sz w:val="10"/>
                <w:lang w:val="vi-VN"/>
              </w:rPr>
              <w:t xml:space="preserve">nh hưởng </w:t>
            </w:r>
            <w:r>
              <w:rPr>
                <w:i/>
                <w:iCs/>
                <w:sz w:val="10"/>
              </w:rPr>
              <w:t>t</w:t>
            </w:r>
            <w:r>
              <w:rPr>
                <w:i/>
                <w:iCs/>
                <w:sz w:val="10"/>
                <w:lang w:val="vi-VN"/>
              </w:rPr>
              <w:t>heo ph</w:t>
            </w:r>
            <w:r>
              <w:rPr>
                <w:i/>
                <w:iCs/>
                <w:sz w:val="10"/>
              </w:rPr>
              <w:t>â</w:t>
            </w:r>
            <w:r>
              <w:rPr>
                <w:i/>
                <w:iCs/>
                <w:sz w:val="10"/>
                <w:lang w:val="vi-VN"/>
              </w:rPr>
              <w:t>n cấp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2.296.500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2.827</w:t>
            </w:r>
            <w:r>
              <w:rPr>
                <w:i/>
                <w:iCs/>
                <w:sz w:val="10"/>
              </w:rPr>
              <w:t>.</w:t>
            </w:r>
            <w:r>
              <w:rPr>
                <w:i/>
                <w:iCs/>
                <w:sz w:val="10"/>
                <w:lang w:val="vi-VN"/>
              </w:rPr>
              <w:t>896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2.452.396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273.060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13.700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3.850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13.900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3.300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6.000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330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6</w:t>
            </w:r>
            <w:r>
              <w:rPr>
                <w:i/>
                <w:iCs/>
                <w:sz w:val="10"/>
              </w:rPr>
              <w:t>.</w:t>
            </w:r>
            <w:r>
              <w:rPr>
                <w:i/>
                <w:iCs/>
                <w:sz w:val="10"/>
                <w:lang w:val="vi-VN"/>
              </w:rPr>
              <w:t>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11.700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6.400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4.200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900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15</w:t>
            </w:r>
            <w:r>
              <w:rPr>
                <w:i/>
                <w:iCs/>
                <w:sz w:val="10"/>
              </w:rPr>
              <w:t>.</w:t>
            </w:r>
            <w:r>
              <w:rPr>
                <w:i/>
                <w:iCs/>
                <w:sz w:val="10"/>
                <w:lang w:val="vi-VN"/>
              </w:rPr>
              <w:t>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w:t>
            </w:r>
            <w:r>
              <w:rPr>
                <w:i/>
                <w:iCs/>
                <w:sz w:val="10"/>
              </w:rPr>
              <w:t>.</w:t>
            </w:r>
            <w:r>
              <w:rPr>
                <w:i/>
                <w:iCs/>
                <w:sz w:val="10"/>
                <w:lang w:val="vi-VN"/>
              </w:rPr>
              <w:t>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13.660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i/>
                <w:iCs/>
                <w:sz w:val="10"/>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i/>
                <w:iCs/>
                <w:sz w:val="10"/>
                <w:lang w:val="vi-VN"/>
              </w:rPr>
              <w:t>Thu NS huy</w:t>
            </w:r>
            <w:r>
              <w:rPr>
                <w:i/>
                <w:iCs/>
                <w:sz w:val="10"/>
              </w:rPr>
              <w:t>ệ</w:t>
            </w:r>
            <w:r>
              <w:rPr>
                <w:i/>
                <w:iCs/>
                <w:sz w:val="10"/>
                <w:lang w:val="vi-VN"/>
              </w:rPr>
              <w:t>n hư</w:t>
            </w:r>
            <w:r>
              <w:rPr>
                <w:i/>
                <w:iCs/>
                <w:sz w:val="10"/>
              </w:rPr>
              <w:t>ở</w:t>
            </w:r>
            <w:r>
              <w:rPr>
                <w:i/>
                <w:iCs/>
                <w:sz w:val="10"/>
                <w:lang w:val="vi-VN"/>
              </w:rPr>
              <w:t>ng theo phân c</w:t>
            </w:r>
            <w:r>
              <w:rPr>
                <w:i/>
                <w:iCs/>
                <w:sz w:val="10"/>
              </w:rPr>
              <w:t>ấ</w:t>
            </w:r>
            <w:r>
              <w:rPr>
                <w:i/>
                <w:iCs/>
                <w:sz w:val="10"/>
                <w:lang w:val="vi-VN"/>
              </w:rPr>
              <w:t>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1.291.400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1.443</w:t>
            </w:r>
            <w:r>
              <w:rPr>
                <w:i/>
                <w:iCs/>
                <w:sz w:val="10"/>
              </w:rPr>
              <w:t>.</w:t>
            </w:r>
            <w:r>
              <w:rPr>
                <w:i/>
                <w:iCs/>
                <w:sz w:val="10"/>
                <w:lang w:val="vi-VN"/>
              </w:rPr>
              <w:t>792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866.565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73.840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34.222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41.854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23</w:t>
            </w:r>
            <w:r>
              <w:rPr>
                <w:i/>
                <w:iCs/>
                <w:sz w:val="10"/>
              </w:rPr>
              <w:t>.</w:t>
            </w:r>
            <w:r>
              <w:rPr>
                <w:i/>
                <w:iCs/>
                <w:sz w:val="10"/>
                <w:lang w:val="vi-VN"/>
              </w:rPr>
              <w:t>199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25.425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47.040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19.985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19.088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37.4</w:t>
            </w:r>
            <w:r>
              <w:rPr>
                <w:i/>
                <w:iCs/>
                <w:sz w:val="10"/>
                <w:lang w:val="vi-VN"/>
              </w:rPr>
              <w:t>31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53.324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84.237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10</w:t>
            </w:r>
            <w:r>
              <w:rPr>
                <w:i/>
                <w:iCs/>
                <w:sz w:val="10"/>
              </w:rPr>
              <w:t>.</w:t>
            </w:r>
            <w:r>
              <w:rPr>
                <w:i/>
                <w:iCs/>
                <w:sz w:val="10"/>
                <w:lang w:val="vi-VN"/>
              </w:rPr>
              <w:t>185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22.092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33.501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28</w:t>
            </w:r>
            <w:r>
              <w:rPr>
                <w:i/>
                <w:iCs/>
                <w:sz w:val="10"/>
              </w:rPr>
              <w:t>.</w:t>
            </w:r>
            <w:r>
              <w:rPr>
                <w:i/>
                <w:iCs/>
                <w:sz w:val="10"/>
                <w:lang w:val="vi-VN"/>
              </w:rPr>
              <w:t>284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i/>
                <w:iCs/>
                <w:sz w:val="10"/>
                <w:lang w:val="vi-VN"/>
              </w:rPr>
              <w:t>23.520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CÂN Đ</w:t>
            </w:r>
            <w:r>
              <w:rPr>
                <w:b/>
                <w:bCs/>
                <w:sz w:val="10"/>
              </w:rPr>
              <w:t>Ố</w:t>
            </w:r>
            <w:r>
              <w:rPr>
                <w:b/>
                <w:bCs/>
                <w:sz w:val="10"/>
                <w:lang w:val="vi-VN"/>
              </w:rPr>
              <w:t>I NSNN (I+II)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4.200.000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4.905.000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3.016.618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1.153.065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92.070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w:t>
            </w:r>
            <w:r>
              <w:rPr>
                <w:b/>
                <w:bCs/>
                <w:sz w:val="10"/>
              </w:rPr>
              <w:t>.</w:t>
            </w:r>
            <w:r>
              <w:rPr>
                <w:b/>
                <w:bCs/>
                <w:sz w:val="10"/>
                <w:lang w:val="vi-VN"/>
              </w:rPr>
              <w:t>392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57.924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25.769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30.265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55.490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21.905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27.258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51</w:t>
            </w:r>
            <w:r>
              <w:rPr>
                <w:b/>
                <w:bCs/>
                <w:sz w:val="10"/>
              </w:rPr>
              <w:t>.</w:t>
            </w:r>
            <w:r>
              <w:rPr>
                <w:b/>
                <w:bCs/>
                <w:sz w:val="10"/>
                <w:lang w:val="vi-VN"/>
              </w:rPr>
              <w:t>361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62.164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91</w:t>
            </w:r>
            <w:r>
              <w:rPr>
                <w:b/>
                <w:bCs/>
                <w:sz w:val="10"/>
              </w:rPr>
              <w:t>.</w:t>
            </w:r>
            <w:r>
              <w:rPr>
                <w:b/>
                <w:bCs/>
                <w:sz w:val="10"/>
                <w:lang w:val="vi-VN"/>
              </w:rPr>
              <w:t>327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w:t>
            </w:r>
            <w:r>
              <w:rPr>
                <w:b/>
                <w:bCs/>
                <w:sz w:val="10"/>
              </w:rPr>
              <w:t>.</w:t>
            </w:r>
            <w:r>
              <w:rPr>
                <w:b/>
                <w:bCs/>
                <w:sz w:val="10"/>
                <w:lang w:val="vi-VN"/>
              </w:rPr>
              <w:t>365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25.072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w:t>
            </w:r>
            <w:r>
              <w:rPr>
                <w:b/>
                <w:bCs/>
                <w:sz w:val="10"/>
                <w:lang w:val="vi-VN"/>
              </w:rPr>
              <w:t>1.941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31.984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39.030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I</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từ sản xuất kinh doanh trong nước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4.002.000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4.829.000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2.940.618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1.153.065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92.070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w:t>
            </w:r>
            <w:r>
              <w:rPr>
                <w:b/>
                <w:bCs/>
                <w:sz w:val="10"/>
              </w:rPr>
              <w:t>.</w:t>
            </w:r>
            <w:r>
              <w:rPr>
                <w:b/>
                <w:bCs/>
                <w:sz w:val="10"/>
                <w:lang w:val="vi-VN"/>
              </w:rPr>
              <w:t>392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57.924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25.769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30.265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55.490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21.905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27.258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51</w:t>
            </w:r>
            <w:r>
              <w:rPr>
                <w:b/>
                <w:bCs/>
                <w:sz w:val="10"/>
              </w:rPr>
              <w:t>.</w:t>
            </w:r>
            <w:r>
              <w:rPr>
                <w:b/>
                <w:bCs/>
                <w:sz w:val="10"/>
                <w:lang w:val="vi-VN"/>
              </w:rPr>
              <w:t>361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62.164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91</w:t>
            </w:r>
            <w:r>
              <w:rPr>
                <w:b/>
                <w:bCs/>
                <w:sz w:val="10"/>
              </w:rPr>
              <w:t>.</w:t>
            </w:r>
            <w:r>
              <w:rPr>
                <w:b/>
                <w:bCs/>
                <w:sz w:val="10"/>
                <w:lang w:val="vi-VN"/>
              </w:rPr>
              <w:t>327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w:t>
            </w:r>
            <w:r>
              <w:rPr>
                <w:b/>
                <w:bCs/>
                <w:sz w:val="10"/>
              </w:rPr>
              <w:t>.</w:t>
            </w:r>
            <w:r>
              <w:rPr>
                <w:b/>
                <w:bCs/>
                <w:sz w:val="10"/>
                <w:lang w:val="vi-VN"/>
              </w:rPr>
              <w:t>365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25.072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71.941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31.984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39.030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từ DNNN Trung ương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891.100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994.700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giá t</w:t>
            </w:r>
            <w:r>
              <w:rPr>
                <w:sz w:val="10"/>
              </w:rPr>
              <w:t>rị</w:t>
            </w:r>
            <w:r>
              <w:rPr>
                <w:sz w:val="10"/>
                <w:lang w:val="vi-VN"/>
              </w:rPr>
              <w:t xml:space="preserve"> gia t</w:t>
            </w:r>
            <w:r>
              <w:rPr>
                <w:sz w:val="10"/>
              </w:rPr>
              <w:t>ă</w:t>
            </w:r>
            <w:r>
              <w:rPr>
                <w:sz w:val="10"/>
                <w:lang w:val="vi-VN"/>
              </w:rPr>
              <w:t>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588.100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632.000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624</w:t>
            </w:r>
            <w:r>
              <w:rPr>
                <w:sz w:val="10"/>
              </w:rPr>
              <w:t>.</w:t>
            </w:r>
            <w:r>
              <w:rPr>
                <w:sz w:val="10"/>
                <w:lang w:val="vi-VN"/>
              </w:rPr>
              <w:t>700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w:t>
            </w:r>
            <w:r>
              <w:rPr>
                <w:sz w:val="10"/>
              </w:rPr>
              <w:t>.</w:t>
            </w: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thu nhập doanh nghiệp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38.000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w:t>
            </w:r>
            <w:r>
              <w:rPr>
                <w:sz w:val="10"/>
              </w:rPr>
              <w:t>ế</w:t>
            </w:r>
            <w:r>
              <w:rPr>
                <w:sz w:val="10"/>
                <w:lang w:val="vi-VN"/>
              </w:rPr>
              <w:t xml:space="preserve"> t</w:t>
            </w:r>
            <w:r>
              <w:rPr>
                <w:sz w:val="10"/>
              </w:rPr>
              <w:t>à</w:t>
            </w:r>
            <w:r>
              <w:rPr>
                <w:sz w:val="10"/>
                <w:lang w:val="vi-VN"/>
              </w:rPr>
              <w:t>i nguyên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265</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310</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310</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từ DNNN Địa phương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33.000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giá t</w:t>
            </w:r>
            <w:r>
              <w:rPr>
                <w:sz w:val="10"/>
              </w:rPr>
              <w:t>rị</w:t>
            </w:r>
            <w:r>
              <w:rPr>
                <w:sz w:val="10"/>
                <w:lang w:val="vi-VN"/>
              </w:rPr>
              <w:t xml:space="preserve"> gia t</w:t>
            </w:r>
            <w:r>
              <w:rPr>
                <w:sz w:val="10"/>
              </w:rPr>
              <w:t>ă</w:t>
            </w:r>
            <w:r>
              <w:rPr>
                <w:sz w:val="10"/>
                <w:lang w:val="vi-VN"/>
              </w:rPr>
              <w:t>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w:t>
            </w:r>
            <w:r>
              <w:rPr>
                <w:sz w:val="10"/>
                <w:lang w:val="vi-VN"/>
              </w:rPr>
              <w:t xml:space="preserve"> thu nhập doanh nghiệp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5.500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w:t>
            </w:r>
            <w:r>
              <w:rPr>
                <w:sz w:val="10"/>
              </w:rPr>
              <w:t>ế</w:t>
            </w:r>
            <w:r>
              <w:rPr>
                <w:sz w:val="10"/>
                <w:lang w:val="vi-VN"/>
              </w:rPr>
              <w:t xml:space="preserve"> t</w:t>
            </w:r>
            <w:r>
              <w:rPr>
                <w:sz w:val="10"/>
              </w:rPr>
              <w:t>à</w:t>
            </w:r>
            <w:r>
              <w:rPr>
                <w:sz w:val="10"/>
                <w:lang w:val="vi-VN"/>
              </w:rPr>
              <w:t>i nguyên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500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1.</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từ DN c</w:t>
            </w:r>
            <w:r>
              <w:rPr>
                <w:b/>
                <w:bCs/>
                <w:sz w:val="10"/>
              </w:rPr>
              <w:t xml:space="preserve">ó </w:t>
            </w:r>
            <w:r>
              <w:rPr>
                <w:b/>
                <w:bCs/>
                <w:sz w:val="10"/>
                <w:lang w:val="vi-VN"/>
              </w:rPr>
              <w:t>v</w:t>
            </w:r>
            <w:r>
              <w:rPr>
                <w:b/>
                <w:bCs/>
                <w:sz w:val="10"/>
              </w:rPr>
              <w:t>ố</w:t>
            </w:r>
            <w:r>
              <w:rPr>
                <w:b/>
                <w:bCs/>
                <w:sz w:val="10"/>
                <w:lang w:val="vi-VN"/>
              </w:rPr>
              <w:t>n Đầu tư nước ngoài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giá t</w:t>
            </w:r>
            <w:r>
              <w:rPr>
                <w:sz w:val="10"/>
              </w:rPr>
              <w:t>rị</w:t>
            </w:r>
            <w:r>
              <w:rPr>
                <w:sz w:val="10"/>
                <w:lang w:val="vi-VN"/>
              </w:rPr>
              <w:t xml:space="preserve"> gia </w:t>
            </w:r>
            <w:r>
              <w:rPr>
                <w:sz w:val="10"/>
                <w:lang w:val="vi-VN"/>
              </w:rPr>
              <w:t>t</w:t>
            </w:r>
            <w:r>
              <w:rPr>
                <w:sz w:val="10"/>
              </w:rPr>
              <w:t>ă</w:t>
            </w:r>
            <w:r>
              <w:rPr>
                <w:sz w:val="10"/>
                <w:lang w:val="vi-VN"/>
              </w:rPr>
              <w:t>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thu nhập doanh nghiệp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7.200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w:t>
            </w:r>
            <w:r>
              <w:rPr>
                <w:sz w:val="10"/>
              </w:rPr>
              <w:t>.</w:t>
            </w:r>
            <w:r>
              <w:rPr>
                <w:sz w:val="10"/>
                <w:lang w:val="vi-VN"/>
              </w:rPr>
              <w:t>200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Thuế CTN và DV Ngoài quốc doanh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1.157.400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1.199.000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747.900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270</w:t>
            </w:r>
            <w:r>
              <w:rPr>
                <w:b/>
                <w:bCs/>
                <w:sz w:val="10"/>
              </w:rPr>
              <w:t>.</w:t>
            </w:r>
            <w:r>
              <w:rPr>
                <w:b/>
                <w:bCs/>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30.050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15.100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17.000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6.750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w:t>
            </w:r>
            <w:r>
              <w:rPr>
                <w:b/>
                <w:bCs/>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16.800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w:t>
            </w:r>
            <w:r>
              <w:rPr>
                <w:b/>
                <w:bCs/>
                <w:sz w:val="10"/>
              </w:rPr>
              <w:t>.5</w:t>
            </w:r>
            <w:r>
              <w:rPr>
                <w:b/>
                <w:bCs/>
                <w:sz w:val="10"/>
                <w:lang w:val="vi-VN"/>
              </w:rPr>
              <w:t>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w:t>
            </w:r>
            <w:r>
              <w:rPr>
                <w:b/>
                <w:bCs/>
                <w:sz w:val="10"/>
              </w:rPr>
              <w:t>.5</w:t>
            </w:r>
            <w:r>
              <w:rPr>
                <w:b/>
                <w:bCs/>
                <w:sz w:val="10"/>
                <w:lang w:val="vi-VN"/>
              </w:rPr>
              <w:t>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7.000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17.800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4.650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giá t</w:t>
            </w:r>
            <w:r>
              <w:rPr>
                <w:sz w:val="10"/>
              </w:rPr>
              <w:t>rị</w:t>
            </w:r>
            <w:r>
              <w:rPr>
                <w:sz w:val="10"/>
                <w:lang w:val="vi-VN"/>
              </w:rPr>
              <w:t xml:space="preserve"> gia t</w:t>
            </w:r>
            <w:r>
              <w:rPr>
                <w:sz w:val="10"/>
              </w:rPr>
              <w:t>ă</w:t>
            </w:r>
            <w:r>
              <w:rPr>
                <w:sz w:val="10"/>
                <w:lang w:val="vi-VN"/>
              </w:rPr>
              <w:t>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908</w:t>
            </w:r>
            <w:r>
              <w:rPr>
                <w:sz w:val="10"/>
              </w:rPr>
              <w:t>.</w:t>
            </w:r>
            <w:r>
              <w:rPr>
                <w:sz w:val="10"/>
                <w:lang w:val="vi-VN"/>
              </w:rPr>
              <w:t>400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w:t>
            </w:r>
            <w:r>
              <w:rPr>
                <w:sz w:val="10"/>
              </w:rPr>
              <w:t>2.</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525</w:t>
            </w:r>
            <w:r>
              <w:rPr>
                <w:sz w:val="10"/>
              </w:rPr>
              <w:t>.</w:t>
            </w:r>
            <w:r>
              <w:rPr>
                <w:sz w:val="10"/>
                <w:lang w:val="vi-VN"/>
              </w:rPr>
              <w:t>100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217</w:t>
            </w:r>
            <w:r>
              <w:rPr>
                <w:sz w:val="10"/>
              </w:rPr>
              <w:t>.</w:t>
            </w:r>
            <w:r>
              <w:rPr>
                <w:sz w:val="10"/>
                <w:lang w:val="vi-VN"/>
              </w:rPr>
              <w:t>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w:t>
            </w:r>
            <w:r>
              <w:rPr>
                <w:sz w:val="10"/>
              </w:rPr>
              <w:t>.</w:t>
            </w:r>
            <w:r>
              <w:rPr>
                <w:sz w:val="10"/>
                <w:lang w:val="vi-VN"/>
              </w:rPr>
              <w:t>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w:t>
            </w:r>
            <w:r>
              <w:rPr>
                <w:sz w:val="10"/>
              </w:rPr>
              <w:t>.</w:t>
            </w:r>
            <w:r>
              <w:rPr>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w:t>
            </w:r>
            <w:r>
              <w:rPr>
                <w:sz w:val="10"/>
              </w:rPr>
              <w:t>.</w:t>
            </w:r>
            <w:r>
              <w:rPr>
                <w:sz w:val="10"/>
                <w:lang w:val="vi-VN"/>
              </w:rPr>
              <w:t>025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3.375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6.190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w:t>
            </w:r>
            <w:r>
              <w:rPr>
                <w:sz w:val="10"/>
              </w:rPr>
              <w:t>.</w:t>
            </w:r>
            <w:r>
              <w:rPr>
                <w:sz w:val="10"/>
                <w:lang w:val="vi-VN"/>
              </w:rPr>
              <w:t>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w:t>
            </w:r>
            <w:r>
              <w:rPr>
                <w:sz w:val="10"/>
              </w:rPr>
              <w:t>.</w:t>
            </w:r>
            <w:r>
              <w:rPr>
                <w:sz w:val="10"/>
                <w:lang w:val="vi-VN"/>
              </w:rPr>
              <w:t>050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w:t>
            </w:r>
            <w:r>
              <w:rPr>
                <w:sz w:val="10"/>
              </w:rPr>
              <w:t>.</w:t>
            </w:r>
            <w:r>
              <w:rPr>
                <w:sz w:val="10"/>
                <w:lang w:val="vi-VN"/>
              </w:rPr>
              <w:t>440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w:t>
            </w:r>
            <w:r>
              <w:rPr>
                <w:sz w:val="10"/>
              </w:rPr>
              <w:t>.</w:t>
            </w:r>
            <w:r>
              <w:rPr>
                <w:sz w:val="10"/>
                <w:lang w:val="vi-VN"/>
              </w:rPr>
              <w:t>850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6.360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w:t>
            </w:r>
            <w:r>
              <w:rPr>
                <w:sz w:val="10"/>
              </w:rPr>
              <w:t>.</w:t>
            </w:r>
            <w:r>
              <w:rPr>
                <w:sz w:val="10"/>
                <w:lang w:val="vi-VN"/>
              </w:rPr>
              <w:t>800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w:t>
            </w:r>
            <w:r>
              <w:rPr>
                <w:sz w:val="10"/>
              </w:rPr>
              <w:t>.</w:t>
            </w:r>
            <w:r>
              <w:rPr>
                <w:sz w:val="10"/>
                <w:lang w:val="vi-VN"/>
              </w:rPr>
              <w:t>210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thu nhập doanh nghiệp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170</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132.300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700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TTĐB h</w:t>
            </w:r>
            <w:r>
              <w:rPr>
                <w:sz w:val="10"/>
              </w:rPr>
              <w:t>à</w:t>
            </w:r>
            <w:r>
              <w:rPr>
                <w:sz w:val="10"/>
                <w:lang w:val="vi-VN"/>
              </w:rPr>
              <w:t xml:space="preserve">ng nội </w:t>
            </w:r>
            <w:r>
              <w:rPr>
                <w:sz w:val="10"/>
              </w:rPr>
              <w:t>đ</w:t>
            </w:r>
            <w:r>
              <w:rPr>
                <w:sz w:val="10"/>
                <w:lang w:val="vi-VN"/>
              </w:rPr>
              <w:t>ịa</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5.500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d</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tài nguyên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112.500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90.200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270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390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e</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 khác ngoài quốc doanh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975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lastRenderedPageBreak/>
              <w:t>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Thuế nh</w:t>
            </w:r>
            <w:r>
              <w:rPr>
                <w:b/>
                <w:bCs/>
                <w:sz w:val="10"/>
              </w:rPr>
              <w:t xml:space="preserve">à </w:t>
            </w:r>
            <w:r>
              <w:rPr>
                <w:b/>
                <w:bCs/>
                <w:sz w:val="10"/>
                <w:lang w:val="vi-VN"/>
              </w:rPr>
              <w:t>đất/Thu</w:t>
            </w:r>
            <w:r>
              <w:rPr>
                <w:b/>
                <w:bCs/>
                <w:sz w:val="10"/>
              </w:rPr>
              <w:t>ế</w:t>
            </w:r>
            <w:r>
              <w:rPr>
                <w:b/>
                <w:bCs/>
                <w:sz w:val="10"/>
                <w:lang w:val="vi-VN"/>
              </w:rPr>
              <w:t xml:space="preserve"> sd đ</w:t>
            </w:r>
            <w:r>
              <w:rPr>
                <w:b/>
                <w:bCs/>
                <w:sz w:val="10"/>
              </w:rPr>
              <w:t>ấ</w:t>
            </w:r>
            <w:r>
              <w:rPr>
                <w:b/>
                <w:bCs/>
                <w:sz w:val="10"/>
                <w:lang w:val="vi-VN"/>
              </w:rPr>
              <w:t>t p</w:t>
            </w:r>
            <w:r>
              <w:rPr>
                <w:b/>
                <w:bCs/>
                <w:sz w:val="10"/>
              </w:rPr>
              <w:t>h</w:t>
            </w:r>
            <w:r>
              <w:rPr>
                <w:b/>
                <w:bCs/>
                <w:sz w:val="10"/>
                <w:lang w:val="vi-VN"/>
              </w:rPr>
              <w:t>i NN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6.700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Ti</w:t>
            </w:r>
            <w:r>
              <w:rPr>
                <w:b/>
                <w:bCs/>
                <w:sz w:val="10"/>
                <w:lang w:val="vi-VN"/>
              </w:rPr>
              <w:t>ền s</w:t>
            </w:r>
            <w:r>
              <w:rPr>
                <w:b/>
                <w:bCs/>
                <w:sz w:val="10"/>
              </w:rPr>
              <w:t xml:space="preserve">ử </w:t>
            </w:r>
            <w:r>
              <w:rPr>
                <w:b/>
                <w:bCs/>
                <w:sz w:val="10"/>
                <w:lang w:val="vi-VN"/>
              </w:rPr>
              <w:t>dụng đ</w:t>
            </w:r>
            <w:r>
              <w:rPr>
                <w:b/>
                <w:bCs/>
                <w:sz w:val="10"/>
              </w:rPr>
              <w:t>ấ</w:t>
            </w:r>
            <w:r>
              <w:rPr>
                <w:b/>
                <w:bCs/>
                <w:sz w:val="10"/>
                <w:lang w:val="vi-VN"/>
              </w:rPr>
              <w:t>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427</w:t>
            </w:r>
            <w:r>
              <w:rPr>
                <w:b/>
                <w:bCs/>
                <w:sz w:val="10"/>
              </w:rPr>
              <w:t>.</w:t>
            </w:r>
            <w:r>
              <w:rPr>
                <w:b/>
                <w:bCs/>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755.000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529.000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24.000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19.000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12.000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23.000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3.500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w:t>
            </w:r>
            <w:r>
              <w:rPr>
                <w:b/>
                <w:bCs/>
                <w:sz w:val="10"/>
              </w:rPr>
              <w:t>.5</w:t>
            </w:r>
            <w:r>
              <w:rPr>
                <w:b/>
                <w:bCs/>
                <w:sz w:val="10"/>
                <w:lang w:val="vi-VN"/>
              </w:rPr>
              <w:t>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23.000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Dự án do ngân sách c</w:t>
            </w:r>
            <w:r>
              <w:rPr>
                <w:sz w:val="10"/>
              </w:rPr>
              <w:t>ấ</w:t>
            </w:r>
            <w:r>
              <w:rPr>
                <w:sz w:val="10"/>
                <w:lang w:val="vi-VN"/>
              </w:rPr>
              <w:t>p t</w:t>
            </w:r>
            <w:r>
              <w:rPr>
                <w:sz w:val="10"/>
              </w:rPr>
              <w:t>ỉ</w:t>
            </w:r>
            <w:r>
              <w:rPr>
                <w:sz w:val="10"/>
                <w:lang w:val="vi-VN"/>
              </w:rPr>
              <w:t xml:space="preserve">nh </w:t>
            </w:r>
            <w:r>
              <w:rPr>
                <w:sz w:val="10"/>
              </w:rPr>
              <w:t>đ</w:t>
            </w:r>
            <w:r>
              <w:rPr>
                <w:sz w:val="10"/>
                <w:lang w:val="vi-VN"/>
              </w:rPr>
              <w:t>ầu t</w:t>
            </w:r>
            <w:r>
              <w:rPr>
                <w:sz w:val="10"/>
              </w:rPr>
              <w:t>ư</w:t>
            </w:r>
            <w:r>
              <w:rPr>
                <w:sz w:val="10"/>
                <w:lang w:val="vi-VN"/>
              </w:rPr>
              <w:t xml:space="preserve"> và thu t</w:t>
            </w:r>
            <w:r>
              <w:rPr>
                <w:sz w:val="10"/>
              </w:rPr>
              <w:t>ừ</w:t>
            </w:r>
            <w:r>
              <w:rPr>
                <w:sz w:val="10"/>
                <w:lang w:val="vi-VN"/>
              </w:rPr>
              <w:t xml:space="preserve"> các tổ chức kinh tế</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84.000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269.000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229.000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Dự án do ng</w:t>
            </w:r>
            <w:r>
              <w:rPr>
                <w:sz w:val="10"/>
              </w:rPr>
              <w:t>â</w:t>
            </w:r>
            <w:r>
              <w:rPr>
                <w:sz w:val="10"/>
                <w:lang w:val="vi-VN"/>
              </w:rPr>
              <w:t>n sách huyện đ</w:t>
            </w:r>
            <w:r>
              <w:rPr>
                <w:sz w:val="10"/>
              </w:rPr>
              <w:t>ầ</w:t>
            </w:r>
            <w:r>
              <w:rPr>
                <w:sz w:val="10"/>
                <w:lang w:val="vi-VN"/>
              </w:rPr>
              <w:t>u t</w:t>
            </w:r>
            <w:r>
              <w:rPr>
                <w:sz w:val="10"/>
              </w:rPr>
              <w:t>ư</w:t>
            </w:r>
            <w:r>
              <w:rPr>
                <w:sz w:val="10"/>
                <w:lang w:val="vi-VN"/>
              </w:rPr>
              <w:t xml:space="preserve"> vì thu t</w:t>
            </w:r>
            <w:r>
              <w:rPr>
                <w:sz w:val="10"/>
              </w:rPr>
              <w:t xml:space="preserve">ừ </w:t>
            </w:r>
            <w:r>
              <w:rPr>
                <w:sz w:val="10"/>
                <w:lang w:val="vi-VN"/>
              </w:rPr>
              <w:t xml:space="preserve">các hộ gia </w:t>
            </w:r>
            <w:r>
              <w:rPr>
                <w:sz w:val="10"/>
              </w:rPr>
              <w:t>đì</w:t>
            </w:r>
            <w:r>
              <w:rPr>
                <w:sz w:val="10"/>
                <w:lang w:val="vi-VN"/>
              </w:rPr>
              <w:t>nh, cá nhân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343.000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486.000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w:t>
            </w:r>
            <w:r>
              <w:rPr>
                <w:sz w:val="10"/>
              </w:rPr>
              <w:t>.</w:t>
            </w:r>
            <w:r>
              <w:rPr>
                <w:sz w:val="10"/>
                <w:lang w:val="vi-VN"/>
              </w:rPr>
              <w:t>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w:t>
            </w:r>
            <w:r>
              <w:rPr>
                <w:sz w:val="10"/>
              </w:rPr>
              <w:t>.</w:t>
            </w:r>
            <w:r>
              <w:rPr>
                <w:sz w:val="10"/>
                <w:lang w:val="vi-VN"/>
              </w:rPr>
              <w:t>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w:t>
            </w:r>
            <w:r>
              <w:rPr>
                <w:sz w:val="10"/>
              </w:rPr>
              <w:t>.</w:t>
            </w:r>
            <w:r>
              <w:rPr>
                <w:sz w:val="10"/>
                <w:lang w:val="vi-VN"/>
              </w:rPr>
              <w:t>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6.500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w:t>
            </w:r>
            <w:r>
              <w:rPr>
                <w:sz w:val="10"/>
              </w:rPr>
              <w:t>.</w:t>
            </w:r>
            <w:r>
              <w:rPr>
                <w:sz w:val="10"/>
                <w:lang w:val="vi-VN"/>
              </w:rPr>
              <w:t>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7</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Lệ ph</w:t>
            </w:r>
            <w:r>
              <w:rPr>
                <w:b/>
                <w:bCs/>
                <w:sz w:val="10"/>
              </w:rPr>
              <w:t xml:space="preserve">í </w:t>
            </w:r>
            <w:r>
              <w:rPr>
                <w:b/>
                <w:bCs/>
                <w:sz w:val="10"/>
                <w:lang w:val="vi-VN"/>
              </w:rPr>
              <w:t>trước b</w:t>
            </w:r>
            <w:r>
              <w:rPr>
                <w:b/>
                <w:bCs/>
                <w:sz w:val="10"/>
              </w:rPr>
              <w:t>ạ</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240.0</w:t>
            </w:r>
            <w:r>
              <w:rPr>
                <w:b/>
                <w:bCs/>
                <w:sz w:val="10"/>
                <w:lang w:val="vi-VN"/>
              </w:rPr>
              <w:t>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243.000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171.000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w:t>
            </w:r>
            <w:r>
              <w:rPr>
                <w:b/>
                <w:bCs/>
                <w:sz w:val="10"/>
              </w:rPr>
              <w:t>.</w:t>
            </w:r>
            <w:r>
              <w:rPr>
                <w:b/>
                <w:bCs/>
                <w:sz w:val="10"/>
                <w:lang w:val="vi-VN"/>
              </w:rPr>
              <w:t>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w:t>
            </w:r>
            <w:r>
              <w:rPr>
                <w:b/>
                <w:bCs/>
                <w:sz w:val="10"/>
              </w:rPr>
              <w:t>.5</w:t>
            </w:r>
            <w:r>
              <w:rPr>
                <w:b/>
                <w:bCs/>
                <w:sz w:val="10"/>
                <w:lang w:val="vi-VN"/>
              </w:rPr>
              <w:t>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w:t>
            </w:r>
            <w:r>
              <w:rPr>
                <w:b/>
                <w:bCs/>
                <w:sz w:val="10"/>
              </w:rPr>
              <w:t>.5</w:t>
            </w:r>
            <w:r>
              <w:rPr>
                <w:b/>
                <w:bCs/>
                <w:sz w:val="10"/>
                <w:lang w:val="vi-VN"/>
              </w:rPr>
              <w:t>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2.800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w:t>
            </w:r>
            <w:r>
              <w:rPr>
                <w:b/>
                <w:bCs/>
                <w:sz w:val="10"/>
              </w:rPr>
              <w:t>.</w:t>
            </w:r>
            <w:r>
              <w:rPr>
                <w:b/>
                <w:bCs/>
                <w:sz w:val="10"/>
                <w:lang w:val="vi-VN"/>
              </w:rPr>
              <w:t>800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8</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phí v</w:t>
            </w:r>
            <w:r>
              <w:rPr>
                <w:b/>
                <w:bCs/>
                <w:sz w:val="10"/>
              </w:rPr>
              <w:t>à lệ phí</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54.000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w:t>
            </w:r>
            <w:r>
              <w:rPr>
                <w:b/>
                <w:bCs/>
                <w:sz w:val="10"/>
              </w:rPr>
              <w:t>.</w:t>
            </w:r>
            <w:r>
              <w:rPr>
                <w:b/>
                <w:bCs/>
                <w:sz w:val="10"/>
                <w:lang w:val="vi-VN"/>
              </w:rPr>
              <w:t>350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1.650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w:t>
            </w:r>
            <w:r>
              <w:rPr>
                <w:b/>
                <w:bCs/>
                <w:sz w:val="10"/>
              </w:rPr>
              <w:t>.</w:t>
            </w:r>
            <w:r>
              <w:rPr>
                <w:b/>
                <w:bCs/>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1.250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w:t>
            </w:r>
            <w:r>
              <w:rPr>
                <w:b/>
                <w:bCs/>
                <w:sz w:val="10"/>
              </w:rPr>
              <w:t>.5</w:t>
            </w:r>
            <w:r>
              <w:rPr>
                <w:b/>
                <w:bCs/>
                <w:sz w:val="10"/>
                <w:lang w:val="vi-VN"/>
              </w:rPr>
              <w:t>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w:t>
            </w:r>
            <w:r>
              <w:rPr>
                <w:b/>
                <w:bCs/>
                <w:sz w:val="10"/>
                <w:lang w:val="vi-VN"/>
              </w:rPr>
              <w:t>40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Phí và lệ ph</w:t>
            </w:r>
            <w:r>
              <w:rPr>
                <w:sz w:val="10"/>
              </w:rPr>
              <w:t>í</w:t>
            </w:r>
            <w:r>
              <w:rPr>
                <w:sz w:val="10"/>
                <w:lang w:val="vi-VN"/>
              </w:rPr>
              <w:t xml:space="preserve"> Trung </w:t>
            </w:r>
            <w:r>
              <w:rPr>
                <w:sz w:val="10"/>
              </w:rPr>
              <w:t>ươ</w:t>
            </w:r>
            <w:r>
              <w:rPr>
                <w:sz w:val="10"/>
                <w:lang w:val="vi-VN"/>
              </w:rPr>
              <w:t>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13.050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Ph</w:t>
            </w:r>
            <w:r>
              <w:rPr>
                <w:sz w:val="10"/>
              </w:rPr>
              <w:t xml:space="preserve">í </w:t>
            </w:r>
            <w:r>
              <w:rPr>
                <w:sz w:val="10"/>
                <w:lang w:val="vi-VN"/>
              </w:rPr>
              <w:t>và lệ ph</w:t>
            </w:r>
            <w:r>
              <w:rPr>
                <w:sz w:val="10"/>
              </w:rPr>
              <w:t>í</w:t>
            </w:r>
            <w:r>
              <w:rPr>
                <w:sz w:val="10"/>
                <w:lang w:val="vi-VN"/>
              </w:rPr>
              <w:t xml:space="preserve"> t</w:t>
            </w:r>
            <w:r>
              <w:rPr>
                <w:sz w:val="10"/>
              </w:rPr>
              <w:t>ỉ</w:t>
            </w:r>
            <w:r>
              <w:rPr>
                <w:sz w:val="10"/>
                <w:lang w:val="vi-VN"/>
              </w:rPr>
              <w:t>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33.100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43</w:t>
            </w:r>
            <w:r>
              <w:rPr>
                <w:sz w:val="10"/>
              </w:rPr>
              <w:t>.</w:t>
            </w:r>
            <w:r>
              <w:rPr>
                <w:sz w:val="10"/>
                <w:lang w:val="vi-VN"/>
              </w:rPr>
              <w:t>750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40.950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w:t>
            </w:r>
            <w:r>
              <w:rPr>
                <w:sz w:val="10"/>
              </w:rPr>
              <w:t>.</w:t>
            </w:r>
            <w:r>
              <w:rPr>
                <w:sz w:val="10"/>
                <w:lang w:val="vi-VN"/>
              </w:rPr>
              <w:t>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Ph</w:t>
            </w:r>
            <w:r>
              <w:rPr>
                <w:sz w:val="10"/>
              </w:rPr>
              <w:t xml:space="preserve">í </w:t>
            </w:r>
            <w:r>
              <w:rPr>
                <w:sz w:val="10"/>
                <w:lang w:val="vi-VN"/>
              </w:rPr>
              <w:t>và lệ ph</w:t>
            </w:r>
            <w:r>
              <w:rPr>
                <w:sz w:val="10"/>
              </w:rPr>
              <w:t>í</w:t>
            </w:r>
            <w:r>
              <w:rPr>
                <w:sz w:val="10"/>
                <w:lang w:val="vi-VN"/>
              </w:rPr>
              <w:t xml:space="preserve"> huy</w:t>
            </w:r>
            <w:r>
              <w:rPr>
                <w:sz w:val="10"/>
              </w:rPr>
              <w:t>ệ</w:t>
            </w:r>
            <w:r>
              <w:rPr>
                <w:sz w:val="10"/>
                <w:lang w:val="vi-VN"/>
              </w:rPr>
              <w:t>n, xã</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34.900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33.250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r>
              <w:rPr>
                <w:sz w:val="10"/>
                <w:lang w:val="vi-VN"/>
              </w:rPr>
              <w:t>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1.050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640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9</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Thuế BVMT/Ph</w:t>
            </w:r>
            <w:r>
              <w:rPr>
                <w:b/>
                <w:bCs/>
                <w:sz w:val="10"/>
              </w:rPr>
              <w:t>í</w:t>
            </w:r>
            <w:r>
              <w:rPr>
                <w:b/>
                <w:bCs/>
                <w:sz w:val="10"/>
                <w:lang w:val="vi-VN"/>
              </w:rPr>
              <w:t xml:space="preserve"> x</w:t>
            </w:r>
            <w:r>
              <w:rPr>
                <w:b/>
                <w:bCs/>
                <w:sz w:val="10"/>
              </w:rPr>
              <w:t>ă</w:t>
            </w:r>
            <w:r>
              <w:rPr>
                <w:b/>
                <w:bCs/>
                <w:sz w:val="10"/>
                <w:lang w:val="vi-VN"/>
              </w:rPr>
              <w:t>ng dầu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520</w:t>
            </w:r>
            <w:r>
              <w:rPr>
                <w:b/>
                <w:bCs/>
                <w:sz w:val="10"/>
              </w:rPr>
              <w:t>.</w:t>
            </w:r>
            <w:r>
              <w:rPr>
                <w:b/>
                <w:bCs/>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680.000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647.000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33.000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 từ h</w:t>
            </w:r>
            <w:r>
              <w:rPr>
                <w:sz w:val="10"/>
              </w:rPr>
              <w:t>à</w:t>
            </w:r>
            <w:r>
              <w:rPr>
                <w:sz w:val="10"/>
                <w:lang w:val="vi-VN"/>
              </w:rPr>
              <w:t>ng h</w:t>
            </w:r>
            <w:r>
              <w:rPr>
                <w:sz w:val="10"/>
              </w:rPr>
              <w:t>ó</w:t>
            </w:r>
            <w:r>
              <w:rPr>
                <w:sz w:val="10"/>
                <w:lang w:val="vi-VN"/>
              </w:rPr>
              <w:t>a nhập kh</w:t>
            </w:r>
            <w:r>
              <w:rPr>
                <w:sz w:val="10"/>
              </w:rPr>
              <w:t>ẩ</w:t>
            </w:r>
            <w:r>
              <w:rPr>
                <w:sz w:val="10"/>
                <w:lang w:val="vi-VN"/>
              </w:rPr>
              <w:t>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326</w:t>
            </w:r>
            <w:r>
              <w:rPr>
                <w:sz w:val="10"/>
              </w:rPr>
              <w:t>.</w:t>
            </w:r>
            <w:r>
              <w:rPr>
                <w:sz w:val="10"/>
                <w:lang w:val="vi-VN"/>
              </w:rPr>
              <w:t>600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427.000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406.300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w:t>
            </w:r>
            <w:r>
              <w:rPr>
                <w:sz w:val="10"/>
              </w:rPr>
              <w:t>.</w:t>
            </w:r>
            <w:r>
              <w:rPr>
                <w:sz w:val="10"/>
                <w:lang w:val="vi-VN"/>
              </w:rPr>
              <w:t>700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 t</w:t>
            </w:r>
            <w:r>
              <w:rPr>
                <w:sz w:val="10"/>
              </w:rPr>
              <w:t>ừ</w:t>
            </w:r>
            <w:r>
              <w:rPr>
                <w:sz w:val="10"/>
                <w:lang w:val="vi-VN"/>
              </w:rPr>
              <w:t xml:space="preserve"> h</w:t>
            </w:r>
            <w:r>
              <w:rPr>
                <w:sz w:val="10"/>
              </w:rPr>
              <w:t>à</w:t>
            </w:r>
            <w:r>
              <w:rPr>
                <w:sz w:val="10"/>
                <w:lang w:val="vi-VN"/>
              </w:rPr>
              <w:t>ng hóa s</w:t>
            </w:r>
            <w:r>
              <w:rPr>
                <w:sz w:val="10"/>
              </w:rPr>
              <w:t>ả</w:t>
            </w:r>
            <w:r>
              <w:rPr>
                <w:sz w:val="10"/>
                <w:lang w:val="vi-VN"/>
              </w:rPr>
              <w:t>n xuất trong nư</w:t>
            </w:r>
            <w:r>
              <w:rPr>
                <w:sz w:val="10"/>
              </w:rPr>
              <w:t>ớ</w:t>
            </w:r>
            <w:r>
              <w:rPr>
                <w:sz w:val="10"/>
                <w:lang w:val="vi-VN"/>
              </w:rPr>
              <w:t>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193.400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253.000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240.700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12.300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10</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Thuế thu nh</w:t>
            </w:r>
            <w:r>
              <w:rPr>
                <w:b/>
                <w:bCs/>
                <w:sz w:val="10"/>
              </w:rPr>
              <w:t>ậ</w:t>
            </w:r>
            <w:r>
              <w:rPr>
                <w:b/>
                <w:bCs/>
                <w:sz w:val="10"/>
                <w:lang w:val="vi-VN"/>
              </w:rPr>
              <w:t>p c</w:t>
            </w:r>
            <w:r>
              <w:rPr>
                <w:b/>
                <w:bCs/>
                <w:sz w:val="10"/>
              </w:rPr>
              <w:t>á</w:t>
            </w:r>
            <w:r>
              <w:rPr>
                <w:b/>
                <w:bCs/>
                <w:sz w:val="10"/>
                <w:lang w:val="vi-VN"/>
              </w:rPr>
              <w:t xml:space="preserve"> nhân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285.000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345.000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162.000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93.000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w:t>
            </w:r>
            <w:r>
              <w:rPr>
                <w:b/>
                <w:bCs/>
                <w:sz w:val="10"/>
              </w:rPr>
              <w:t>.</w:t>
            </w:r>
            <w:r>
              <w:rPr>
                <w:b/>
                <w:bCs/>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w:t>
            </w:r>
            <w:r>
              <w:rPr>
                <w:b/>
                <w:bCs/>
                <w:sz w:val="10"/>
              </w:rPr>
              <w:t>.</w:t>
            </w:r>
            <w:r>
              <w:rPr>
                <w:b/>
                <w:bCs/>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12.000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w:t>
            </w:r>
            <w:r>
              <w:rPr>
                <w:b/>
                <w:bCs/>
                <w:sz w:val="10"/>
              </w:rPr>
              <w:t>.</w:t>
            </w:r>
            <w:r>
              <w:rPr>
                <w:b/>
                <w:bCs/>
                <w:sz w:val="10"/>
                <w:lang w:val="vi-VN"/>
              </w:rPr>
              <w:t>350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2.650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w:t>
            </w:r>
            <w:r>
              <w:rPr>
                <w:b/>
                <w:bCs/>
                <w:sz w:val="10"/>
                <w:lang w:val="vi-VN"/>
              </w:rPr>
              <w:t>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3.750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11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tiền thuê đất, m</w:t>
            </w:r>
            <w:r>
              <w:rPr>
                <w:b/>
                <w:bCs/>
                <w:sz w:val="10"/>
              </w:rPr>
              <w:t>ặ</w:t>
            </w:r>
            <w:r>
              <w:rPr>
                <w:b/>
                <w:bCs/>
                <w:sz w:val="10"/>
                <w:lang w:val="vi-VN"/>
              </w:rPr>
              <w:t>t nước</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63.500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150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540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Thuê đ</w:t>
            </w:r>
            <w:r>
              <w:rPr>
                <w:sz w:val="10"/>
              </w:rPr>
              <w:t>ấ</w:t>
            </w:r>
            <w:r>
              <w:rPr>
                <w:sz w:val="10"/>
                <w:lang w:val="vi-VN"/>
              </w:rPr>
              <w:t>t từ DNNN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54</w:t>
            </w:r>
            <w:r>
              <w:rPr>
                <w:sz w:val="10"/>
              </w:rPr>
              <w:t>.</w:t>
            </w:r>
            <w:r>
              <w:rPr>
                <w:sz w:val="10"/>
                <w:lang w:val="vi-VN"/>
              </w:rPr>
              <w:t>400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60.640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w:t>
            </w:r>
            <w:r>
              <w:rPr>
                <w:sz w:val="10"/>
              </w:rPr>
              <w:t>.</w:t>
            </w:r>
            <w:r>
              <w:rPr>
                <w:sz w:val="10"/>
                <w:lang w:val="vi-VN"/>
              </w:rPr>
              <w:t>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4 000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w:t>
            </w:r>
            <w:r>
              <w:rPr>
                <w:sz w:val="10"/>
              </w:rPr>
              <w:t>.</w:t>
            </w:r>
            <w:r>
              <w:rPr>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w:t>
            </w:r>
            <w:r>
              <w:rPr>
                <w:sz w:val="10"/>
                <w:lang w:val="vi-VN"/>
              </w:rPr>
              <w:t>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460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 xml:space="preserve">Thuê </w:t>
            </w:r>
            <w:r>
              <w:rPr>
                <w:sz w:val="10"/>
              </w:rPr>
              <w:t>đất từ</w:t>
            </w:r>
            <w:r>
              <w:rPr>
                <w:sz w:val="10"/>
                <w:lang w:val="vi-VN"/>
              </w:rPr>
              <w:t xml:space="preserve"> DN NQD</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9.100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w:t>
            </w:r>
            <w:r>
              <w:rPr>
                <w:sz w:val="10"/>
              </w:rPr>
              <w:t>.</w:t>
            </w:r>
            <w:r>
              <w:rPr>
                <w:sz w:val="10"/>
                <w:lang w:val="vi-VN"/>
              </w:rPr>
              <w:t>360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12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ti</w:t>
            </w:r>
            <w:r>
              <w:rPr>
                <w:b/>
                <w:bCs/>
                <w:sz w:val="10"/>
              </w:rPr>
              <w:t xml:space="preserve">ền </w:t>
            </w:r>
            <w:r>
              <w:rPr>
                <w:b/>
                <w:bCs/>
                <w:sz w:val="10"/>
                <w:lang w:val="vi-VN"/>
              </w:rPr>
              <w:t>cấp quy</w:t>
            </w:r>
            <w:r>
              <w:rPr>
                <w:b/>
                <w:bCs/>
                <w:sz w:val="10"/>
              </w:rPr>
              <w:t>ề</w:t>
            </w:r>
            <w:r>
              <w:rPr>
                <w:b/>
                <w:bCs/>
                <w:sz w:val="10"/>
                <w:lang w:val="vi-VN"/>
              </w:rPr>
              <w:t>n khai thác K.s</w:t>
            </w:r>
            <w:r>
              <w:rPr>
                <w:b/>
                <w:bCs/>
                <w:sz w:val="10"/>
              </w:rPr>
              <w:t>ả</w:t>
            </w:r>
            <w:r>
              <w:rPr>
                <w:b/>
                <w:bCs/>
                <w:sz w:val="10"/>
                <w:lang w:val="vi-VN"/>
              </w:rPr>
              <w:t>n</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73.000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48.700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w:t>
            </w:r>
            <w:r>
              <w:rPr>
                <w:b/>
                <w:bCs/>
                <w:sz w:val="10"/>
              </w:rPr>
              <w:t>.5</w:t>
            </w:r>
            <w:r>
              <w:rPr>
                <w:b/>
                <w:bCs/>
                <w:sz w:val="10"/>
                <w:lang w:val="vi-VN"/>
              </w:rPr>
              <w:t>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Gi</w:t>
            </w:r>
            <w:r>
              <w:rPr>
                <w:sz w:val="10"/>
              </w:rPr>
              <w:t>ấy</w:t>
            </w:r>
            <w:r>
              <w:rPr>
                <w:sz w:val="10"/>
                <w:lang w:val="vi-VN"/>
              </w:rPr>
              <w:t xml:space="preserve"> phép do Trung </w:t>
            </w:r>
            <w:r>
              <w:rPr>
                <w:sz w:val="10"/>
              </w:rPr>
              <w:t>ươ</w:t>
            </w:r>
            <w:r>
              <w:rPr>
                <w:sz w:val="10"/>
                <w:lang w:val="vi-VN"/>
              </w:rPr>
              <w:t>n</w:t>
            </w:r>
            <w:r>
              <w:rPr>
                <w:sz w:val="10"/>
                <w:lang w:val="vi-VN"/>
              </w:rPr>
              <w:t>g c</w:t>
            </w:r>
            <w:r>
              <w:rPr>
                <w:sz w:val="10"/>
              </w:rPr>
              <w:t>ấ</w:t>
            </w:r>
            <w:r>
              <w:rPr>
                <w:sz w:val="10"/>
                <w:lang w:val="vi-VN"/>
              </w:rPr>
              <w:t>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w:t>
            </w:r>
            <w:r>
              <w:rPr>
                <w:sz w:val="10"/>
              </w:rPr>
              <w:t>.</w:t>
            </w:r>
            <w:r>
              <w:rPr>
                <w:sz w:val="10"/>
                <w:lang w:val="vi-VN"/>
              </w:rPr>
              <w:t>900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44</w:t>
            </w:r>
            <w:r>
              <w:rPr>
                <w:sz w:val="10"/>
              </w:rPr>
              <w:t>.</w:t>
            </w:r>
            <w:r>
              <w:rPr>
                <w:sz w:val="10"/>
                <w:lang w:val="vi-VN"/>
              </w:rPr>
              <w:t>700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rPr>
              <w:t>Giấy phép do UBND tỉnh cấp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27.100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13</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rPr>
              <w:t>Thu từ xổ số kiến thiết</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125</w:t>
            </w:r>
            <w:r>
              <w:rPr>
                <w:b/>
                <w:bCs/>
                <w:sz w:val="10"/>
              </w:rPr>
              <w:t>.</w:t>
            </w:r>
            <w:r>
              <w:rPr>
                <w:b/>
                <w:bCs/>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125.000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14</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rPr>
              <w:t>Thu cổ tức lợi nhuận được chia và lợi nhuận còn lại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2.600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2.600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15</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rPr>
              <w:t>Phạt vi phạm hành chính do cơ quan thuế xử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2.400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450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120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16</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rPr>
              <w:t>Thu khác và phạt các loại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145.000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171.700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112</w:t>
            </w:r>
            <w:r>
              <w:rPr>
                <w:b/>
                <w:bCs/>
                <w:sz w:val="10"/>
              </w:rPr>
              <w:t>.</w:t>
            </w:r>
            <w:r>
              <w:rPr>
                <w:b/>
                <w:bCs/>
                <w:sz w:val="10"/>
                <w:lang w:val="vi-VN"/>
              </w:rPr>
              <w:t>318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11.465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4.470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2.792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w:t>
            </w:r>
            <w:r>
              <w:rPr>
                <w:b/>
                <w:bCs/>
                <w:sz w:val="10"/>
              </w:rPr>
              <w:t>.</w:t>
            </w:r>
            <w:r>
              <w:rPr>
                <w:b/>
                <w:bCs/>
                <w:sz w:val="10"/>
                <w:lang w:val="vi-VN"/>
              </w:rPr>
              <w:t>324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1.969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2.465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w:t>
            </w:r>
            <w:r>
              <w:rPr>
                <w:b/>
                <w:bCs/>
                <w:sz w:val="10"/>
              </w:rPr>
              <w:t>.5</w:t>
            </w:r>
            <w:r>
              <w:rPr>
                <w:b/>
                <w:bCs/>
                <w:sz w:val="10"/>
                <w:lang w:val="vi-VN"/>
              </w:rPr>
              <w:t>05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3.161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3.164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3.827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1.865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2372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2.941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3.384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2.830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Phạt trật tự an toàn giao thông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54.000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60.200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5.820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2.120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1.560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1 450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1.340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 Công an t</w:t>
            </w:r>
            <w:r>
              <w:rPr>
                <w:sz w:val="10"/>
              </w:rPr>
              <w:t>ỉ</w:t>
            </w:r>
            <w:r>
              <w:rPr>
                <w:sz w:val="10"/>
                <w:lang w:val="vi-VN"/>
              </w:rPr>
              <w:t>nh thu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 xml:space="preserve">- Thanh tra </w:t>
            </w:r>
            <w:r>
              <w:rPr>
                <w:sz w:val="10"/>
                <w:lang w:val="vi-VN"/>
              </w:rPr>
              <w:lastRenderedPageBreak/>
              <w:t>giao thông t</w:t>
            </w:r>
            <w:r>
              <w:rPr>
                <w:sz w:val="10"/>
              </w:rPr>
              <w:t>ỉ</w:t>
            </w:r>
            <w:r>
              <w:rPr>
                <w:sz w:val="10"/>
                <w:lang w:val="vi-VN"/>
              </w:rPr>
              <w:t>nh thu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lastRenderedPageBreak/>
              <w:t>7.000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lastRenderedPageBreak/>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 Công an huyện, th</w:t>
            </w:r>
            <w:r>
              <w:rPr>
                <w:sz w:val="10"/>
              </w:rPr>
              <w:t xml:space="preserve">ị </w:t>
            </w:r>
            <w:r>
              <w:rPr>
                <w:sz w:val="10"/>
                <w:lang w:val="vi-VN"/>
              </w:rPr>
              <w:t>xã, thành phố th</w:t>
            </w:r>
            <w:r>
              <w:rPr>
                <w:sz w:val="10"/>
                <w:lang w:val="vi-VN"/>
              </w:rPr>
              <w:t>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w:t>
            </w:r>
            <w:r>
              <w:rPr>
                <w:sz w:val="10"/>
              </w:rPr>
              <w:t>.</w:t>
            </w:r>
            <w:r>
              <w:rPr>
                <w:sz w:val="10"/>
                <w:lang w:val="vi-VN"/>
              </w:rPr>
              <w:t>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28.000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1.430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1.340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1.230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 Cơ quan nhà nước c</w:t>
            </w:r>
            <w:r>
              <w:rPr>
                <w:sz w:val="10"/>
              </w:rPr>
              <w:t>ấ</w:t>
            </w:r>
            <w:r>
              <w:rPr>
                <w:sz w:val="10"/>
                <w:lang w:val="vi-VN"/>
              </w:rPr>
              <w:t>p huyện và Công an x</w:t>
            </w:r>
            <w:r>
              <w:rPr>
                <w:sz w:val="10"/>
              </w:rPr>
              <w:t>ã</w:t>
            </w:r>
            <w:r>
              <w:rPr>
                <w:sz w:val="10"/>
                <w:lang w:val="vi-VN"/>
              </w:rPr>
              <w:t>, các lực l</w:t>
            </w:r>
            <w:r>
              <w:rPr>
                <w:sz w:val="10"/>
              </w:rPr>
              <w:t>ượ</w:t>
            </w:r>
            <w:r>
              <w:rPr>
                <w:sz w:val="10"/>
                <w:lang w:val="vi-VN"/>
              </w:rPr>
              <w:t>ng cấp x</w:t>
            </w:r>
            <w:r>
              <w:rPr>
                <w:sz w:val="10"/>
              </w:rPr>
              <w:t>ã</w:t>
            </w:r>
            <w:r>
              <w:rPr>
                <w:sz w:val="10"/>
                <w:lang w:val="vi-VN"/>
              </w:rPr>
              <w:t xml:space="preserve"> x</w:t>
            </w:r>
            <w:r>
              <w:rPr>
                <w:sz w:val="10"/>
              </w:rPr>
              <w:t>ử</w:t>
            </w:r>
            <w:r>
              <w:rPr>
                <w:sz w:val="10"/>
                <w:lang w:val="vi-VN"/>
              </w:rPr>
              <w:t xml:space="preserve"> lý</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 khác ngân sách và phạt các loại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91.000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98</w:t>
            </w:r>
            <w:r>
              <w:rPr>
                <w:sz w:val="10"/>
              </w:rPr>
              <w:t>.</w:t>
            </w:r>
            <w:r>
              <w:rPr>
                <w:sz w:val="10"/>
                <w:lang w:val="vi-VN"/>
              </w:rPr>
              <w:t>318</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69.136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5.645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2.130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1.172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1.704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959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1.225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1.385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1.438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1.491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1.544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1.917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012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1.491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1.704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1.490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 khác c</w:t>
            </w:r>
            <w:r>
              <w:rPr>
                <w:sz w:val="10"/>
              </w:rPr>
              <w:t>ủ</w:t>
            </w:r>
            <w:r>
              <w:rPr>
                <w:sz w:val="10"/>
                <w:lang w:val="vi-VN"/>
              </w:rPr>
              <w:t>a Qu</w:t>
            </w:r>
            <w:r>
              <w:rPr>
                <w:sz w:val="10"/>
              </w:rPr>
              <w:t>ả</w:t>
            </w:r>
            <w:r>
              <w:rPr>
                <w:sz w:val="10"/>
                <w:lang w:val="vi-VN"/>
              </w:rPr>
              <w:t>n lý th</w:t>
            </w:r>
            <w:r>
              <w:rPr>
                <w:sz w:val="10"/>
              </w:rPr>
              <w:t>ị</w:t>
            </w:r>
            <w:r>
              <w:rPr>
                <w:sz w:val="10"/>
                <w:lang w:val="vi-VN"/>
              </w:rPr>
              <w:t xml:space="preserve"> tr</w:t>
            </w:r>
            <w:r>
              <w:rPr>
                <w:sz w:val="10"/>
              </w:rPr>
              <w:t>ườ</w:t>
            </w:r>
            <w:r>
              <w:rPr>
                <w:sz w:val="10"/>
                <w:lang w:val="vi-VN"/>
              </w:rPr>
              <w:t xml:space="preserve">ng và các cơ quan Trung </w:t>
            </w:r>
            <w:r>
              <w:rPr>
                <w:sz w:val="10"/>
              </w:rPr>
              <w:t>ư</w:t>
            </w:r>
            <w:r>
              <w:rPr>
                <w:sz w:val="10"/>
                <w:lang w:val="vi-VN"/>
              </w:rPr>
              <w:t>ơng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w:t>
            </w:r>
            <w:r>
              <w:rPr>
                <w:sz w:val="10"/>
              </w:rPr>
              <w:t>.</w:t>
            </w:r>
            <w:r>
              <w:rPr>
                <w:sz w:val="10"/>
                <w:lang w:val="vi-VN"/>
              </w:rPr>
              <w:t>182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13.182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II</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từ hoat đ</w:t>
            </w:r>
            <w:r>
              <w:rPr>
                <w:b/>
                <w:bCs/>
                <w:sz w:val="10"/>
              </w:rPr>
              <w:t>ộ</w:t>
            </w:r>
            <w:r>
              <w:rPr>
                <w:b/>
                <w:bCs/>
                <w:sz w:val="10"/>
                <w:lang w:val="vi-VN"/>
              </w:rPr>
              <w:t>n</w:t>
            </w:r>
            <w:r>
              <w:rPr>
                <w:b/>
                <w:bCs/>
                <w:sz w:val="10"/>
              </w:rPr>
              <w:t xml:space="preserve">g </w:t>
            </w:r>
            <w:r>
              <w:rPr>
                <w:b/>
                <w:bCs/>
                <w:sz w:val="10"/>
                <w:lang w:val="vi-VN"/>
              </w:rPr>
              <w:t>xuất, nh</w:t>
            </w:r>
            <w:r>
              <w:rPr>
                <w:b/>
                <w:bCs/>
                <w:sz w:val="10"/>
              </w:rPr>
              <w:t>ậ</w:t>
            </w:r>
            <w:r>
              <w:rPr>
                <w:b/>
                <w:bCs/>
                <w:sz w:val="10"/>
                <w:lang w:val="vi-VN"/>
              </w:rPr>
              <w:t>p khẩu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198.000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76.000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76.000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nhập khẩu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Thuế Giá trị gia tăng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197.500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76.000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76.000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 </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TỔNG THU NGÂN SÁCH HUYỆN, THỊ XÃ, THÀNH PHỐ (1+2)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6.245.519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6.771.183</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1.035.869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298.214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378.701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430.958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318.985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357.594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416.261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220.412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308.280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363.579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500.419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540.264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296.548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332.339</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223.691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428.889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320.180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1</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NS huyện, thị xã, thành phố hư</w:t>
            </w:r>
            <w:r>
              <w:rPr>
                <w:b/>
                <w:bCs/>
                <w:sz w:val="10"/>
              </w:rPr>
              <w:t>ở</w:t>
            </w:r>
            <w:r>
              <w:rPr>
                <w:b/>
                <w:bCs/>
                <w:sz w:val="10"/>
                <w:lang w:val="vi-VN"/>
              </w:rPr>
              <w:t>n</w:t>
            </w:r>
            <w:r>
              <w:rPr>
                <w:b/>
                <w:bCs/>
                <w:sz w:val="10"/>
                <w:lang w:val="vi-VN"/>
              </w:rPr>
              <w:t>g theo phân cấp</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1.291.400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1.443.792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866.565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73.840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34.222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41.854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23.199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25.425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47.040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19.985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19.088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37.431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53</w:t>
            </w:r>
            <w:r>
              <w:rPr>
                <w:b/>
                <w:bCs/>
                <w:sz w:val="10"/>
              </w:rPr>
              <w:t>.</w:t>
            </w:r>
            <w:r>
              <w:rPr>
                <w:b/>
                <w:bCs/>
                <w:sz w:val="10"/>
                <w:lang w:val="vi-VN"/>
              </w:rPr>
              <w:t>324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84.237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10.185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22.092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33.501</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28.284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23.520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2</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Thu b</w:t>
            </w:r>
            <w:r>
              <w:rPr>
                <w:b/>
                <w:bCs/>
                <w:sz w:val="10"/>
              </w:rPr>
              <w:t xml:space="preserve">ổ </w:t>
            </w:r>
            <w:r>
              <w:rPr>
                <w:b/>
                <w:bCs/>
                <w:sz w:val="10"/>
                <w:lang w:val="vi-VN"/>
              </w:rPr>
              <w:t>sung từ ngân sách cấp t</w:t>
            </w:r>
            <w:r>
              <w:rPr>
                <w:b/>
                <w:bCs/>
                <w:sz w:val="10"/>
              </w:rPr>
              <w:t>ỉ</w:t>
            </w:r>
            <w:r>
              <w:rPr>
                <w:b/>
                <w:bCs/>
                <w:sz w:val="10"/>
                <w:lang w:val="vi-VN"/>
              </w:rPr>
              <w:t>nh</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4.954.119</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w:t>
            </w:r>
            <w:r>
              <w:rPr>
                <w:b/>
                <w:bCs/>
                <w:sz w:val="10"/>
              </w:rPr>
              <w:t>.</w:t>
            </w:r>
            <w:r>
              <w:rPr>
                <w:b/>
                <w:bCs/>
                <w:sz w:val="10"/>
                <w:lang w:val="vi-VN"/>
              </w:rPr>
              <w:t>327</w:t>
            </w:r>
            <w:r>
              <w:rPr>
                <w:b/>
                <w:bCs/>
                <w:sz w:val="10"/>
              </w:rPr>
              <w:t>.</w:t>
            </w:r>
            <w:r>
              <w:rPr>
                <w:b/>
                <w:bCs/>
                <w:sz w:val="10"/>
                <w:lang w:val="vi-VN"/>
              </w:rPr>
              <w:t>391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169</w:t>
            </w:r>
            <w:r>
              <w:rPr>
                <w:b/>
                <w:bCs/>
                <w:sz w:val="10"/>
              </w:rPr>
              <w:t>.</w:t>
            </w:r>
            <w:r>
              <w:rPr>
                <w:b/>
                <w:bCs/>
                <w:sz w:val="10"/>
                <w:lang w:val="vi-VN"/>
              </w:rPr>
              <w:t>304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224</w:t>
            </w:r>
            <w:r>
              <w:rPr>
                <w:b/>
                <w:bCs/>
                <w:sz w:val="10"/>
              </w:rPr>
              <w:t>.</w:t>
            </w:r>
            <w:r>
              <w:rPr>
                <w:b/>
                <w:bCs/>
                <w:sz w:val="10"/>
                <w:lang w:val="vi-VN"/>
              </w:rPr>
              <w:t>374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344.479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389.104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295.786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332.169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369</w:t>
            </w:r>
            <w:r>
              <w:rPr>
                <w:b/>
                <w:bCs/>
                <w:sz w:val="10"/>
              </w:rPr>
              <w:t>.</w:t>
            </w:r>
            <w:r>
              <w:rPr>
                <w:b/>
                <w:bCs/>
                <w:sz w:val="10"/>
                <w:lang w:val="vi-VN"/>
              </w:rPr>
              <w:t>221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200.427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289.192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326.148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447.095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456.027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286.363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310</w:t>
            </w:r>
            <w:r>
              <w:rPr>
                <w:b/>
                <w:bCs/>
                <w:sz w:val="10"/>
              </w:rPr>
              <w:t>.</w:t>
            </w:r>
            <w:r>
              <w:rPr>
                <w:b/>
                <w:bCs/>
                <w:sz w:val="10"/>
                <w:lang w:val="vi-VN"/>
              </w:rPr>
              <w:t>247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190.190</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400.605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296.660</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a</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B</w:t>
            </w:r>
            <w:r>
              <w:rPr>
                <w:sz w:val="10"/>
              </w:rPr>
              <w:t>ổ</w:t>
            </w:r>
            <w:r>
              <w:rPr>
                <w:sz w:val="10"/>
                <w:lang w:val="vi-VN"/>
              </w:rPr>
              <w:t xml:space="preserve"> sung cân đ</w:t>
            </w:r>
            <w:r>
              <w:rPr>
                <w:sz w:val="10"/>
              </w:rPr>
              <w:t>ố</w:t>
            </w:r>
            <w:r>
              <w:rPr>
                <w:sz w:val="10"/>
                <w:lang w:val="vi-VN"/>
              </w:rPr>
              <w:t>i</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4.284.816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4.290.705</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80.617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183</w:t>
            </w:r>
            <w:r>
              <w:rPr>
                <w:sz w:val="10"/>
              </w:rPr>
              <w:t>.</w:t>
            </w:r>
            <w:r>
              <w:rPr>
                <w:sz w:val="10"/>
                <w:lang w:val="vi-VN"/>
              </w:rPr>
              <w:t>467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279.835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318.768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242.272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272.873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312.845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160.487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233.231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267.118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379.566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373.389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235.663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245</w:t>
            </w:r>
            <w:r>
              <w:rPr>
                <w:sz w:val="10"/>
              </w:rPr>
              <w:t>.</w:t>
            </w:r>
            <w:r>
              <w:rPr>
                <w:sz w:val="10"/>
                <w:lang w:val="vi-VN"/>
              </w:rPr>
              <w:t>196</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159.778</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321</w:t>
            </w:r>
            <w:r>
              <w:rPr>
                <w:sz w:val="10"/>
              </w:rPr>
              <w:t>.</w:t>
            </w:r>
            <w:r>
              <w:rPr>
                <w:sz w:val="10"/>
                <w:lang w:val="vi-VN"/>
              </w:rPr>
              <w:t>131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224.469</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b</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B</w:t>
            </w:r>
            <w:r>
              <w:rPr>
                <w:sz w:val="10"/>
              </w:rPr>
              <w:t>ổ</w:t>
            </w:r>
            <w:r>
              <w:rPr>
                <w:sz w:val="10"/>
                <w:lang w:val="vi-VN"/>
              </w:rPr>
              <w:t xml:space="preserve"> sung thực hiện ch</w:t>
            </w:r>
            <w:r>
              <w:rPr>
                <w:sz w:val="10"/>
              </w:rPr>
              <w:t>í</w:t>
            </w:r>
            <w:r>
              <w:rPr>
                <w:sz w:val="10"/>
                <w:lang w:val="vi-VN"/>
              </w:rPr>
              <w:t>nh sách ti</w:t>
            </w:r>
            <w:r>
              <w:rPr>
                <w:sz w:val="10"/>
              </w:rPr>
              <w:t>ề</w:t>
            </w:r>
            <w:r>
              <w:rPr>
                <w:sz w:val="10"/>
                <w:lang w:val="vi-VN"/>
              </w:rPr>
              <w:t>n lương</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98</w:t>
            </w:r>
            <w:r>
              <w:rPr>
                <w:sz w:val="10"/>
              </w:rPr>
              <w:t>.</w:t>
            </w:r>
            <w:r>
              <w:rPr>
                <w:sz w:val="10"/>
                <w:lang w:val="vi-VN"/>
              </w:rPr>
              <w:t>001</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309.150</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18.667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14.785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19.270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23.016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17.744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20.366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w:t>
            </w:r>
            <w:r>
              <w:rPr>
                <w:sz w:val="10"/>
              </w:rPr>
              <w:t>.</w:t>
            </w:r>
            <w:r>
              <w:rPr>
                <w:sz w:val="10"/>
                <w:lang w:val="vi-VN"/>
              </w:rPr>
              <w:t>046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13.792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18.361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20.451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21.751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20.825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12.238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w:t>
            </w:r>
            <w:r>
              <w:rPr>
                <w:sz w:val="10"/>
              </w:rPr>
              <w:t>.</w:t>
            </w:r>
            <w:r>
              <w:rPr>
                <w:sz w:val="10"/>
                <w:lang w:val="vi-VN"/>
              </w:rPr>
              <w:t>707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7.396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21.061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21.674</w:t>
            </w:r>
          </w:p>
        </w:tc>
      </w:tr>
      <w:tr w:rsidR="00000000">
        <w:tblPrEx>
          <w:tblBorders>
            <w:top w:val="none" w:sz="0" w:space="0" w:color="auto"/>
            <w:bottom w:val="none" w:sz="0" w:space="0" w:color="auto"/>
            <w:insideH w:val="none" w:sz="0" w:space="0" w:color="auto"/>
            <w:insideV w:val="none" w:sz="0" w:space="0" w:color="auto"/>
          </w:tblBorders>
        </w:tblPrEx>
        <w:tc>
          <w:tcPr>
            <w:tcW w:w="9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c</w:t>
            </w:r>
          </w:p>
        </w:tc>
        <w:tc>
          <w:tcPr>
            <w:tcW w:w="2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B</w:t>
            </w:r>
            <w:r>
              <w:rPr>
                <w:sz w:val="10"/>
              </w:rPr>
              <w:t>ổ</w:t>
            </w:r>
            <w:r>
              <w:rPr>
                <w:sz w:val="10"/>
                <w:lang w:val="vi-VN"/>
              </w:rPr>
              <w:t xml:space="preserve"> sung có m</w:t>
            </w:r>
            <w:r>
              <w:rPr>
                <w:sz w:val="10"/>
              </w:rPr>
              <w:t>ụ</w:t>
            </w:r>
            <w:r>
              <w:rPr>
                <w:sz w:val="10"/>
                <w:lang w:val="vi-VN"/>
              </w:rPr>
              <w:t>c tiêu</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571</w:t>
            </w:r>
            <w:r>
              <w:rPr>
                <w:sz w:val="10"/>
              </w:rPr>
              <w:t>.</w:t>
            </w:r>
            <w:r>
              <w:rPr>
                <w:sz w:val="10"/>
                <w:lang w:val="vi-VN"/>
              </w:rPr>
              <w:t>302</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727</w:t>
            </w:r>
            <w:r>
              <w:rPr>
                <w:sz w:val="10"/>
              </w:rPr>
              <w:t>.5</w:t>
            </w:r>
            <w:r>
              <w:rPr>
                <w:sz w:val="10"/>
                <w:lang w:val="vi-VN"/>
              </w:rPr>
              <w:t>36</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7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70.020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26.122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45.374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47</w:t>
            </w:r>
            <w:r>
              <w:rPr>
                <w:sz w:val="10"/>
              </w:rPr>
              <w:t>.</w:t>
            </w:r>
            <w:r>
              <w:rPr>
                <w:sz w:val="10"/>
                <w:lang w:val="vi-VN"/>
              </w:rPr>
              <w:t>320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35.770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38.930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33.330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w:t>
            </w:r>
            <w:r>
              <w:rPr>
                <w:sz w:val="10"/>
              </w:rPr>
              <w:t>.</w:t>
            </w:r>
            <w:r>
              <w:rPr>
                <w:sz w:val="10"/>
                <w:lang w:val="vi-VN"/>
              </w:rPr>
              <w:t>148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37.600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38.579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w:t>
            </w:r>
            <w:r>
              <w:rPr>
                <w:sz w:val="10"/>
              </w:rPr>
              <w:t>.</w:t>
            </w:r>
            <w:r>
              <w:rPr>
                <w:sz w:val="10"/>
                <w:lang w:val="vi-VN"/>
              </w:rPr>
              <w:t>778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61</w:t>
            </w:r>
            <w:r>
              <w:rPr>
                <w:sz w:val="10"/>
              </w:rPr>
              <w:t>.</w:t>
            </w:r>
            <w:r>
              <w:rPr>
                <w:sz w:val="10"/>
                <w:lang w:val="vi-VN"/>
              </w:rPr>
              <w:t>813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38.462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50.344</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23.016</w:t>
            </w:r>
          </w:p>
        </w:tc>
        <w:tc>
          <w:tcPr>
            <w:tcW w:w="24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58.413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50.517</w:t>
            </w:r>
          </w:p>
        </w:tc>
      </w:tr>
    </w:tbl>
    <w:p w:rsidR="00000000" w:rsidRDefault="00765F36">
      <w:pPr>
        <w:spacing w:before="120" w:after="280" w:afterAutospacing="1"/>
      </w:pPr>
      <w:r>
        <w:t> </w:t>
      </w:r>
    </w:p>
    <w:p w:rsidR="00000000" w:rsidRDefault="00765F36">
      <w:pPr>
        <w:spacing w:before="120" w:after="280" w:afterAutospacing="1"/>
        <w:jc w:val="right"/>
      </w:pPr>
      <w:bookmarkStart w:id="19" w:name="chuong_pl_6"/>
      <w:r>
        <w:rPr>
          <w:b/>
          <w:bCs/>
          <w:lang w:val="vi-VN"/>
        </w:rPr>
        <w:t>Biểu số 5b</w:t>
      </w:r>
      <w:bookmarkEnd w:id="19"/>
    </w:p>
    <w:p w:rsidR="00000000" w:rsidRDefault="00765F36">
      <w:pPr>
        <w:spacing w:before="120" w:after="280" w:afterAutospacing="1"/>
        <w:jc w:val="center"/>
      </w:pPr>
      <w:bookmarkStart w:id="20" w:name="chuong_pl_6_name"/>
      <w:r>
        <w:rPr>
          <w:b/>
          <w:bCs/>
          <w:lang w:val="vi-VN"/>
        </w:rPr>
        <w:t>DỰ TOÁN CHI NGÂN SÁCH NHÀ NƯỚC CÁC HUYỆN, THỊ XÃ, THÀNH PHỐ NĂM 2019</w:t>
      </w:r>
      <w:bookmarkEnd w:id="20"/>
    </w:p>
    <w:p w:rsidR="00000000" w:rsidRDefault="00765F36">
      <w:pPr>
        <w:spacing w:before="120" w:after="280" w:afterAutospacing="1"/>
        <w:jc w:val="center"/>
      </w:pPr>
      <w:r>
        <w:rPr>
          <w:i/>
          <w:iCs/>
          <w:lang w:val="vi-VN"/>
        </w:rPr>
        <w:t xml:space="preserve">(Ban hành kèm theo Nghị quyết số </w:t>
      </w:r>
      <w:r>
        <w:rPr>
          <w:i/>
          <w:iCs/>
        </w:rPr>
        <w:t>1</w:t>
      </w:r>
      <w:r>
        <w:rPr>
          <w:i/>
          <w:iCs/>
          <w:lang w:val="vi-VN"/>
        </w:rPr>
        <w:t>48/NQ-HĐND ngày 06/12/2018 c</w:t>
      </w:r>
      <w:r>
        <w:rPr>
          <w:i/>
          <w:iCs/>
        </w:rPr>
        <w:t>ủ</w:t>
      </w:r>
      <w:r>
        <w:rPr>
          <w:i/>
          <w:iCs/>
          <w:lang w:val="vi-VN"/>
        </w:rPr>
        <w:t>a HĐND t</w:t>
      </w:r>
      <w:r>
        <w:rPr>
          <w:i/>
          <w:iCs/>
        </w:rPr>
        <w:t>ỉ</w:t>
      </w:r>
      <w:r>
        <w:rPr>
          <w:i/>
          <w:iCs/>
          <w:lang w:val="vi-VN"/>
        </w:rPr>
        <w:t>nh</w:t>
      </w:r>
      <w:r>
        <w:rPr>
          <w:i/>
          <w:iCs/>
          <w:lang w:val="vi-VN"/>
        </w:rPr>
        <w:t>)</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286"/>
        <w:gridCol w:w="897"/>
        <w:gridCol w:w="503"/>
        <w:gridCol w:w="420"/>
        <w:gridCol w:w="499"/>
        <w:gridCol w:w="409"/>
        <w:gridCol w:w="418"/>
        <w:gridCol w:w="411"/>
        <w:gridCol w:w="415"/>
        <w:gridCol w:w="411"/>
        <w:gridCol w:w="411"/>
        <w:gridCol w:w="409"/>
        <w:gridCol w:w="415"/>
        <w:gridCol w:w="411"/>
        <w:gridCol w:w="416"/>
        <w:gridCol w:w="411"/>
        <w:gridCol w:w="407"/>
        <w:gridCol w:w="416"/>
        <w:gridCol w:w="477"/>
        <w:gridCol w:w="527"/>
        <w:gridCol w:w="411"/>
      </w:tblGrid>
      <w:tr w:rsidR="00000000">
        <w:tc>
          <w:tcPr>
            <w:tcW w:w="153"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STT</w:t>
            </w:r>
          </w:p>
        </w:tc>
        <w:tc>
          <w:tcPr>
            <w:tcW w:w="4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Chỉ tiêu chi</w:t>
            </w:r>
          </w:p>
        </w:tc>
        <w:tc>
          <w:tcPr>
            <w:tcW w:w="2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Dự toán 2018</w:t>
            </w:r>
          </w:p>
        </w:tc>
        <w:tc>
          <w:tcPr>
            <w:tcW w:w="22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Dự toán 2019</w:t>
            </w:r>
          </w:p>
        </w:tc>
        <w:tc>
          <w:tcPr>
            <w:tcW w:w="26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Pleiku</w:t>
            </w:r>
          </w:p>
        </w:tc>
        <w:tc>
          <w:tcPr>
            <w:tcW w:w="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An Khê</w:t>
            </w:r>
          </w:p>
        </w:tc>
        <w:tc>
          <w:tcPr>
            <w:tcW w:w="22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Kbang</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Đăk Đoa</w:t>
            </w:r>
          </w:p>
        </w:tc>
        <w:tc>
          <w:tcPr>
            <w:tcW w:w="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Mang Yang</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Chư Păh</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I</w:t>
            </w:r>
            <w:r>
              <w:rPr>
                <w:b/>
                <w:bCs/>
                <w:sz w:val="10"/>
                <w:lang w:val="vi-VN"/>
              </w:rPr>
              <w:t>a Grai</w:t>
            </w:r>
          </w:p>
        </w:tc>
        <w:tc>
          <w:tcPr>
            <w:tcW w:w="21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Đăk Pơ</w:t>
            </w:r>
          </w:p>
        </w:tc>
        <w:tc>
          <w:tcPr>
            <w:tcW w:w="22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Kông Chro</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Đức Cơ</w:t>
            </w:r>
          </w:p>
        </w:tc>
        <w:tc>
          <w:tcPr>
            <w:tcW w:w="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Chư Prông</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Chư Sê</w:t>
            </w:r>
          </w:p>
        </w:tc>
        <w:tc>
          <w:tcPr>
            <w:tcW w:w="21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I</w:t>
            </w:r>
            <w:r>
              <w:rPr>
                <w:b/>
                <w:bCs/>
                <w:sz w:val="10"/>
                <w:lang w:val="vi-VN"/>
              </w:rPr>
              <w:t>a Pa</w:t>
            </w:r>
          </w:p>
        </w:tc>
        <w:tc>
          <w:tcPr>
            <w:tcW w:w="22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Phú Thiện</w:t>
            </w:r>
          </w:p>
        </w:tc>
        <w:tc>
          <w:tcPr>
            <w:tcW w:w="25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AyunPa</w:t>
            </w:r>
          </w:p>
        </w:tc>
        <w:tc>
          <w:tcPr>
            <w:tcW w:w="28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KrôngPa</w:t>
            </w:r>
          </w:p>
        </w:tc>
        <w:tc>
          <w:tcPr>
            <w:tcW w:w="21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lang w:val="vi-VN"/>
              </w:rPr>
              <w:t>Chư Pưh</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A</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B</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C</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D</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7</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1</w:t>
            </w:r>
            <w:r>
              <w:rPr>
                <w:sz w:val="10"/>
                <w:lang w:val="vi-VN"/>
              </w:rPr>
              <w:t>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11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17</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rPr>
              <w:t>TỔNG CHI NGÂN SÁCH HUYỆ</w:t>
            </w:r>
            <w:r>
              <w:rPr>
                <w:b/>
                <w:bCs/>
                <w:sz w:val="10"/>
              </w:rPr>
              <w:t>N (A+B)</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6.245.519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6.771.183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1.035.869</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298.214</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378.701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430.958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318.985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357.594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416</w:t>
            </w:r>
            <w:r>
              <w:rPr>
                <w:b/>
                <w:bCs/>
                <w:sz w:val="10"/>
              </w:rPr>
              <w:t>.</w:t>
            </w:r>
            <w:r>
              <w:rPr>
                <w:b/>
                <w:bCs/>
                <w:sz w:val="10"/>
                <w:lang w:val="vi-VN"/>
              </w:rPr>
              <w:t>361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220.412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308.280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363.579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500.419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540.264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296.548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332.339</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223.691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428.889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320.180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A</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rPr>
              <w:t xml:space="preserve">CHI CÂN ĐỐI NS (I + II + III + IV)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5.674.217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6.143.647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965.849</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272.092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333.327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383.638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283.215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318.664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382.931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194.264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270.680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325.000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454.641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478.451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258.086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281.995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200.675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370.476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269 663</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I</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rPr>
              <w:t>Chi đầu tư phát triển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623.000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766.000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341.000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31</w:t>
            </w:r>
            <w:r>
              <w:rPr>
                <w:sz w:val="10"/>
              </w:rPr>
              <w:t>.</w:t>
            </w:r>
            <w:r>
              <w:rPr>
                <w:sz w:val="10"/>
                <w:lang w:val="vi-VN"/>
              </w:rPr>
              <w:t>900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w:t>
            </w:r>
            <w:r>
              <w:rPr>
                <w:sz w:val="10"/>
              </w:rPr>
              <w:t>.</w:t>
            </w:r>
            <w:r>
              <w:rPr>
                <w:sz w:val="10"/>
                <w:lang w:val="vi-VN"/>
              </w:rPr>
              <w:t>300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28</w:t>
            </w:r>
            <w:r>
              <w:rPr>
                <w:sz w:val="10"/>
              </w:rPr>
              <w:t>.</w:t>
            </w:r>
            <w:r>
              <w:rPr>
                <w:sz w:val="10"/>
                <w:lang w:val="vi-VN"/>
              </w:rPr>
              <w:t>300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15.900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25.900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39.300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70.200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14300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15.400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20.700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26.60</w:t>
            </w:r>
            <w:r>
              <w:rPr>
                <w:sz w:val="10"/>
                <w:lang w:val="vi-VN"/>
              </w:rPr>
              <w:t>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21.800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1</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rPr>
              <w:t>Chi XDCB tập trung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280.000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280.000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41</w:t>
            </w:r>
            <w:r>
              <w:rPr>
                <w:sz w:val="10"/>
              </w:rPr>
              <w:t>.</w:t>
            </w:r>
            <w:r>
              <w:rPr>
                <w:sz w:val="10"/>
                <w:lang w:val="vi-VN"/>
              </w:rPr>
              <w:t>000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15.900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w:t>
            </w:r>
            <w:r>
              <w:rPr>
                <w:sz w:val="10"/>
              </w:rPr>
              <w:t>.</w:t>
            </w:r>
            <w:r>
              <w:rPr>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16.300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w:t>
            </w:r>
            <w:r>
              <w:rPr>
                <w:sz w:val="10"/>
              </w:rPr>
              <w:t>.</w:t>
            </w: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w:t>
            </w:r>
            <w:r>
              <w:rPr>
                <w:sz w:val="10"/>
              </w:rPr>
              <w:t>.</w:t>
            </w:r>
            <w:r>
              <w:rPr>
                <w:sz w:val="10"/>
                <w:lang w:val="vi-VN"/>
              </w:rPr>
              <w:t>300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9.900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12.900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20.200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13.300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w:t>
            </w:r>
            <w:r>
              <w:rPr>
                <w:sz w:val="10"/>
              </w:rPr>
              <w:t>.</w:t>
            </w:r>
            <w:r>
              <w:rPr>
                <w:sz w:val="10"/>
                <w:lang w:val="vi-VN"/>
              </w:rPr>
              <w:t>900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14.200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11.800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2</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rPr>
              <w:t>Từ nguồn thu tiền sử dụng đất (1)</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343.000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486.000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300.000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16 000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w:t>
            </w:r>
            <w:r>
              <w:rPr>
                <w:sz w:val="10"/>
                <w:lang w:val="vi-VN"/>
              </w:rPr>
              <w:t>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12.000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w:t>
            </w:r>
            <w:r>
              <w:rPr>
                <w:sz w:val="10"/>
              </w:rPr>
              <w:t>.</w:t>
            </w:r>
            <w:r>
              <w:rPr>
                <w:sz w:val="10"/>
                <w:lang w:val="vi-VN"/>
              </w:rPr>
              <w:t>000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w:t>
            </w:r>
            <w:r>
              <w:rPr>
                <w:sz w:val="10"/>
              </w:rPr>
              <w:t>.</w:t>
            </w:r>
            <w:r>
              <w:rPr>
                <w:sz w:val="10"/>
                <w:lang w:val="vi-VN"/>
              </w:rPr>
              <w:t>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w:t>
            </w:r>
            <w:r>
              <w:rPr>
                <w:sz w:val="10"/>
              </w:rPr>
              <w:t>.</w:t>
            </w:r>
            <w:r>
              <w:rPr>
                <w:sz w:val="10"/>
                <w:lang w:val="vi-VN"/>
              </w:rPr>
              <w:t>000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w:t>
            </w:r>
            <w:r>
              <w:rPr>
                <w:sz w:val="10"/>
              </w:rPr>
              <w:t>.</w:t>
            </w:r>
            <w:r>
              <w:rPr>
                <w:sz w:val="10"/>
                <w:lang w:val="vi-VN"/>
              </w:rPr>
              <w:t>500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w:t>
            </w:r>
            <w:r>
              <w:rPr>
                <w:sz w:val="10"/>
              </w:rPr>
              <w:t>.</w:t>
            </w:r>
            <w:r>
              <w:rPr>
                <w:sz w:val="10"/>
                <w:lang w:val="vi-VN"/>
              </w:rPr>
              <w:t>500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II</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Chi thường xuyên (2)</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4.928.560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5.142.217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604.129</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234.232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301</w:t>
            </w:r>
            <w:r>
              <w:rPr>
                <w:sz w:val="10"/>
              </w:rPr>
              <w:t>.</w:t>
            </w:r>
            <w:r>
              <w:rPr>
                <w:sz w:val="10"/>
                <w:lang w:val="vi-VN"/>
              </w:rPr>
              <w:t>857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348.718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256.435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287</w:t>
            </w:r>
            <w:r>
              <w:rPr>
                <w:sz w:val="10"/>
              </w:rPr>
              <w:t>.</w:t>
            </w:r>
            <w:r>
              <w:rPr>
                <w:sz w:val="10"/>
                <w:lang w:val="vi-VN"/>
              </w:rPr>
              <w:t>014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346</w:t>
            </w:r>
            <w:r>
              <w:rPr>
                <w:sz w:val="10"/>
              </w:rPr>
              <w:t>.</w:t>
            </w:r>
            <w:r>
              <w:rPr>
                <w:sz w:val="10"/>
                <w:lang w:val="vi-VN"/>
              </w:rPr>
              <w:t>301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173.954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244.910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291.830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405.331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397.441</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237.856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259.945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175.505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335.296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241</w:t>
            </w:r>
            <w:r>
              <w:rPr>
                <w:sz w:val="10"/>
              </w:rPr>
              <w:t>.</w:t>
            </w:r>
            <w:r>
              <w:rPr>
                <w:sz w:val="10"/>
                <w:lang w:val="vi-VN"/>
              </w:rPr>
              <w:t>463</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 </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Trong đó:</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 </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1</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Sự nghiệp gi</w:t>
            </w:r>
            <w:r>
              <w:rPr>
                <w:sz w:val="10"/>
              </w:rPr>
              <w:t>á</w:t>
            </w:r>
            <w:r>
              <w:rPr>
                <w:sz w:val="10"/>
                <w:lang w:val="vi-VN"/>
              </w:rPr>
              <w:t>o d</w:t>
            </w:r>
            <w:r>
              <w:rPr>
                <w:sz w:val="10"/>
              </w:rPr>
              <w:t>ụ</w:t>
            </w:r>
            <w:r>
              <w:rPr>
                <w:sz w:val="10"/>
                <w:lang w:val="vi-VN"/>
              </w:rPr>
              <w:t xml:space="preserve">c, </w:t>
            </w:r>
            <w:r>
              <w:rPr>
                <w:sz w:val="10"/>
              </w:rPr>
              <w:t>đ</w:t>
            </w:r>
            <w:r>
              <w:rPr>
                <w:sz w:val="10"/>
                <w:lang w:val="vi-VN"/>
              </w:rPr>
              <w:t>ào tạo v</w:t>
            </w:r>
            <w:r>
              <w:rPr>
                <w:sz w:val="10"/>
              </w:rPr>
              <w:t xml:space="preserve">à </w:t>
            </w:r>
            <w:r>
              <w:rPr>
                <w:sz w:val="10"/>
                <w:lang w:val="vi-VN"/>
              </w:rPr>
              <w:t>dạy ngh</w:t>
            </w:r>
            <w:r>
              <w:rPr>
                <w:sz w:val="10"/>
              </w:rPr>
              <w:t>ề</w:t>
            </w:r>
            <w:r>
              <w:rPr>
                <w:sz w:val="10"/>
                <w:lang w:val="vi-VN"/>
              </w:rPr>
              <w:t xml:space="preserve"> (3)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2.624.103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2.761.969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312</w:t>
            </w:r>
            <w:r>
              <w:rPr>
                <w:sz w:val="10"/>
              </w:rPr>
              <w:t>.</w:t>
            </w:r>
            <w:r>
              <w:rPr>
                <w:sz w:val="10"/>
                <w:lang w:val="vi-VN"/>
              </w:rPr>
              <w:t>398</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118.176</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154</w:t>
            </w:r>
            <w:r>
              <w:rPr>
                <w:sz w:val="10"/>
              </w:rPr>
              <w:t>.</w:t>
            </w:r>
            <w:r>
              <w:rPr>
                <w:sz w:val="10"/>
                <w:lang w:val="vi-VN"/>
              </w:rPr>
              <w:t>978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188</w:t>
            </w:r>
            <w:r>
              <w:rPr>
                <w:sz w:val="10"/>
              </w:rPr>
              <w:t>.</w:t>
            </w:r>
            <w:r>
              <w:rPr>
                <w:sz w:val="10"/>
                <w:lang w:val="vi-VN"/>
              </w:rPr>
              <w:t>092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137.499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151.228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199.110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87.624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121.842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161</w:t>
            </w:r>
            <w:r>
              <w:rPr>
                <w:sz w:val="10"/>
              </w:rPr>
              <w:t>.</w:t>
            </w:r>
            <w:r>
              <w:rPr>
                <w:sz w:val="10"/>
                <w:lang w:val="vi-VN"/>
              </w:rPr>
              <w:t>718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224.274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231.463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125.286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141.795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82.821</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184.912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138</w:t>
            </w:r>
            <w:r>
              <w:rPr>
                <w:sz w:val="10"/>
              </w:rPr>
              <w:t>.</w:t>
            </w:r>
            <w:r>
              <w:rPr>
                <w:sz w:val="10"/>
                <w:lang w:val="vi-VN"/>
              </w:rPr>
              <w:t>753</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2</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S</w:t>
            </w:r>
            <w:r>
              <w:rPr>
                <w:sz w:val="10"/>
                <w:lang w:val="vi-VN"/>
              </w:rPr>
              <w:t>ự nghiệp khoa học v</w:t>
            </w:r>
            <w:r>
              <w:rPr>
                <w:sz w:val="10"/>
              </w:rPr>
              <w:t xml:space="preserve">à </w:t>
            </w:r>
            <w:r>
              <w:rPr>
                <w:sz w:val="10"/>
                <w:lang w:val="vi-VN"/>
              </w:rPr>
              <w:t>công nghệ (3)</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6.290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6.290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510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410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410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410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3</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Sự nghiệp bảo vệ m</w:t>
            </w:r>
            <w:r>
              <w:rPr>
                <w:sz w:val="10"/>
              </w:rPr>
              <w:t>ô</w:t>
            </w:r>
            <w:r>
              <w:rPr>
                <w:sz w:val="10"/>
                <w:lang w:val="vi-VN"/>
              </w:rPr>
              <w:t xml:space="preserve">i </w:t>
            </w:r>
            <w:r>
              <w:rPr>
                <w:sz w:val="10"/>
              </w:rPr>
              <w:t>tr</w:t>
            </w:r>
            <w:r>
              <w:rPr>
                <w:sz w:val="10"/>
                <w:lang w:val="vi-VN"/>
              </w:rPr>
              <w:t>ư</w:t>
            </w:r>
            <w:r>
              <w:rPr>
                <w:sz w:val="10"/>
              </w:rPr>
              <w:t>ờ</w:t>
            </w:r>
            <w:r>
              <w:rPr>
                <w:sz w:val="10"/>
                <w:lang w:val="vi-VN"/>
              </w:rPr>
              <w:t>ng (4)</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84.838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84.838</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15.439</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5.437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4.302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w:t>
            </w:r>
            <w:r>
              <w:rPr>
                <w:sz w:val="10"/>
              </w:rPr>
              <w:t>.</w:t>
            </w:r>
            <w:r>
              <w:rPr>
                <w:sz w:val="10"/>
                <w:lang w:val="vi-VN"/>
              </w:rPr>
              <w:t>747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3.310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4.230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4.730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2.589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3.222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4.212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5.261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7034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3.174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w:t>
            </w:r>
            <w:r>
              <w:rPr>
                <w:sz w:val="10"/>
              </w:rPr>
              <w:t>.</w:t>
            </w:r>
            <w:r>
              <w:rPr>
                <w:sz w:val="10"/>
                <w:lang w:val="vi-VN"/>
              </w:rPr>
              <w:t>892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4.902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w:t>
            </w:r>
            <w:r>
              <w:rPr>
                <w:sz w:val="10"/>
              </w:rPr>
              <w:t>.</w:t>
            </w:r>
            <w:r>
              <w:rPr>
                <w:sz w:val="10"/>
                <w:lang w:val="vi-VN"/>
              </w:rPr>
              <w:t>607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w:t>
            </w:r>
            <w:r>
              <w:rPr>
                <w:sz w:val="10"/>
              </w:rPr>
              <w:t>.</w:t>
            </w:r>
            <w:r>
              <w:rPr>
                <w:sz w:val="10"/>
                <w:lang w:val="vi-VN"/>
              </w:rPr>
              <w:t>750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4</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Chi từ ti</w:t>
            </w:r>
            <w:r>
              <w:rPr>
                <w:sz w:val="10"/>
              </w:rPr>
              <w:t>ề</w:t>
            </w:r>
            <w:r>
              <w:rPr>
                <w:sz w:val="10"/>
                <w:lang w:val="vi-VN"/>
              </w:rPr>
              <w:t>n thuê đ</w:t>
            </w:r>
            <w:r>
              <w:rPr>
                <w:sz w:val="10"/>
              </w:rPr>
              <w:t>ấ</w:t>
            </w:r>
            <w:r>
              <w:rPr>
                <w:sz w:val="10"/>
                <w:lang w:val="vi-VN"/>
              </w:rPr>
              <w:t>t (Gồm: 30% n</w:t>
            </w:r>
            <w:r>
              <w:rPr>
                <w:sz w:val="10"/>
              </w:rPr>
              <w:t>ộ</w:t>
            </w:r>
            <w:r>
              <w:rPr>
                <w:sz w:val="10"/>
                <w:lang w:val="vi-VN"/>
              </w:rPr>
              <w:t>p Quỹ Phát tri</w:t>
            </w:r>
            <w:r>
              <w:rPr>
                <w:sz w:val="10"/>
              </w:rPr>
              <w:t>ể</w:t>
            </w:r>
            <w:r>
              <w:rPr>
                <w:sz w:val="10"/>
                <w:lang w:val="vi-VN"/>
              </w:rPr>
              <w:t>n đất và dành tối thi</w:t>
            </w:r>
            <w:r>
              <w:rPr>
                <w:sz w:val="10"/>
              </w:rPr>
              <w:t>ể</w:t>
            </w:r>
            <w:r>
              <w:rPr>
                <w:sz w:val="10"/>
                <w:lang w:val="vi-VN"/>
              </w:rPr>
              <w:t>u 10% tổng s</w:t>
            </w:r>
            <w:r>
              <w:rPr>
                <w:sz w:val="10"/>
              </w:rPr>
              <w:t>ố</w:t>
            </w:r>
            <w:r>
              <w:rPr>
                <w:sz w:val="10"/>
                <w:lang w:val="vi-VN"/>
              </w:rPr>
              <w:t xml:space="preserve"> thu ti</w:t>
            </w:r>
            <w:r>
              <w:rPr>
                <w:sz w:val="10"/>
              </w:rPr>
              <w:t>ề</w:t>
            </w:r>
            <w:r>
              <w:rPr>
                <w:sz w:val="10"/>
                <w:lang w:val="vi-VN"/>
              </w:rPr>
              <w:t>n thuê đ</w:t>
            </w:r>
            <w:r>
              <w:rPr>
                <w:sz w:val="10"/>
              </w:rPr>
              <w:t>ấ</w:t>
            </w:r>
            <w:r>
              <w:rPr>
                <w:sz w:val="10"/>
                <w:lang w:val="vi-VN"/>
              </w:rPr>
              <w:t>t để đ</w:t>
            </w:r>
            <w:r>
              <w:rPr>
                <w:sz w:val="10"/>
              </w:rPr>
              <w:t>ầ</w:t>
            </w:r>
            <w:r>
              <w:rPr>
                <w:sz w:val="10"/>
                <w:lang w:val="vi-VN"/>
              </w:rPr>
              <w:t>u tư cho c</w:t>
            </w:r>
            <w:r>
              <w:rPr>
                <w:sz w:val="10"/>
              </w:rPr>
              <w:t>ô</w:t>
            </w:r>
            <w:r>
              <w:rPr>
                <w:sz w:val="10"/>
                <w:lang w:val="vi-VN"/>
              </w:rPr>
              <w:t xml:space="preserve">ng tác </w:t>
            </w:r>
            <w:r>
              <w:rPr>
                <w:sz w:val="10"/>
              </w:rPr>
              <w:t>đ</w:t>
            </w:r>
            <w:r>
              <w:rPr>
                <w:sz w:val="10"/>
                <w:lang w:val="vi-VN"/>
              </w:rPr>
              <w:t>o đạc, đ</w:t>
            </w:r>
            <w:r>
              <w:rPr>
                <w:sz w:val="10"/>
              </w:rPr>
              <w:t>ă</w:t>
            </w:r>
            <w:r>
              <w:rPr>
                <w:sz w:val="10"/>
                <w:lang w:val="vi-VN"/>
              </w:rPr>
              <w:t xml:space="preserve">ng ký </w:t>
            </w:r>
            <w:r>
              <w:rPr>
                <w:sz w:val="10"/>
              </w:rPr>
              <w:t>đất</w:t>
            </w:r>
            <w:r>
              <w:rPr>
                <w:sz w:val="10"/>
                <w:lang w:val="vi-VN"/>
              </w:rPr>
              <w:t xml:space="preserve"> đai, c</w:t>
            </w:r>
            <w:r>
              <w:rPr>
                <w:sz w:val="10"/>
              </w:rPr>
              <w:t>ấ</w:t>
            </w:r>
            <w:r>
              <w:rPr>
                <w:sz w:val="10"/>
                <w:lang w:val="vi-VN"/>
              </w:rPr>
              <w:t>p Giấy chứng nh</w:t>
            </w:r>
            <w:r>
              <w:rPr>
                <w:sz w:val="10"/>
              </w:rPr>
              <w:t>ậ</w:t>
            </w:r>
            <w:r>
              <w:rPr>
                <w:sz w:val="10"/>
                <w:lang w:val="vi-VN"/>
              </w:rPr>
              <w:t>n, xây d</w:t>
            </w:r>
            <w:r>
              <w:rPr>
                <w:sz w:val="10"/>
              </w:rPr>
              <w:t>ự</w:t>
            </w:r>
            <w:r>
              <w:rPr>
                <w:sz w:val="10"/>
                <w:lang w:val="vi-VN"/>
              </w:rPr>
              <w:t>ng cơ s</w:t>
            </w:r>
            <w:r>
              <w:rPr>
                <w:sz w:val="10"/>
              </w:rPr>
              <w:t>ở</w:t>
            </w:r>
            <w:r>
              <w:rPr>
                <w:sz w:val="10"/>
                <w:lang w:val="vi-VN"/>
              </w:rPr>
              <w:t xml:space="preserve"> d</w:t>
            </w:r>
            <w:r>
              <w:rPr>
                <w:sz w:val="10"/>
              </w:rPr>
              <w:t xml:space="preserve">ữ </w:t>
            </w:r>
            <w:r>
              <w:rPr>
                <w:sz w:val="10"/>
                <w:lang w:val="vi-VN"/>
              </w:rPr>
              <w:t>liệu đ</w:t>
            </w:r>
            <w:r>
              <w:rPr>
                <w:sz w:val="10"/>
              </w:rPr>
              <w:t>ấ</w:t>
            </w:r>
            <w:r>
              <w:rPr>
                <w:sz w:val="10"/>
                <w:lang w:val="vi-VN"/>
              </w:rPr>
              <w:t xml:space="preserve">t </w:t>
            </w:r>
            <w:r>
              <w:rPr>
                <w:sz w:val="10"/>
              </w:rPr>
              <w:t>đ</w:t>
            </w:r>
            <w:r>
              <w:rPr>
                <w:sz w:val="10"/>
                <w:lang w:val="vi-VN"/>
              </w:rPr>
              <w:t>ai và đ</w:t>
            </w:r>
            <w:r>
              <w:rPr>
                <w:sz w:val="10"/>
              </w:rPr>
              <w:t>ă</w:t>
            </w:r>
            <w:r>
              <w:rPr>
                <w:sz w:val="10"/>
                <w:lang w:val="vi-VN"/>
              </w:rPr>
              <w:t>ng ký bi</w:t>
            </w:r>
            <w:r>
              <w:rPr>
                <w:sz w:val="10"/>
              </w:rPr>
              <w:t>ế</w:t>
            </w:r>
            <w:r>
              <w:rPr>
                <w:sz w:val="10"/>
                <w:lang w:val="vi-VN"/>
              </w:rPr>
              <w:t xml:space="preserve">n </w:t>
            </w:r>
            <w:r>
              <w:rPr>
                <w:sz w:val="10"/>
              </w:rPr>
              <w:t>độ</w:t>
            </w:r>
            <w:r>
              <w:rPr>
                <w:sz w:val="10"/>
                <w:lang w:val="vi-VN"/>
              </w:rPr>
              <w:t>ng, ch</w:t>
            </w:r>
            <w:r>
              <w:rPr>
                <w:sz w:val="10"/>
              </w:rPr>
              <w:t>ỉ</w:t>
            </w:r>
            <w:r>
              <w:rPr>
                <w:sz w:val="10"/>
                <w:lang w:val="vi-VN"/>
              </w:rPr>
              <w:t xml:space="preserve">nh lý hồ sơ địa </w:t>
            </w:r>
            <w:r>
              <w:rPr>
                <w:sz w:val="10"/>
                <w:lang w:val="vi-VN"/>
              </w:rPr>
              <w:t>ch</w:t>
            </w:r>
            <w:r>
              <w:rPr>
                <w:sz w:val="10"/>
              </w:rPr>
              <w:t>í</w:t>
            </w:r>
            <w:r>
              <w:rPr>
                <w:sz w:val="10"/>
                <w:lang w:val="vi-VN"/>
              </w:rPr>
              <w:t>nh thường xuyên)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3.640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3.744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w:t>
            </w:r>
            <w:r>
              <w:rPr>
                <w:sz w:val="10"/>
              </w:rPr>
              <w:t>.</w:t>
            </w:r>
            <w:r>
              <w:rPr>
                <w:sz w:val="10"/>
                <w:lang w:val="vi-VN"/>
              </w:rPr>
              <w:t>400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320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32</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III</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Dự phòng ngân sách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118.049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135.430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20</w:t>
            </w:r>
            <w:r>
              <w:rPr>
                <w:b/>
                <w:bCs/>
                <w:sz w:val="10"/>
              </w:rPr>
              <w:t>.</w:t>
            </w:r>
            <w:r>
              <w:rPr>
                <w:b/>
                <w:bCs/>
                <w:sz w:val="10"/>
                <w:lang w:val="vi-VN"/>
              </w:rPr>
              <w:t>720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w:t>
            </w:r>
            <w:r>
              <w:rPr>
                <w:b/>
                <w:bCs/>
                <w:sz w:val="10"/>
              </w:rPr>
              <w:t>.</w:t>
            </w:r>
            <w:r>
              <w:rPr>
                <w:b/>
                <w:bCs/>
                <w:sz w:val="10"/>
                <w:lang w:val="vi-VN"/>
              </w:rPr>
              <w:t>960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w:t>
            </w:r>
            <w:r>
              <w:rPr>
                <w:b/>
                <w:bCs/>
                <w:sz w:val="10"/>
              </w:rPr>
              <w:t>.</w:t>
            </w:r>
            <w:r>
              <w:rPr>
                <w:b/>
                <w:bCs/>
                <w:sz w:val="10"/>
                <w:lang w:val="vi-VN"/>
              </w:rPr>
              <w:t>570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8.620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6380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w:t>
            </w:r>
            <w:r>
              <w:rPr>
                <w:b/>
                <w:bCs/>
                <w:sz w:val="10"/>
              </w:rPr>
              <w:t>.</w:t>
            </w:r>
            <w:r>
              <w:rPr>
                <w:b/>
                <w:bCs/>
                <w:sz w:val="10"/>
                <w:lang w:val="vi-VN"/>
              </w:rPr>
              <w:t>150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8</w:t>
            </w:r>
            <w:r>
              <w:rPr>
                <w:b/>
                <w:bCs/>
                <w:sz w:val="10"/>
              </w:rPr>
              <w:t>.</w:t>
            </w:r>
            <w:r>
              <w:rPr>
                <w:b/>
                <w:bCs/>
                <w:sz w:val="10"/>
                <w:lang w:val="vi-VN"/>
              </w:rPr>
              <w:t>330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4.410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6.170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7.270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10.810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5.930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6.650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4.470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8.580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6.400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sz w:val="10"/>
              </w:rPr>
              <w:t>B</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sz w:val="10"/>
                <w:lang w:val="vi-VN"/>
              </w:rPr>
              <w:t>BỔ SUNG CÓ MỤC TIÊU</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w:t>
            </w:r>
            <w:r>
              <w:rPr>
                <w:b/>
                <w:bCs/>
                <w:sz w:val="10"/>
                <w:lang w:val="vi-VN"/>
              </w:rPr>
              <w:t>71</w:t>
            </w:r>
            <w:r>
              <w:rPr>
                <w:b/>
                <w:bCs/>
                <w:sz w:val="10"/>
              </w:rPr>
              <w:t>.</w:t>
            </w:r>
            <w:r>
              <w:rPr>
                <w:b/>
                <w:bCs/>
                <w:sz w:val="10"/>
                <w:lang w:val="vi-VN"/>
              </w:rPr>
              <w:t>302</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727.536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70.020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26.122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45.374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47.320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35.770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38.930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33</w:t>
            </w:r>
            <w:r>
              <w:rPr>
                <w:b/>
                <w:bCs/>
                <w:sz w:val="10"/>
              </w:rPr>
              <w:t>.</w:t>
            </w:r>
            <w:r>
              <w:rPr>
                <w:b/>
                <w:bCs/>
                <w:sz w:val="10"/>
                <w:lang w:val="vi-VN"/>
              </w:rPr>
              <w:t>330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26.148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37.600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38.579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45.778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61.813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38</w:t>
            </w:r>
            <w:r>
              <w:rPr>
                <w:b/>
                <w:bCs/>
                <w:sz w:val="10"/>
              </w:rPr>
              <w:t>.</w:t>
            </w:r>
            <w:r>
              <w:rPr>
                <w:b/>
                <w:bCs/>
                <w:sz w:val="10"/>
                <w:lang w:val="vi-VN"/>
              </w:rPr>
              <w:t>462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50.344</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23.016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58.413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50.517</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1</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S</w:t>
            </w:r>
            <w:r>
              <w:rPr>
                <w:sz w:val="10"/>
              </w:rPr>
              <w:t>ự</w:t>
            </w:r>
            <w:r>
              <w:rPr>
                <w:sz w:val="10"/>
                <w:lang w:val="vi-VN"/>
              </w:rPr>
              <w:t xml:space="preserve"> nghi</w:t>
            </w:r>
            <w:r>
              <w:rPr>
                <w:sz w:val="10"/>
              </w:rPr>
              <w:t>ệ</w:t>
            </w:r>
            <w:r>
              <w:rPr>
                <w:sz w:val="10"/>
                <w:lang w:val="vi-VN"/>
              </w:rPr>
              <w:t>p giáo d</w:t>
            </w:r>
            <w:r>
              <w:rPr>
                <w:sz w:val="10"/>
              </w:rPr>
              <w:t>ục - đà</w:t>
            </w:r>
            <w:r>
              <w:rPr>
                <w:sz w:val="10"/>
                <w:lang w:val="vi-VN"/>
              </w:rPr>
              <w:t>o t</w:t>
            </w:r>
            <w:r>
              <w:rPr>
                <w:sz w:val="10"/>
              </w:rPr>
              <w:t>ạ</w:t>
            </w:r>
            <w:r>
              <w:rPr>
                <w:sz w:val="10"/>
                <w:lang w:val="vi-VN"/>
              </w:rPr>
              <w:t>o và d</w:t>
            </w:r>
            <w:r>
              <w:rPr>
                <w:sz w:val="10"/>
              </w:rPr>
              <w:t>ạ</w:t>
            </w:r>
            <w:r>
              <w:rPr>
                <w:sz w:val="10"/>
                <w:lang w:val="vi-VN"/>
              </w:rPr>
              <w:t>y nghề</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280.468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301.663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7.317</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w:t>
            </w:r>
            <w:r>
              <w:rPr>
                <w:sz w:val="10"/>
              </w:rPr>
              <w:t>.</w:t>
            </w:r>
            <w:r>
              <w:rPr>
                <w:sz w:val="10"/>
                <w:lang w:val="vi-VN"/>
              </w:rPr>
              <w:t>439</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w:t>
            </w:r>
            <w:r>
              <w:rPr>
                <w:sz w:val="10"/>
              </w:rPr>
              <w:t>.</w:t>
            </w:r>
            <w:r>
              <w:rPr>
                <w:sz w:val="10"/>
                <w:lang w:val="vi-VN"/>
              </w:rPr>
              <w:t>512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w:t>
            </w:r>
            <w:r>
              <w:rPr>
                <w:sz w:val="10"/>
              </w:rPr>
              <w:t>.</w:t>
            </w:r>
            <w:r>
              <w:rPr>
                <w:sz w:val="10"/>
                <w:lang w:val="vi-VN"/>
              </w:rPr>
              <w:t>306</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w:t>
            </w:r>
            <w:r>
              <w:rPr>
                <w:sz w:val="10"/>
              </w:rPr>
              <w:t>.</w:t>
            </w:r>
            <w:r>
              <w:rPr>
                <w:sz w:val="10"/>
                <w:lang w:val="vi-VN"/>
              </w:rPr>
              <w:t>652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12.294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13.318</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10.803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24.414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w:t>
            </w:r>
            <w:r>
              <w:rPr>
                <w:sz w:val="10"/>
                <w:lang w:val="vi-VN"/>
              </w:rPr>
              <w:t>3</w:t>
            </w:r>
            <w:r>
              <w:rPr>
                <w:sz w:val="10"/>
              </w:rPr>
              <w:t>.</w:t>
            </w:r>
            <w:r>
              <w:rPr>
                <w:sz w:val="10"/>
                <w:lang w:val="vi-VN"/>
              </w:rPr>
              <w:t>354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w:t>
            </w:r>
            <w:r>
              <w:rPr>
                <w:sz w:val="10"/>
              </w:rPr>
              <w:t>.</w:t>
            </w:r>
            <w:r>
              <w:rPr>
                <w:sz w:val="10"/>
                <w:lang w:val="vi-VN"/>
              </w:rPr>
              <w:t>024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14.481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w:t>
            </w:r>
            <w:r>
              <w:rPr>
                <w:sz w:val="10"/>
              </w:rPr>
              <w:t>.</w:t>
            </w:r>
            <w:r>
              <w:rPr>
                <w:sz w:val="10"/>
                <w:lang w:val="vi-VN"/>
              </w:rPr>
              <w:t>192</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w:t>
            </w:r>
            <w:r>
              <w:rPr>
                <w:sz w:val="10"/>
              </w:rPr>
              <w:t>.</w:t>
            </w:r>
            <w:r>
              <w:rPr>
                <w:sz w:val="10"/>
                <w:lang w:val="vi-VN"/>
              </w:rPr>
              <w:t>854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27.722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28</w:t>
            </w:r>
            <w:r>
              <w:rPr>
                <w:sz w:val="10"/>
              </w:rPr>
              <w:t>.</w:t>
            </w:r>
            <w:r>
              <w:rPr>
                <w:sz w:val="10"/>
                <w:lang w:val="vi-VN"/>
              </w:rPr>
              <w:t>978</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a</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Hỗ trợ t</w:t>
            </w:r>
            <w:r>
              <w:rPr>
                <w:sz w:val="10"/>
              </w:rPr>
              <w:t>i</w:t>
            </w:r>
            <w:r>
              <w:rPr>
                <w:sz w:val="10"/>
                <w:lang w:val="vi-VN"/>
              </w:rPr>
              <w:t xml:space="preserve">ền </w:t>
            </w:r>
            <w:r>
              <w:rPr>
                <w:sz w:val="10"/>
              </w:rPr>
              <w:t>ă</w:t>
            </w:r>
            <w:r>
              <w:rPr>
                <w:sz w:val="10"/>
                <w:lang w:val="vi-VN"/>
              </w:rPr>
              <w:t>n trưa cho tr</w:t>
            </w:r>
            <w:r>
              <w:rPr>
                <w:sz w:val="10"/>
              </w:rPr>
              <w:t xml:space="preserve">ẻ </w:t>
            </w:r>
            <w:r>
              <w:rPr>
                <w:sz w:val="10"/>
                <w:lang w:val="vi-VN"/>
              </w:rPr>
              <w:t>em học mẫu giáo 3, 4, 5 tuổi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67.777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62.887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3.791</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476</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3.799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w:t>
            </w:r>
            <w:r>
              <w:rPr>
                <w:sz w:val="10"/>
              </w:rPr>
              <w:t>.</w:t>
            </w:r>
            <w:r>
              <w:rPr>
                <w:sz w:val="10"/>
                <w:lang w:val="vi-VN"/>
              </w:rPr>
              <w:t>322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3.248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4.668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2.640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1.550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3.932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3.849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4.545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w:t>
            </w:r>
            <w:r>
              <w:rPr>
                <w:sz w:val="10"/>
              </w:rPr>
              <w:t>.</w:t>
            </w:r>
            <w:r>
              <w:rPr>
                <w:sz w:val="10"/>
                <w:lang w:val="vi-VN"/>
              </w:rPr>
              <w:t>746</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3.811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w:t>
            </w:r>
            <w:r>
              <w:rPr>
                <w:sz w:val="10"/>
              </w:rPr>
              <w:t>.</w:t>
            </w:r>
            <w:r>
              <w:rPr>
                <w:sz w:val="10"/>
                <w:lang w:val="vi-VN"/>
              </w:rPr>
              <w:t>831</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826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w:t>
            </w:r>
            <w:r>
              <w:rPr>
                <w:sz w:val="10"/>
              </w:rPr>
              <w:t>.</w:t>
            </w:r>
            <w:r>
              <w:rPr>
                <w:sz w:val="10"/>
                <w:lang w:val="vi-VN"/>
              </w:rPr>
              <w:t>853</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b</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Hỗ tr</w:t>
            </w:r>
            <w:r>
              <w:rPr>
                <w:sz w:val="10"/>
              </w:rPr>
              <w:t xml:space="preserve">ợ </w:t>
            </w:r>
            <w:r>
              <w:rPr>
                <w:sz w:val="10"/>
                <w:lang w:val="vi-VN"/>
              </w:rPr>
              <w:t>học sinh v</w:t>
            </w:r>
            <w:r>
              <w:rPr>
                <w:sz w:val="10"/>
              </w:rPr>
              <w:t xml:space="preserve">à </w:t>
            </w:r>
            <w:r>
              <w:rPr>
                <w:sz w:val="10"/>
                <w:lang w:val="vi-VN"/>
              </w:rPr>
              <w:t>trường p</w:t>
            </w:r>
            <w:r>
              <w:rPr>
                <w:sz w:val="10"/>
                <w:lang w:val="vi-VN"/>
              </w:rPr>
              <w:t>h</w:t>
            </w:r>
            <w:r>
              <w:rPr>
                <w:sz w:val="10"/>
              </w:rPr>
              <w:t>ổ</w:t>
            </w:r>
            <w:r>
              <w:rPr>
                <w:sz w:val="10"/>
                <w:lang w:val="vi-VN"/>
              </w:rPr>
              <w:t xml:space="preserve"> thông </w:t>
            </w:r>
            <w:r>
              <w:rPr>
                <w:sz w:val="10"/>
              </w:rPr>
              <w:t>ở</w:t>
            </w:r>
            <w:r>
              <w:rPr>
                <w:sz w:val="10"/>
                <w:lang w:val="vi-VN"/>
              </w:rPr>
              <w:t xml:space="preserve"> xã, thôn </w:t>
            </w:r>
            <w:r>
              <w:rPr>
                <w:sz w:val="10"/>
              </w:rPr>
              <w:t>đ</w:t>
            </w:r>
            <w:r>
              <w:rPr>
                <w:sz w:val="10"/>
                <w:lang w:val="vi-VN"/>
              </w:rPr>
              <w:t>ặc bi</w:t>
            </w:r>
            <w:r>
              <w:rPr>
                <w:sz w:val="10"/>
              </w:rPr>
              <w:t>ệ</w:t>
            </w:r>
            <w:r>
              <w:rPr>
                <w:sz w:val="10"/>
                <w:lang w:val="vi-VN"/>
              </w:rPr>
              <w:t>t kh</w:t>
            </w:r>
            <w:r>
              <w:rPr>
                <w:sz w:val="10"/>
              </w:rPr>
              <w:t>ó</w:t>
            </w:r>
            <w:r>
              <w:rPr>
                <w:sz w:val="10"/>
                <w:lang w:val="vi-VN"/>
              </w:rPr>
              <w:t xml:space="preserve"> kh</w:t>
            </w:r>
            <w:r>
              <w:rPr>
                <w:sz w:val="10"/>
              </w:rPr>
              <w:t>ă</w:t>
            </w:r>
            <w:r>
              <w:rPr>
                <w:sz w:val="10"/>
                <w:lang w:val="vi-VN"/>
              </w:rPr>
              <w:t>n theo Ngh</w:t>
            </w:r>
            <w:r>
              <w:rPr>
                <w:sz w:val="10"/>
              </w:rPr>
              <w:t xml:space="preserve">ị </w:t>
            </w:r>
            <w:r>
              <w:rPr>
                <w:sz w:val="10"/>
                <w:lang w:val="vi-VN"/>
              </w:rPr>
              <w:t>định số 116/2016/NĐ-CP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44.209</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35.644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w:t>
            </w:r>
            <w:r>
              <w:rPr>
                <w:sz w:val="10"/>
              </w:rPr>
              <w:t>.</w:t>
            </w:r>
            <w:r>
              <w:rPr>
                <w:sz w:val="10"/>
                <w:lang w:val="vi-VN"/>
              </w:rPr>
              <w:t>910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w:t>
            </w:r>
            <w:r>
              <w:rPr>
                <w:sz w:val="10"/>
              </w:rPr>
              <w:t>.</w:t>
            </w:r>
            <w:r>
              <w:rPr>
                <w:sz w:val="10"/>
                <w:lang w:val="vi-VN"/>
              </w:rPr>
              <w:t>547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3.289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724</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5.670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w:t>
            </w:r>
            <w:r>
              <w:rPr>
                <w:sz w:val="10"/>
              </w:rPr>
              <w:t>.</w:t>
            </w:r>
            <w:r>
              <w:rPr>
                <w:sz w:val="10"/>
                <w:lang w:val="vi-VN"/>
              </w:rPr>
              <w:t>699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1.229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1.797</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1.096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3.736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589</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c</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Kinh ph</w:t>
            </w:r>
            <w:r>
              <w:rPr>
                <w:sz w:val="10"/>
              </w:rPr>
              <w:t xml:space="preserve">í </w:t>
            </w:r>
            <w:r>
              <w:rPr>
                <w:sz w:val="10"/>
                <w:lang w:val="vi-VN"/>
              </w:rPr>
              <w:t>thực hi</w:t>
            </w:r>
            <w:r>
              <w:rPr>
                <w:sz w:val="10"/>
              </w:rPr>
              <w:t>ệ</w:t>
            </w:r>
            <w:r>
              <w:rPr>
                <w:sz w:val="10"/>
                <w:lang w:val="vi-VN"/>
              </w:rPr>
              <w:t>n chi trả h</w:t>
            </w:r>
            <w:r>
              <w:rPr>
                <w:sz w:val="10"/>
              </w:rPr>
              <w:t>ọ</w:t>
            </w:r>
            <w:r>
              <w:rPr>
                <w:sz w:val="10"/>
                <w:lang w:val="vi-VN"/>
              </w:rPr>
              <w:t>c bổng v</w:t>
            </w:r>
            <w:r>
              <w:rPr>
                <w:sz w:val="10"/>
              </w:rPr>
              <w:t xml:space="preserve">à </w:t>
            </w:r>
            <w:r>
              <w:rPr>
                <w:sz w:val="10"/>
                <w:lang w:val="vi-VN"/>
              </w:rPr>
              <w:t>mua sắm phương ti</w:t>
            </w:r>
            <w:r>
              <w:rPr>
                <w:sz w:val="10"/>
              </w:rPr>
              <w:t>ệ</w:t>
            </w:r>
            <w:r>
              <w:rPr>
                <w:sz w:val="10"/>
                <w:lang w:val="vi-VN"/>
              </w:rPr>
              <w:t xml:space="preserve">n, đồ dùng học </w:t>
            </w:r>
            <w:r>
              <w:rPr>
                <w:sz w:val="10"/>
              </w:rPr>
              <w:t>t</w:t>
            </w:r>
            <w:r>
              <w:rPr>
                <w:sz w:val="10"/>
                <w:lang w:val="vi-VN"/>
              </w:rPr>
              <w:t>ập cho người khuy</w:t>
            </w:r>
            <w:r>
              <w:rPr>
                <w:sz w:val="10"/>
                <w:lang w:val="vi-VN"/>
              </w:rPr>
              <w:t>ết t</w:t>
            </w:r>
            <w:r>
              <w:rPr>
                <w:sz w:val="10"/>
              </w:rPr>
              <w:t>ậ</w:t>
            </w:r>
            <w:r>
              <w:rPr>
                <w:sz w:val="10"/>
                <w:lang w:val="vi-VN"/>
              </w:rPr>
              <w:t>t theo Thông t</w:t>
            </w:r>
            <w:r>
              <w:rPr>
                <w:sz w:val="10"/>
              </w:rPr>
              <w:t xml:space="preserve">ư </w:t>
            </w:r>
            <w:r>
              <w:rPr>
                <w:sz w:val="10"/>
                <w:lang w:val="vi-VN"/>
              </w:rPr>
              <w:t>liên tịch s</w:t>
            </w:r>
            <w:r>
              <w:rPr>
                <w:sz w:val="10"/>
              </w:rPr>
              <w:t xml:space="preserve">ố </w:t>
            </w:r>
            <w:r>
              <w:rPr>
                <w:sz w:val="10"/>
                <w:lang w:val="vi-VN"/>
              </w:rPr>
              <w:t>42/2013/TTLT-BGDĐT-BLĐTBXH-BTC</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7.971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7.276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649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1.201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564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1.024</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492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312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555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754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455</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d</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H</w:t>
            </w:r>
            <w:r>
              <w:rPr>
                <w:sz w:val="10"/>
              </w:rPr>
              <w:t xml:space="preserve">ỗ </w:t>
            </w:r>
            <w:r>
              <w:rPr>
                <w:sz w:val="10"/>
                <w:lang w:val="vi-VN"/>
              </w:rPr>
              <w:t>trợ chi ph</w:t>
            </w:r>
            <w:r>
              <w:rPr>
                <w:sz w:val="10"/>
              </w:rPr>
              <w:t xml:space="preserve">í </w:t>
            </w:r>
            <w:r>
              <w:rPr>
                <w:sz w:val="10"/>
                <w:lang w:val="vi-VN"/>
              </w:rPr>
              <w:t>học t</w:t>
            </w:r>
            <w:r>
              <w:rPr>
                <w:sz w:val="10"/>
              </w:rPr>
              <w:t>ậ</w:t>
            </w:r>
            <w:r>
              <w:rPr>
                <w:sz w:val="10"/>
                <w:lang w:val="vi-VN"/>
              </w:rPr>
              <w:t>p đ</w:t>
            </w:r>
            <w:r>
              <w:rPr>
                <w:sz w:val="10"/>
              </w:rPr>
              <w:t>ố</w:t>
            </w:r>
            <w:r>
              <w:rPr>
                <w:sz w:val="10"/>
                <w:lang w:val="vi-VN"/>
              </w:rPr>
              <w:t>i v</w:t>
            </w:r>
            <w:r>
              <w:rPr>
                <w:sz w:val="10"/>
              </w:rPr>
              <w:t>ớ</w:t>
            </w:r>
            <w:r>
              <w:rPr>
                <w:sz w:val="10"/>
                <w:lang w:val="vi-VN"/>
              </w:rPr>
              <w:t>i sinh viên l</w:t>
            </w:r>
            <w:r>
              <w:rPr>
                <w:sz w:val="10"/>
              </w:rPr>
              <w:t xml:space="preserve">à </w:t>
            </w:r>
            <w:r>
              <w:rPr>
                <w:sz w:val="10"/>
                <w:lang w:val="vi-VN"/>
              </w:rPr>
              <w:t>người dân tộc thi</w:t>
            </w:r>
            <w:r>
              <w:rPr>
                <w:sz w:val="10"/>
              </w:rPr>
              <w:t>ể</w:t>
            </w:r>
            <w:r>
              <w:rPr>
                <w:sz w:val="10"/>
                <w:lang w:val="vi-VN"/>
              </w:rPr>
              <w:t>u số h</w:t>
            </w:r>
            <w:r>
              <w:rPr>
                <w:sz w:val="10"/>
              </w:rPr>
              <w:t>ọ</w:t>
            </w:r>
            <w:r>
              <w:rPr>
                <w:sz w:val="10"/>
                <w:lang w:val="vi-VN"/>
              </w:rPr>
              <w:t>c t</w:t>
            </w:r>
            <w:r>
              <w:rPr>
                <w:sz w:val="10"/>
              </w:rPr>
              <w:t>ạ</w:t>
            </w:r>
            <w:r>
              <w:rPr>
                <w:sz w:val="10"/>
                <w:lang w:val="vi-VN"/>
              </w:rPr>
              <w:t>i các cơ s</w:t>
            </w:r>
            <w:r>
              <w:rPr>
                <w:sz w:val="10"/>
              </w:rPr>
              <w:t>ở</w:t>
            </w:r>
            <w:r>
              <w:rPr>
                <w:sz w:val="10"/>
                <w:lang w:val="vi-VN"/>
              </w:rPr>
              <w:t xml:space="preserve"> giáo dục đ</w:t>
            </w:r>
            <w:r>
              <w:rPr>
                <w:sz w:val="10"/>
              </w:rPr>
              <w:t>ạ</w:t>
            </w:r>
            <w:r>
              <w:rPr>
                <w:sz w:val="10"/>
                <w:lang w:val="vi-VN"/>
              </w:rPr>
              <w:t>i h</w:t>
            </w:r>
            <w:r>
              <w:rPr>
                <w:sz w:val="10"/>
              </w:rPr>
              <w:t>ọ</w:t>
            </w:r>
            <w:r>
              <w:rPr>
                <w:sz w:val="10"/>
                <w:lang w:val="vi-VN"/>
              </w:rPr>
              <w:t>c theo Quy</w:t>
            </w:r>
            <w:r>
              <w:rPr>
                <w:sz w:val="10"/>
                <w:lang w:val="vi-VN"/>
              </w:rPr>
              <w:t xml:space="preserve">ết định số 66/2013/QĐ-TTg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1.001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974</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33</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156</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183</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e</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H</w:t>
            </w:r>
            <w:r>
              <w:rPr>
                <w:sz w:val="10"/>
              </w:rPr>
              <w:t>ỗ</w:t>
            </w:r>
            <w:r>
              <w:rPr>
                <w:sz w:val="10"/>
                <w:lang w:val="vi-VN"/>
              </w:rPr>
              <w:t xml:space="preserve"> tr</w:t>
            </w:r>
            <w:r>
              <w:rPr>
                <w:sz w:val="10"/>
              </w:rPr>
              <w:t>ợ</w:t>
            </w:r>
            <w:r>
              <w:rPr>
                <w:sz w:val="10"/>
                <w:lang w:val="vi-VN"/>
              </w:rPr>
              <w:t xml:space="preserve"> cho h</w:t>
            </w:r>
            <w:r>
              <w:rPr>
                <w:sz w:val="10"/>
              </w:rPr>
              <w:t>ọ</w:t>
            </w:r>
            <w:r>
              <w:rPr>
                <w:sz w:val="10"/>
                <w:lang w:val="vi-VN"/>
              </w:rPr>
              <w:t>c sinh, sinh viên h</w:t>
            </w:r>
            <w:r>
              <w:rPr>
                <w:sz w:val="10"/>
              </w:rPr>
              <w:t>ọ</w:t>
            </w:r>
            <w:r>
              <w:rPr>
                <w:sz w:val="10"/>
                <w:lang w:val="vi-VN"/>
              </w:rPr>
              <w:t>c cao đ</w:t>
            </w:r>
            <w:r>
              <w:rPr>
                <w:sz w:val="10"/>
              </w:rPr>
              <w:t>ẳ</w:t>
            </w:r>
            <w:r>
              <w:rPr>
                <w:sz w:val="10"/>
                <w:lang w:val="vi-VN"/>
              </w:rPr>
              <w:t>ng, trung cấp theo Quyết định số 53/2015/QĐ-</w:t>
            </w:r>
            <w:r>
              <w:rPr>
                <w:sz w:val="10"/>
              </w:rPr>
              <w:t>TTg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1.567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2.730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93</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962</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f</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C</w:t>
            </w:r>
            <w:r>
              <w:rPr>
                <w:sz w:val="10"/>
              </w:rPr>
              <w:t>ấ</w:t>
            </w:r>
            <w:r>
              <w:rPr>
                <w:sz w:val="10"/>
                <w:lang w:val="vi-VN"/>
              </w:rPr>
              <w:t>p bù</w:t>
            </w:r>
            <w:r>
              <w:rPr>
                <w:sz w:val="10"/>
                <w:lang w:val="vi-VN"/>
              </w:rPr>
              <w:t xml:space="preserve"> miễn, giảm h</w:t>
            </w:r>
            <w:r>
              <w:rPr>
                <w:sz w:val="10"/>
              </w:rPr>
              <w:t>ọ</w:t>
            </w:r>
            <w:r>
              <w:rPr>
                <w:sz w:val="10"/>
                <w:lang w:val="vi-VN"/>
              </w:rPr>
              <w:t>c ph</w:t>
            </w:r>
            <w:r>
              <w:rPr>
                <w:sz w:val="10"/>
              </w:rPr>
              <w:t>í</w:t>
            </w:r>
            <w:r>
              <w:rPr>
                <w:sz w:val="10"/>
                <w:lang w:val="vi-VN"/>
              </w:rPr>
              <w:t>, h</w:t>
            </w:r>
            <w:r>
              <w:rPr>
                <w:sz w:val="10"/>
              </w:rPr>
              <w:t xml:space="preserve">ỗ </w:t>
            </w:r>
            <w:r>
              <w:rPr>
                <w:sz w:val="10"/>
                <w:lang w:val="vi-VN"/>
              </w:rPr>
              <w:t>trợ chi ph</w:t>
            </w:r>
            <w:r>
              <w:rPr>
                <w:sz w:val="10"/>
              </w:rPr>
              <w:t xml:space="preserve">í </w:t>
            </w:r>
            <w:r>
              <w:rPr>
                <w:sz w:val="10"/>
                <w:lang w:val="vi-VN"/>
              </w:rPr>
              <w:t xml:space="preserve">học </w:t>
            </w:r>
            <w:r>
              <w:rPr>
                <w:sz w:val="10"/>
              </w:rPr>
              <w:t>t</w:t>
            </w:r>
            <w:r>
              <w:rPr>
                <w:sz w:val="10"/>
                <w:lang w:val="vi-VN"/>
              </w:rPr>
              <w:t xml:space="preserve">ập theo </w:t>
            </w:r>
            <w:r>
              <w:rPr>
                <w:sz w:val="10"/>
              </w:rPr>
              <w:t xml:space="preserve">Nghị </w:t>
            </w:r>
            <w:r>
              <w:rPr>
                <w:sz w:val="10"/>
                <w:lang w:val="vi-VN"/>
              </w:rPr>
              <w:t>định 86/2015/NĐ-CP</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89.596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108.133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1.747</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873</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8.144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w:t>
            </w:r>
            <w:r>
              <w:rPr>
                <w:sz w:val="10"/>
              </w:rPr>
              <w:t>.</w:t>
            </w:r>
            <w:r>
              <w:rPr>
                <w:sz w:val="10"/>
                <w:lang w:val="vi-VN"/>
              </w:rPr>
              <w:t>937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7.881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4.371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4.589</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362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w:t>
            </w:r>
            <w:r>
              <w:rPr>
                <w:sz w:val="10"/>
              </w:rPr>
              <w:t>.</w:t>
            </w:r>
            <w:r>
              <w:rPr>
                <w:sz w:val="10"/>
                <w:lang w:val="vi-VN"/>
              </w:rPr>
              <w:t>006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w:t>
            </w:r>
            <w:r>
              <w:rPr>
                <w:sz w:val="10"/>
              </w:rPr>
              <w:t>.3</w:t>
            </w:r>
            <w:r>
              <w:rPr>
                <w:sz w:val="10"/>
                <w:lang w:val="vi-VN"/>
              </w:rPr>
              <w:t>17</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6.784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w:t>
            </w:r>
            <w:r>
              <w:rPr>
                <w:sz w:val="10"/>
              </w:rPr>
              <w:t>.</w:t>
            </w:r>
            <w:r>
              <w:rPr>
                <w:sz w:val="10"/>
                <w:lang w:val="vi-VN"/>
              </w:rPr>
              <w:t>400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w:t>
            </w:r>
            <w:r>
              <w:rPr>
                <w:sz w:val="10"/>
              </w:rPr>
              <w:t>.</w:t>
            </w:r>
            <w:r>
              <w:rPr>
                <w:sz w:val="10"/>
                <w:lang w:val="vi-VN"/>
              </w:rPr>
              <w:t>130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w:t>
            </w:r>
            <w:r>
              <w:rPr>
                <w:sz w:val="10"/>
              </w:rPr>
              <w:t>.</w:t>
            </w:r>
            <w:r>
              <w:rPr>
                <w:sz w:val="10"/>
                <w:lang w:val="vi-VN"/>
              </w:rPr>
              <w:t>973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1.142</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9.524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w:t>
            </w:r>
            <w:r>
              <w:rPr>
                <w:sz w:val="10"/>
              </w:rPr>
              <w:t>.</w:t>
            </w:r>
            <w:r>
              <w:rPr>
                <w:sz w:val="10"/>
                <w:lang w:val="vi-VN"/>
              </w:rPr>
              <w:t>953</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g</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Chênh lệch h</w:t>
            </w:r>
            <w:r>
              <w:rPr>
                <w:sz w:val="10"/>
              </w:rPr>
              <w:t>ọ</w:t>
            </w:r>
            <w:r>
              <w:rPr>
                <w:sz w:val="10"/>
                <w:lang w:val="vi-VN"/>
              </w:rPr>
              <w:t>c b</w:t>
            </w:r>
            <w:r>
              <w:rPr>
                <w:sz w:val="10"/>
              </w:rPr>
              <w:t>ổ</w:t>
            </w:r>
            <w:r>
              <w:rPr>
                <w:sz w:val="10"/>
                <w:lang w:val="vi-VN"/>
              </w:rPr>
              <w:t>ng h</w:t>
            </w:r>
            <w:r>
              <w:rPr>
                <w:sz w:val="10"/>
              </w:rPr>
              <w:t>ọ</w:t>
            </w:r>
            <w:r>
              <w:rPr>
                <w:sz w:val="10"/>
                <w:lang w:val="vi-VN"/>
              </w:rPr>
              <w:t xml:space="preserve">c sinh dân tộc nội trú </w:t>
            </w:r>
            <w:r>
              <w:rPr>
                <w:sz w:val="10"/>
              </w:rPr>
              <w:t>t</w:t>
            </w:r>
            <w:r>
              <w:rPr>
                <w:sz w:val="10"/>
                <w:lang w:val="vi-VN"/>
              </w:rPr>
              <w:t>heo Thông tư liê</w:t>
            </w:r>
            <w:r>
              <w:rPr>
                <w:sz w:val="10"/>
                <w:lang w:val="vi-VN"/>
              </w:rPr>
              <w:t>n t</w:t>
            </w:r>
            <w:r>
              <w:rPr>
                <w:sz w:val="10"/>
              </w:rPr>
              <w:t>ị</w:t>
            </w:r>
            <w:r>
              <w:rPr>
                <w:sz w:val="10"/>
                <w:lang w:val="vi-VN"/>
              </w:rPr>
              <w:t>ch số 43/2007/TTLT-BTC-BGDĐT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2.730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5.418</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516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516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258</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w:t>
            </w:r>
            <w:r>
              <w:rPr>
                <w:sz w:val="10"/>
              </w:rPr>
              <w:t>1</w:t>
            </w:r>
            <w:r>
              <w:rPr>
                <w:sz w:val="10"/>
                <w:lang w:val="vi-VN"/>
              </w:rPr>
              <w:t>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258</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516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516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258</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516</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h</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Trung tâm Giáo dục ngh</w:t>
            </w:r>
            <w:r>
              <w:rPr>
                <w:sz w:val="10"/>
              </w:rPr>
              <w:t xml:space="preserve">ề </w:t>
            </w:r>
            <w:r>
              <w:rPr>
                <w:sz w:val="10"/>
                <w:lang w:val="vi-VN"/>
              </w:rPr>
              <w:t>nghiệp (S</w:t>
            </w:r>
            <w:r>
              <w:rPr>
                <w:sz w:val="10"/>
              </w:rPr>
              <w:t>ở</w:t>
            </w:r>
            <w:r>
              <w:rPr>
                <w:sz w:val="10"/>
                <w:lang w:val="vi-VN"/>
              </w:rPr>
              <w:t xml:space="preserve"> Lao đ</w:t>
            </w:r>
            <w:r>
              <w:rPr>
                <w:sz w:val="10"/>
              </w:rPr>
              <w:t>ộ</w:t>
            </w:r>
            <w:r>
              <w:rPr>
                <w:sz w:val="10"/>
                <w:lang w:val="vi-VN"/>
              </w:rPr>
              <w:t>ng Thương binh và X</w:t>
            </w:r>
            <w:r>
              <w:rPr>
                <w:sz w:val="10"/>
              </w:rPr>
              <w:t>ã</w:t>
            </w:r>
            <w:r>
              <w:rPr>
                <w:sz w:val="10"/>
                <w:lang w:val="vi-VN"/>
              </w:rPr>
              <w:t xml:space="preserve"> h</w:t>
            </w:r>
            <w:r>
              <w:rPr>
                <w:sz w:val="10"/>
              </w:rPr>
              <w:t>ộ</w:t>
            </w:r>
            <w:r>
              <w:rPr>
                <w:sz w:val="10"/>
                <w:lang w:val="vi-VN"/>
              </w:rPr>
              <w:t>i qu</w:t>
            </w:r>
            <w:r>
              <w:rPr>
                <w:sz w:val="10"/>
              </w:rPr>
              <w:t>ả</w:t>
            </w:r>
            <w:r>
              <w:rPr>
                <w:sz w:val="10"/>
                <w:lang w:val="vi-VN"/>
              </w:rPr>
              <w:t>n lý chuyển</w:t>
            </w:r>
            <w:r>
              <w:rPr>
                <w:sz w:val="10"/>
              </w:rPr>
              <w:t xml:space="preserve"> v</w:t>
            </w:r>
            <w:r>
              <w:rPr>
                <w:sz w:val="10"/>
                <w:lang w:val="vi-VN"/>
              </w:rPr>
              <w:t xml:space="preserve">ề huyện)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8.617</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8.617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3.108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2.838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w:t>
            </w:r>
            <w:r>
              <w:rPr>
                <w:sz w:val="10"/>
              </w:rPr>
              <w:t>671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i</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H</w:t>
            </w:r>
            <w:r>
              <w:rPr>
                <w:sz w:val="10"/>
              </w:rPr>
              <w:t>ỗ</w:t>
            </w:r>
            <w:r>
              <w:rPr>
                <w:sz w:val="10"/>
                <w:lang w:val="vi-VN"/>
              </w:rPr>
              <w:t xml:space="preserve"> tr</w:t>
            </w:r>
            <w:r>
              <w:rPr>
                <w:sz w:val="10"/>
              </w:rPr>
              <w:t>ợ</w:t>
            </w:r>
            <w:r>
              <w:rPr>
                <w:sz w:val="10"/>
                <w:lang w:val="vi-VN"/>
              </w:rPr>
              <w:t xml:space="preserve"> mua s</w:t>
            </w:r>
            <w:r>
              <w:rPr>
                <w:sz w:val="10"/>
              </w:rPr>
              <w:t>ắ</w:t>
            </w:r>
            <w:r>
              <w:rPr>
                <w:sz w:val="10"/>
                <w:lang w:val="vi-VN"/>
              </w:rPr>
              <w:t xml:space="preserve">m dụng </w:t>
            </w:r>
            <w:r>
              <w:rPr>
                <w:sz w:val="10"/>
              </w:rPr>
              <w:t>c</w:t>
            </w:r>
            <w:r>
              <w:rPr>
                <w:sz w:val="10"/>
                <w:lang w:val="vi-VN"/>
              </w:rPr>
              <w:t>ụ th</w:t>
            </w:r>
            <w:r>
              <w:rPr>
                <w:sz w:val="10"/>
              </w:rPr>
              <w:t>ể</w:t>
            </w:r>
            <w:r>
              <w:rPr>
                <w:sz w:val="10"/>
                <w:lang w:val="vi-VN"/>
              </w:rPr>
              <w:t xml:space="preserve"> ch</w:t>
            </w:r>
            <w:r>
              <w:rPr>
                <w:sz w:val="10"/>
              </w:rPr>
              <w:t>ấ</w:t>
            </w:r>
            <w:r>
              <w:rPr>
                <w:sz w:val="10"/>
                <w:lang w:val="vi-VN"/>
              </w:rPr>
              <w:t>t và trang thiết b</w:t>
            </w:r>
            <w:r>
              <w:rPr>
                <w:sz w:val="10"/>
              </w:rPr>
              <w:t>ị</w:t>
            </w:r>
            <w:r>
              <w:rPr>
                <w:sz w:val="10"/>
                <w:lang w:val="vi-VN"/>
              </w:rPr>
              <w:t xml:space="preserve"> d</w:t>
            </w:r>
            <w:r>
              <w:rPr>
                <w:sz w:val="10"/>
              </w:rPr>
              <w:t>ạ</w:t>
            </w:r>
            <w:r>
              <w:rPr>
                <w:sz w:val="10"/>
                <w:lang w:val="vi-VN"/>
              </w:rPr>
              <w:t>y, học cho các trư</w:t>
            </w:r>
            <w:r>
              <w:rPr>
                <w:sz w:val="10"/>
              </w:rPr>
              <w:t>ờ</w:t>
            </w:r>
            <w:r>
              <w:rPr>
                <w:sz w:val="10"/>
                <w:lang w:val="vi-VN"/>
              </w:rPr>
              <w:t xml:space="preserve">ng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43.500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47.037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720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3.865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2.250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2.160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2.700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1.048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3.144</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5.110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1.800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1.800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4.940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2.280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2.010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4.575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2.175</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2.160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4.300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j</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sz w:val="10"/>
                <w:lang w:val="vi-VN"/>
              </w:rPr>
              <w:t>H</w:t>
            </w:r>
            <w:r>
              <w:rPr>
                <w:sz w:val="10"/>
              </w:rPr>
              <w:t xml:space="preserve">ỗ </w:t>
            </w:r>
            <w:r>
              <w:rPr>
                <w:sz w:val="10"/>
                <w:lang w:val="vi-VN"/>
              </w:rPr>
              <w:t>trợ kinh ph</w:t>
            </w:r>
            <w:r>
              <w:rPr>
                <w:sz w:val="10"/>
              </w:rPr>
              <w:t>í</w:t>
            </w:r>
            <w:r>
              <w:rPr>
                <w:sz w:val="10"/>
                <w:lang w:val="vi-VN"/>
              </w:rPr>
              <w:t xml:space="preserve"> trang b</w:t>
            </w:r>
            <w:r>
              <w:rPr>
                <w:sz w:val="10"/>
              </w:rPr>
              <w:t xml:space="preserve">ị </w:t>
            </w:r>
            <w:r>
              <w:rPr>
                <w:sz w:val="10"/>
                <w:lang w:val="vi-VN"/>
              </w:rPr>
              <w:t>hệ th</w:t>
            </w:r>
            <w:r>
              <w:rPr>
                <w:sz w:val="10"/>
              </w:rPr>
              <w:t>ố</w:t>
            </w:r>
            <w:r>
              <w:rPr>
                <w:sz w:val="10"/>
                <w:lang w:val="vi-VN"/>
              </w:rPr>
              <w:t>ng nước s</w:t>
            </w:r>
            <w:r>
              <w:rPr>
                <w:sz w:val="10"/>
              </w:rPr>
              <w:t>ạ</w:t>
            </w:r>
            <w:r>
              <w:rPr>
                <w:sz w:val="10"/>
                <w:lang w:val="vi-VN"/>
              </w:rPr>
              <w:t>ch cho các trư</w:t>
            </w:r>
            <w:r>
              <w:rPr>
                <w:sz w:val="10"/>
              </w:rPr>
              <w:t>ờ</w:t>
            </w:r>
            <w:r>
              <w:rPr>
                <w:sz w:val="10"/>
                <w:lang w:val="vi-VN"/>
              </w:rPr>
              <w:t xml:space="preserve">ng học </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rPr>
              <w:t>15.000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1.060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1.790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3.350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2.620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2.060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2.120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rPr>
              <w:t>1.000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k</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rPr>
              <w:t>Hỗ trợ kinh phí, đào tạo, bồi dưỡng cán bộ công chức cấp xã theo Quyết định số 124/QĐ-TTg</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7.947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989</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988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621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843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886</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1.051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394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747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167</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2</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rPr>
              <w:t>Hỗ trợ kinh phí hoạt động công tác Đảng theo Quyết định số 99-QĐ/TW</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11.580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11.580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570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870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1.050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360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650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1.080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930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530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730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410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730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380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3</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rPr>
              <w:t>Bổ sung kinh phí hoạt động khu dân cư, xã thuộc vùng khó khăn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9.654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17.303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1.730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690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1.312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1.284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89</w:t>
            </w:r>
            <w:r>
              <w:rPr>
                <w:sz w:val="10"/>
                <w:lang w:val="vi-VN"/>
              </w:rPr>
              <w:t>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1.063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1.152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583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022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763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1.330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675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993</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1.136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680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4</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rPr>
              <w:t>Hỗ trợ kinh phí hoạt động cho chi hội thuộc các tổ chức chính trị - xã hội ở thôn, làng xã ĐBKK</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2.725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2.725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5</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 xml:space="preserve">Hỗ trợ tiền điện cho </w:t>
            </w:r>
            <w:r>
              <w:rPr>
                <w:sz w:val="10"/>
                <w:lang w:val="vi-VN"/>
              </w:rPr>
              <w:t>h</w:t>
            </w:r>
            <w:r>
              <w:rPr>
                <w:sz w:val="10"/>
              </w:rPr>
              <w:t>ộ</w:t>
            </w:r>
            <w:r>
              <w:rPr>
                <w:sz w:val="10"/>
                <w:lang w:val="vi-VN"/>
              </w:rPr>
              <w:t xml:space="preserve"> ngh</w:t>
            </w:r>
            <w:r>
              <w:rPr>
                <w:sz w:val="10"/>
              </w:rPr>
              <w:t>è</w:t>
            </w:r>
            <w:r>
              <w:rPr>
                <w:sz w:val="10"/>
                <w:lang w:val="vi-VN"/>
              </w:rPr>
              <w:t>o, hộ chính sách xã h</w:t>
            </w:r>
            <w:r>
              <w:rPr>
                <w:sz w:val="10"/>
              </w:rPr>
              <w:t>ộ</w:t>
            </w:r>
            <w:r>
              <w:rPr>
                <w:sz w:val="10"/>
                <w:lang w:val="vi-VN"/>
              </w:rPr>
              <w:t>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16</w:t>
            </w:r>
            <w:r>
              <w:rPr>
                <w:b/>
                <w:bCs/>
                <w:sz w:val="10"/>
              </w:rPr>
              <w:t>.</w:t>
            </w:r>
            <w:r>
              <w:rPr>
                <w:b/>
                <w:bCs/>
                <w:sz w:val="10"/>
                <w:lang w:val="vi-VN"/>
              </w:rPr>
              <w:t>380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20.439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317</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1.311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1.259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1.272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1.407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970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507</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861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1.378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1.635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1.494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w:t>
            </w:r>
            <w:r>
              <w:rPr>
                <w:sz w:val="10"/>
              </w:rPr>
              <w:t>.</w:t>
            </w:r>
            <w:r>
              <w:rPr>
                <w:sz w:val="10"/>
                <w:lang w:val="vi-VN"/>
              </w:rPr>
              <w:t>473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1.395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2.248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1.143</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6</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 xml:space="preserve">Hỗ trợ kinh phí thực hiện chính sách bảo </w:t>
            </w:r>
            <w:r>
              <w:rPr>
                <w:sz w:val="10"/>
              </w:rPr>
              <w:t>tr</w:t>
            </w:r>
            <w:r>
              <w:rPr>
                <w:sz w:val="10"/>
                <w:lang w:val="vi-VN"/>
              </w:rPr>
              <w:t>ợ x</w:t>
            </w:r>
            <w:r>
              <w:rPr>
                <w:sz w:val="10"/>
              </w:rPr>
              <w:t xml:space="preserve">ã </w:t>
            </w:r>
            <w:r>
              <w:rPr>
                <w:sz w:val="10"/>
                <w:lang w:val="vi-VN"/>
              </w:rPr>
              <w:t>hội, người cao tuổi, ng</w:t>
            </w:r>
            <w:r>
              <w:rPr>
                <w:sz w:val="10"/>
              </w:rPr>
              <w:t>ườ</w:t>
            </w:r>
            <w:r>
              <w:rPr>
                <w:sz w:val="10"/>
                <w:lang w:val="vi-VN"/>
              </w:rPr>
              <w:t>i khuyết tật</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142.061</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188.722</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36.313</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11.113</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8.165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w:t>
            </w:r>
            <w:r>
              <w:rPr>
                <w:sz w:val="10"/>
              </w:rPr>
              <w:t>.</w:t>
            </w:r>
            <w:r>
              <w:rPr>
                <w:sz w:val="10"/>
                <w:lang w:val="vi-VN"/>
              </w:rPr>
              <w:t>985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5.351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12.626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9.608</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7.903</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6.674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9.262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9.375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14.216</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9.164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8.976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w:t>
            </w:r>
            <w:r>
              <w:rPr>
                <w:sz w:val="10"/>
              </w:rPr>
              <w:t>.</w:t>
            </w:r>
            <w:r>
              <w:rPr>
                <w:sz w:val="10"/>
                <w:lang w:val="vi-VN"/>
              </w:rPr>
              <w:t>369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9.756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10.866</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7</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Hỗ trợ kinh phí chi cho người có uy tín trong đồng b</w:t>
            </w:r>
            <w:r>
              <w:rPr>
                <w:sz w:val="10"/>
              </w:rPr>
              <w:t>à</w:t>
            </w:r>
            <w:r>
              <w:rPr>
                <w:sz w:val="10"/>
                <w:lang w:val="vi-VN"/>
              </w:rPr>
              <w:t>o dân tộc thiểu số</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1.308</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96</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128</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96</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27</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63</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8</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Hỗ trợ kinh phí cho ph</w:t>
            </w:r>
            <w:r>
              <w:rPr>
                <w:sz w:val="10"/>
                <w:lang w:val="vi-VN"/>
              </w:rPr>
              <w:t>ụ n</w:t>
            </w:r>
            <w:r>
              <w:rPr>
                <w:sz w:val="10"/>
              </w:rPr>
              <w:t>ữ</w:t>
            </w:r>
            <w:r>
              <w:rPr>
                <w:sz w:val="10"/>
                <w:lang w:val="vi-VN"/>
              </w:rPr>
              <w:t xml:space="preserve"> thu</w:t>
            </w:r>
            <w:r>
              <w:rPr>
                <w:sz w:val="10"/>
              </w:rPr>
              <w:t>ộ</w:t>
            </w:r>
            <w:r>
              <w:rPr>
                <w:sz w:val="10"/>
                <w:lang w:val="vi-VN"/>
              </w:rPr>
              <w:t>c hộ nghèo là người DTTS khi sinh con đúng ch</w:t>
            </w:r>
            <w:r>
              <w:rPr>
                <w:sz w:val="10"/>
              </w:rPr>
              <w:t>í</w:t>
            </w:r>
            <w:r>
              <w:rPr>
                <w:sz w:val="10"/>
                <w:lang w:val="vi-VN"/>
              </w:rPr>
              <w:t>nh sách dân s</w:t>
            </w:r>
            <w:r>
              <w:rPr>
                <w:sz w:val="10"/>
              </w:rPr>
              <w:t>ố</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3.438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1.860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348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142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238</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44</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9</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Kinh phí h</w:t>
            </w:r>
            <w:r>
              <w:rPr>
                <w:sz w:val="10"/>
              </w:rPr>
              <w:t xml:space="preserve">ỗ </w:t>
            </w:r>
            <w:r>
              <w:rPr>
                <w:sz w:val="10"/>
                <w:lang w:val="vi-VN"/>
              </w:rPr>
              <w:t>trợ ch</w:t>
            </w:r>
            <w:r>
              <w:rPr>
                <w:sz w:val="10"/>
              </w:rPr>
              <w:t>í</w:t>
            </w:r>
            <w:r>
              <w:rPr>
                <w:sz w:val="10"/>
                <w:lang w:val="vi-VN"/>
              </w:rPr>
              <w:t>nh sách miễn thu thủy lợi ph</w:t>
            </w:r>
            <w:r>
              <w:rPr>
                <w:sz w:val="10"/>
              </w:rPr>
              <w:t>í</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13.214</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13.487</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1.988</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813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742</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735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1.058</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4.156</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418</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2.970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51</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Hỗ trợ công tác dân s</w:t>
            </w:r>
            <w:r>
              <w:rPr>
                <w:sz w:val="10"/>
              </w:rPr>
              <w:t>ố</w:t>
            </w:r>
            <w:r>
              <w:rPr>
                <w:sz w:val="10"/>
                <w:lang w:val="vi-VN"/>
              </w:rPr>
              <w:t>, kế ho</w:t>
            </w:r>
            <w:r>
              <w:rPr>
                <w:sz w:val="10"/>
              </w:rPr>
              <w:t>ạ</w:t>
            </w:r>
            <w:r>
              <w:rPr>
                <w:sz w:val="10"/>
                <w:lang w:val="vi-VN"/>
              </w:rPr>
              <w:t>ch hóa gia đình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w:t>
            </w:r>
            <w:r>
              <w:rPr>
                <w:b/>
                <w:bCs/>
                <w:sz w:val="10"/>
              </w:rPr>
              <w:t>.2</w:t>
            </w:r>
            <w:r>
              <w:rPr>
                <w:b/>
                <w:bCs/>
                <w:sz w:val="10"/>
                <w:lang w:val="vi-VN"/>
              </w:rPr>
              <w:t>13</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3.903</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467</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157</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276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272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241</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253</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223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193</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335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272</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161</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215</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104</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139</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11</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Kinh ph</w:t>
            </w:r>
            <w:r>
              <w:rPr>
                <w:sz w:val="10"/>
              </w:rPr>
              <w:t xml:space="preserve">í </w:t>
            </w:r>
            <w:r>
              <w:rPr>
                <w:sz w:val="10"/>
                <w:lang w:val="vi-VN"/>
              </w:rPr>
              <w:t>thực hiện ch</w:t>
            </w:r>
            <w:r>
              <w:rPr>
                <w:sz w:val="10"/>
              </w:rPr>
              <w:t>í</w:t>
            </w:r>
            <w:r>
              <w:rPr>
                <w:sz w:val="10"/>
                <w:lang w:val="vi-VN"/>
              </w:rPr>
              <w:t>nh sách b</w:t>
            </w:r>
            <w:r>
              <w:rPr>
                <w:sz w:val="10"/>
              </w:rPr>
              <w:t>ả</w:t>
            </w:r>
            <w:r>
              <w:rPr>
                <w:sz w:val="10"/>
                <w:lang w:val="vi-VN"/>
              </w:rPr>
              <w:t>o vệ và phát triển đất tr</w:t>
            </w:r>
            <w:r>
              <w:rPr>
                <w:sz w:val="10"/>
              </w:rPr>
              <w:t>ồ</w:t>
            </w:r>
            <w:r>
              <w:rPr>
                <w:sz w:val="10"/>
                <w:lang w:val="vi-VN"/>
              </w:rPr>
              <w:t>ng lúa</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49.358</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49.355</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2.346</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1.092</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1.857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5.072</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3.996</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2.425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928</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890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3.063</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3.928</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4.934</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w:t>
            </w:r>
            <w:r>
              <w:rPr>
                <w:sz w:val="10"/>
              </w:rPr>
              <w:t>.</w:t>
            </w:r>
            <w:r>
              <w:rPr>
                <w:sz w:val="10"/>
                <w:lang w:val="vi-VN"/>
              </w:rPr>
              <w:t>157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1.629</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2.534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2.844</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12</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Kinh phí tăng cường công tác b</w:t>
            </w:r>
            <w:r>
              <w:rPr>
                <w:sz w:val="10"/>
              </w:rPr>
              <w:t>ả</w:t>
            </w:r>
            <w:r>
              <w:rPr>
                <w:sz w:val="10"/>
                <w:lang w:val="vi-VN"/>
              </w:rPr>
              <w:t>o vệ rừng Cấ</w:t>
            </w:r>
            <w:r>
              <w:rPr>
                <w:sz w:val="10"/>
              </w:rPr>
              <w:t>p</w:t>
            </w:r>
            <w:r>
              <w:rPr>
                <w:sz w:val="10"/>
                <w:lang w:val="vi-VN"/>
              </w:rPr>
              <w:t xml:space="preserve"> xã</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3.296</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3.076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122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47</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2.660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247</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13</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Hỗ trợ kinh ph</w:t>
            </w:r>
            <w:r>
              <w:rPr>
                <w:sz w:val="10"/>
              </w:rPr>
              <w:t>í</w:t>
            </w:r>
            <w:r>
              <w:rPr>
                <w:sz w:val="10"/>
                <w:lang w:val="vi-VN"/>
              </w:rPr>
              <w:t xml:space="preserve"> Ti</w:t>
            </w:r>
            <w:r>
              <w:rPr>
                <w:sz w:val="10"/>
              </w:rPr>
              <w:t>ể</w:t>
            </w:r>
            <w:r>
              <w:rPr>
                <w:sz w:val="10"/>
                <w:lang w:val="vi-VN"/>
              </w:rPr>
              <w:t>u đội dân quân thư</w:t>
            </w:r>
            <w:r>
              <w:rPr>
                <w:sz w:val="10"/>
              </w:rPr>
              <w:t>ờ</w:t>
            </w:r>
            <w:r>
              <w:rPr>
                <w:sz w:val="10"/>
                <w:lang w:val="vi-VN"/>
              </w:rPr>
              <w:t>ng trực (không k</w:t>
            </w:r>
            <w:r>
              <w:rPr>
                <w:sz w:val="10"/>
              </w:rPr>
              <w:t xml:space="preserve">ể </w:t>
            </w:r>
            <w:r>
              <w:rPr>
                <w:sz w:val="10"/>
                <w:lang w:val="vi-VN"/>
              </w:rPr>
              <w:t>7 xã biên giới và 01 xã</w:t>
            </w:r>
            <w:r>
              <w:rPr>
                <w:sz w:val="10"/>
                <w:lang w:val="vi-VN"/>
              </w:rPr>
              <w:t xml:space="preserve"> nội địa c</w:t>
            </w:r>
            <w:r>
              <w:rPr>
                <w:sz w:val="10"/>
              </w:rPr>
              <w:t>ủ</w:t>
            </w:r>
            <w:r>
              <w:rPr>
                <w:sz w:val="10"/>
                <w:lang w:val="vi-VN"/>
              </w:rPr>
              <w:t>a huyện Chư Prông đ</w:t>
            </w:r>
            <w:r>
              <w:rPr>
                <w:sz w:val="10"/>
              </w:rPr>
              <w:t>ã</w:t>
            </w:r>
            <w:r>
              <w:rPr>
                <w:sz w:val="10"/>
                <w:lang w:val="vi-VN"/>
              </w:rPr>
              <w:t xml:space="preserve"> t</w:t>
            </w:r>
            <w:r>
              <w:rPr>
                <w:sz w:val="10"/>
              </w:rPr>
              <w:t>í</w:t>
            </w:r>
            <w:r>
              <w:rPr>
                <w:sz w:val="10"/>
                <w:lang w:val="vi-VN"/>
              </w:rPr>
              <w:t xml:space="preserve">nh </w:t>
            </w:r>
            <w:r>
              <w:rPr>
                <w:sz w:val="10"/>
              </w:rPr>
              <w:t>ổ</w:t>
            </w:r>
            <w:r>
              <w:rPr>
                <w:sz w:val="10"/>
                <w:lang w:val="vi-VN"/>
              </w:rPr>
              <w:t>n định vào trợ cấp c</w:t>
            </w:r>
            <w:r>
              <w:rPr>
                <w:sz w:val="10"/>
              </w:rPr>
              <w:t>â</w:t>
            </w:r>
            <w:r>
              <w:rPr>
                <w:sz w:val="10"/>
                <w:lang w:val="vi-VN"/>
              </w:rPr>
              <w:t>n đối ngân sách huyện)</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w:t>
            </w:r>
            <w:r>
              <w:rPr>
                <w:b/>
                <w:bCs/>
                <w:sz w:val="10"/>
              </w:rPr>
              <w:t>.</w:t>
            </w:r>
            <w:r>
              <w:rPr>
                <w:b/>
                <w:bCs/>
                <w:sz w:val="10"/>
                <w:lang w:val="vi-VN"/>
              </w:rPr>
              <w:t>025</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7.491</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899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599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899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899</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599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899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599</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599</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899</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14</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 xml:space="preserve">Hỗ </w:t>
            </w:r>
            <w:r>
              <w:rPr>
                <w:sz w:val="10"/>
              </w:rPr>
              <w:t xml:space="preserve">trợ </w:t>
            </w:r>
            <w:r>
              <w:rPr>
                <w:sz w:val="10"/>
                <w:lang w:val="vi-VN"/>
              </w:rPr>
              <w:t>diễn t</w:t>
            </w:r>
            <w:r>
              <w:rPr>
                <w:sz w:val="10"/>
              </w:rPr>
              <w:t>ậ</w:t>
            </w:r>
            <w:r>
              <w:rPr>
                <w:sz w:val="10"/>
                <w:lang w:val="vi-VN"/>
              </w:rPr>
              <w:t>p khu vực phòng thủ</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4.000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3.200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800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rPr>
              <w:t>15</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Hỗ trợ ho</w:t>
            </w:r>
            <w:r>
              <w:rPr>
                <w:sz w:val="10"/>
              </w:rPr>
              <w:t>a</w:t>
            </w:r>
            <w:r>
              <w:rPr>
                <w:sz w:val="10"/>
              </w:rPr>
              <w:t>̣</w:t>
            </w:r>
            <w:r>
              <w:rPr>
                <w:sz w:val="10"/>
                <w:lang w:val="vi-VN"/>
              </w:rPr>
              <w:t xml:space="preserve">t </w:t>
            </w:r>
            <w:r>
              <w:rPr>
                <w:sz w:val="10"/>
              </w:rPr>
              <w:t>đ</w:t>
            </w:r>
            <w:r>
              <w:rPr>
                <w:sz w:val="10"/>
                <w:lang w:val="vi-VN"/>
              </w:rPr>
              <w:t xml:space="preserve">ộng của Ban Thanh tra nhân dân cấp </w:t>
            </w:r>
            <w:r>
              <w:rPr>
                <w:sz w:val="10"/>
              </w:rPr>
              <w:t>xã</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1.110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1.110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55</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85</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65</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16</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Hỗ tr</w:t>
            </w:r>
            <w:r>
              <w:rPr>
                <w:sz w:val="10"/>
              </w:rPr>
              <w:t>ợ</w:t>
            </w:r>
            <w:r>
              <w:rPr>
                <w:sz w:val="10"/>
                <w:lang w:val="vi-VN"/>
              </w:rPr>
              <w:t xml:space="preserve"> kinh ph</w:t>
            </w:r>
            <w:r>
              <w:rPr>
                <w:sz w:val="10"/>
              </w:rPr>
              <w:t xml:space="preserve">í </w:t>
            </w:r>
            <w:r>
              <w:rPr>
                <w:sz w:val="10"/>
                <w:lang w:val="vi-VN"/>
              </w:rPr>
              <w:t>phòng cháy chữa cháy</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10.000</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5.000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17</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Hỗ trợ kinh phí m</w:t>
            </w:r>
            <w:r>
              <w:rPr>
                <w:sz w:val="10"/>
              </w:rPr>
              <w:t>ô</w:t>
            </w:r>
            <w:r>
              <w:rPr>
                <w:sz w:val="10"/>
                <w:lang w:val="vi-VN"/>
              </w:rPr>
              <w:t>i trường, kiến thiết th</w:t>
            </w:r>
            <w:r>
              <w:rPr>
                <w:sz w:val="10"/>
                <w:lang w:val="vi-VN"/>
              </w:rPr>
              <w:t>ị ch</w:t>
            </w:r>
            <w:r>
              <w:rPr>
                <w:sz w:val="10"/>
              </w:rPr>
              <w:t>í</w:t>
            </w:r>
            <w:r>
              <w:rPr>
                <w:sz w:val="10"/>
                <w:lang w:val="vi-VN"/>
              </w:rPr>
              <w:t>nh</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69.566</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7.000</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1.500</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5.000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1.000</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4.566</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4.000</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18</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Phụ cấp hàng tháng công tác viên giảm nghèo theo NQ số 83/2018/NQ-HĐND</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589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34</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42</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59</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117</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42</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25</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17</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84</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34</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19</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B</w:t>
            </w:r>
            <w:r>
              <w:rPr>
                <w:sz w:val="10"/>
              </w:rPr>
              <w:t>ổ</w:t>
            </w:r>
            <w:r>
              <w:rPr>
                <w:sz w:val="10"/>
                <w:lang w:val="vi-VN"/>
              </w:rPr>
              <w:t xml:space="preserve"> </w:t>
            </w:r>
            <w:r>
              <w:rPr>
                <w:sz w:val="10"/>
                <w:lang w:val="vi-VN"/>
              </w:rPr>
              <w:t>sung KP duy tu, sửa chữa di tích lịch sử Anh h</w:t>
            </w:r>
            <w:r>
              <w:rPr>
                <w:sz w:val="10"/>
              </w:rPr>
              <w:t>ù</w:t>
            </w:r>
            <w:r>
              <w:rPr>
                <w:sz w:val="10"/>
                <w:lang w:val="vi-VN"/>
              </w:rPr>
              <w:t>ng Wừu, bia tư</w:t>
            </w:r>
            <w:r>
              <w:rPr>
                <w:sz w:val="10"/>
              </w:rPr>
              <w:t>ở</w:t>
            </w:r>
            <w:r>
              <w:rPr>
                <w:sz w:val="10"/>
                <w:lang w:val="vi-VN"/>
              </w:rPr>
              <w:t>ng niệm liệt sỹ</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1.159</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1.159</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53"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sz w:val="10"/>
                <w:lang w:val="vi-VN"/>
              </w:rPr>
              <w:t>20</w:t>
            </w:r>
          </w:p>
        </w:tc>
        <w:tc>
          <w:tcPr>
            <w:tcW w:w="4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sz w:val="10"/>
                <w:lang w:val="vi-VN"/>
              </w:rPr>
              <w:t>Hỗ trợ KP s</w:t>
            </w:r>
            <w:r>
              <w:rPr>
                <w:sz w:val="10"/>
              </w:rPr>
              <w:t>ử</w:t>
            </w:r>
            <w:r>
              <w:rPr>
                <w:sz w:val="10"/>
                <w:lang w:val="vi-VN"/>
              </w:rPr>
              <w:t>a chữa đường giao thông liên xã khắc ph</w:t>
            </w:r>
            <w:r>
              <w:rPr>
                <w:sz w:val="10"/>
              </w:rPr>
              <w:t>ụ</w:t>
            </w:r>
            <w:r>
              <w:rPr>
                <w:sz w:val="10"/>
                <w:lang w:val="vi-VN"/>
              </w:rPr>
              <w:t>c h</w:t>
            </w:r>
            <w:r>
              <w:rPr>
                <w:sz w:val="10"/>
              </w:rPr>
              <w:t>ậ</w:t>
            </w:r>
            <w:r>
              <w:rPr>
                <w:sz w:val="10"/>
                <w:lang w:val="vi-VN"/>
              </w:rPr>
              <w:t>u quả thiên tai</w:t>
            </w:r>
          </w:p>
        </w:tc>
        <w:tc>
          <w:tcPr>
            <w:tcW w:w="2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 </w:t>
            </w:r>
          </w:p>
        </w:tc>
        <w:tc>
          <w:tcPr>
            <w:tcW w:w="22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sz w:val="10"/>
                <w:lang w:val="vi-VN"/>
              </w:rPr>
              <w:t>24.000</w:t>
            </w:r>
          </w:p>
        </w:tc>
        <w:tc>
          <w:tcPr>
            <w:tcW w:w="26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3.500</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3.000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6.500</w:t>
            </w:r>
          </w:p>
        </w:tc>
        <w:tc>
          <w:tcPr>
            <w:tcW w:w="2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2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4.500</w:t>
            </w:r>
          </w:p>
        </w:tc>
        <w:tc>
          <w:tcPr>
            <w:tcW w:w="25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c>
          <w:tcPr>
            <w:tcW w:w="28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6</w:t>
            </w:r>
            <w:r>
              <w:rPr>
                <w:sz w:val="10"/>
                <w:lang w:val="vi-VN"/>
              </w:rPr>
              <w:t>.500</w:t>
            </w:r>
          </w:p>
        </w:tc>
        <w:tc>
          <w:tcPr>
            <w:tcW w:w="21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sz w:val="10"/>
                <w:lang w:val="vi-VN"/>
              </w:rPr>
              <w:t> </w:t>
            </w:r>
          </w:p>
        </w:tc>
      </w:tr>
    </w:tbl>
    <w:p w:rsidR="00000000" w:rsidRDefault="00765F36">
      <w:pPr>
        <w:spacing w:before="120" w:after="280" w:afterAutospacing="1"/>
      </w:pPr>
      <w:r>
        <w:rPr>
          <w:b/>
          <w:bCs/>
          <w:lang w:val="vi-VN"/>
        </w:rPr>
        <w:t>Ghi chú:</w:t>
      </w:r>
      <w:r>
        <w:rPr>
          <w:lang w:val="vi-VN"/>
        </w:rPr>
        <w:t xml:space="preserve"> (1) Tiền sử dụng đất: b</w:t>
      </w:r>
      <w:r>
        <w:t>ả</w:t>
      </w:r>
      <w:r>
        <w:rPr>
          <w:lang w:val="vi-VN"/>
        </w:rPr>
        <w:t>o đảm dành tối thiểu 10% tổng số thu từ tiền sử d</w:t>
      </w:r>
      <w:r>
        <w:t>ụ</w:t>
      </w:r>
      <w:r>
        <w:rPr>
          <w:lang w:val="vi-VN"/>
        </w:rPr>
        <w:t>ng đất đ</w:t>
      </w:r>
      <w:r>
        <w:t xml:space="preserve">ể </w:t>
      </w:r>
      <w:r>
        <w:rPr>
          <w:lang w:val="vi-VN"/>
        </w:rPr>
        <w:t>đầu tư cho công tác đo đạc, đ</w:t>
      </w:r>
      <w:r>
        <w:t>ă</w:t>
      </w:r>
      <w:r>
        <w:rPr>
          <w:lang w:val="vi-VN"/>
        </w:rPr>
        <w:t>ng ký đất đai, cấp Giấy chứng nhận, xây dựng cơ sở dữ liệu đất đai và đăng ký biến động, ch</w:t>
      </w:r>
      <w:r>
        <w:t>ỉ</w:t>
      </w:r>
      <w:r>
        <w:rPr>
          <w:lang w:val="vi-VN"/>
        </w:rPr>
        <w:t>nh lý hồ sơ địa chính thường xuyê</w:t>
      </w:r>
      <w:r>
        <w:rPr>
          <w:lang w:val="vi-VN"/>
        </w:rPr>
        <w:t>n; trích 30% để chuyển vào Quỹ phát triển đất của t</w:t>
      </w:r>
      <w:r>
        <w:t>ỉ</w:t>
      </w:r>
      <w:r>
        <w:rPr>
          <w:lang w:val="vi-VN"/>
        </w:rPr>
        <w:t xml:space="preserve">nh (sau khi trừ các khoản chi để bồi thường, hỗ </w:t>
      </w:r>
      <w:r>
        <w:t>tr</w:t>
      </w:r>
      <w:r>
        <w:rPr>
          <w:lang w:val="vi-VN"/>
        </w:rPr>
        <w:t>ợ, tái định cư và các chi phí có liên quan khác theo quy định). Đối với nguồn thu từ đấu giá quyền sử dụng đất, giao đất có thu tiền s</w:t>
      </w:r>
      <w:r>
        <w:t xml:space="preserve">ử </w:t>
      </w:r>
      <w:r>
        <w:rPr>
          <w:lang w:val="vi-VN"/>
        </w:rPr>
        <w:t xml:space="preserve">dụng đất (sau khi </w:t>
      </w:r>
      <w:r>
        <w:rPr>
          <w:lang w:val="vi-VN"/>
        </w:rPr>
        <w:t xml:space="preserve">hoàn trả kinh phí bồi thường, giải phóng mặt bằng) </w:t>
      </w:r>
      <w:r>
        <w:t>tr</w:t>
      </w:r>
      <w:r>
        <w:rPr>
          <w:lang w:val="vi-VN"/>
        </w:rPr>
        <w:t>ên địa bàn xã được để lại 80% cho ngân sách xã để thực hiện nhiệm vụ xây dựng nông thôn mới.</w:t>
      </w:r>
    </w:p>
    <w:p w:rsidR="00000000" w:rsidRDefault="00765F36">
      <w:pPr>
        <w:spacing w:before="120" w:after="280" w:afterAutospacing="1"/>
      </w:pPr>
      <w:r>
        <w:rPr>
          <w:lang w:val="vi-VN"/>
        </w:rPr>
        <w:t>(2) Chi thường xuyên: bao gồm kinh phí qu</w:t>
      </w:r>
      <w:r>
        <w:t>ả</w:t>
      </w:r>
      <w:r>
        <w:rPr>
          <w:lang w:val="vi-VN"/>
        </w:rPr>
        <w:t>n lý hành chính, cải cách hành chính, ứng d</w:t>
      </w:r>
      <w:r>
        <w:t>ụ</w:t>
      </w:r>
      <w:r>
        <w:rPr>
          <w:lang w:val="vi-VN"/>
        </w:rPr>
        <w:t>ng công nghệ thông tin t</w:t>
      </w:r>
      <w:r>
        <w:rPr>
          <w:lang w:val="vi-VN"/>
        </w:rPr>
        <w:t>rong các cơ quan qu</w:t>
      </w:r>
      <w:r>
        <w:t>ả</w:t>
      </w:r>
      <w:r>
        <w:rPr>
          <w:lang w:val="vi-VN"/>
        </w:rPr>
        <w:t>n lý hành chính, phần mềm quản lý tiền lương;... Bao gồm 10% tiết kiệm chi thường xuyên thực hiện cải cách tiền lương năm 2017 và 10% tiết kiệm chi thường xuyên cải cách tiền lương tăng thêm năm 2019. Đã đảm bảo nguồn cải cách tiền lươn</w:t>
      </w:r>
      <w:r>
        <w:rPr>
          <w:lang w:val="vi-VN"/>
        </w:rPr>
        <w:t>g theo quy định hiện hành; nguồn và số bổ sung để thực hiện cải cách tiền lương sẽ được xác định chính thức căn cứ vào kết quả thẩm định tiền lương. Sở Tài chính hướng dẫn chi tiết thực hiện.</w:t>
      </w:r>
    </w:p>
    <w:p w:rsidR="00000000" w:rsidRDefault="00765F36">
      <w:pPr>
        <w:spacing w:before="120" w:after="280" w:afterAutospacing="1"/>
      </w:pPr>
      <w:r>
        <w:rPr>
          <w:lang w:val="vi-VN"/>
        </w:rPr>
        <w:t>(3) Sự nghiệp Gi</w:t>
      </w:r>
      <w:r>
        <w:t>á</w:t>
      </w:r>
      <w:r>
        <w:rPr>
          <w:lang w:val="vi-VN"/>
        </w:rPr>
        <w:t xml:space="preserve">o dục, đào tạo và dạy nghề, sự nghiệp khoa học </w:t>
      </w:r>
      <w:r>
        <w:rPr>
          <w:lang w:val="vi-VN"/>
        </w:rPr>
        <w:t>và công nghệ: là ch</w:t>
      </w:r>
      <w:r>
        <w:t xml:space="preserve">ỉ </w:t>
      </w:r>
      <w:r>
        <w:rPr>
          <w:lang w:val="vi-VN"/>
        </w:rPr>
        <w:t>tiêu dự toán chi ngân sách tối thiểu theo Quyết định c</w:t>
      </w:r>
      <w:r>
        <w:t>ủ</w:t>
      </w:r>
      <w:r>
        <w:rPr>
          <w:lang w:val="vi-VN"/>
        </w:rPr>
        <w:t>a UBND t</w:t>
      </w:r>
      <w:r>
        <w:t>ỉ</w:t>
      </w:r>
      <w:r>
        <w:rPr>
          <w:lang w:val="vi-VN"/>
        </w:rPr>
        <w:t>nh (trong chi thường xuyên sự nghiệp giáo dục đào tạo và dạy nghề đã bao gồm các khoản kinh phí: nâng cao chất lượng giáo dục học sinh dân tộc thi</w:t>
      </w:r>
      <w:r>
        <w:t>ể</w:t>
      </w:r>
      <w:r>
        <w:rPr>
          <w:lang w:val="vi-VN"/>
        </w:rPr>
        <w:t>u s</w:t>
      </w:r>
      <w:r>
        <w:t xml:space="preserve">ố </w:t>
      </w:r>
      <w:r>
        <w:rPr>
          <w:lang w:val="vi-VN"/>
        </w:rPr>
        <w:t>trên địa bàn; hỗ tr</w:t>
      </w:r>
      <w:r>
        <w:rPr>
          <w:lang w:val="vi-VN"/>
        </w:rPr>
        <w:t xml:space="preserve">ợ sửa chữa công trình vệ sinh trong các trường học; ứng dụng phần mềm </w:t>
      </w:r>
      <w:r>
        <w:t>tr</w:t>
      </w:r>
      <w:r>
        <w:rPr>
          <w:lang w:val="vi-VN"/>
        </w:rPr>
        <w:t>ong quản lý giáo dục, đào tạo và dạy nghề; điều ch</w:t>
      </w:r>
      <w:r>
        <w:t>ỉ</w:t>
      </w:r>
      <w:r>
        <w:rPr>
          <w:lang w:val="vi-VN"/>
        </w:rPr>
        <w:t>nh biên chế, sáp nhập 4 trường THCS vào trường THPT thuộc t</w:t>
      </w:r>
      <w:r>
        <w:t>ỉ</w:t>
      </w:r>
      <w:r>
        <w:rPr>
          <w:lang w:val="vi-VN"/>
        </w:rPr>
        <w:t>nh quản lý và các trang bị cần thiết khác ở các trường học...). Giao S</w:t>
      </w:r>
      <w:r>
        <w:t xml:space="preserve">ở </w:t>
      </w:r>
      <w:r>
        <w:rPr>
          <w:lang w:val="vi-VN"/>
        </w:rPr>
        <w:t>G</w:t>
      </w:r>
      <w:r>
        <w:rPr>
          <w:lang w:val="vi-VN"/>
        </w:rPr>
        <w:t>iáo dục và Đào tạo, Sở Tài chính hướng dẫn chi tiết thực hiện.</w:t>
      </w:r>
    </w:p>
    <w:p w:rsidR="00000000" w:rsidRDefault="00765F36">
      <w:pPr>
        <w:spacing w:before="120" w:after="280" w:afterAutospacing="1"/>
      </w:pPr>
      <w:r>
        <w:rPr>
          <w:lang w:val="vi-VN"/>
        </w:rPr>
        <w:t>(4) Sự nghiệp bảo vệ môi trường là ch</w:t>
      </w:r>
      <w:r>
        <w:t xml:space="preserve">ỉ </w:t>
      </w:r>
      <w:r>
        <w:rPr>
          <w:lang w:val="vi-VN"/>
        </w:rPr>
        <w:t>tiêu dự toán chi ngân sách mức tối thiểu theo Quyết định của UBND t</w:t>
      </w:r>
      <w:r>
        <w:t>ỉ</w:t>
      </w:r>
      <w:r>
        <w:rPr>
          <w:lang w:val="vi-VN"/>
        </w:rPr>
        <w:t xml:space="preserve">nh Gia Lai, bao gồm: kinh phí hỗ </w:t>
      </w:r>
      <w:r>
        <w:t>tr</w:t>
      </w:r>
      <w:r>
        <w:rPr>
          <w:lang w:val="vi-VN"/>
        </w:rPr>
        <w:t>ợ cho công tác bảo vệ môi trường tại nơi có hoạt độ</w:t>
      </w:r>
      <w:r>
        <w:rPr>
          <w:lang w:val="vi-VN"/>
        </w:rPr>
        <w:t>ng khai thác khoáng sản</w:t>
      </w:r>
      <w:r>
        <w:t>,...</w:t>
      </w:r>
    </w:p>
    <w:p w:rsidR="00000000" w:rsidRDefault="00765F36">
      <w:pPr>
        <w:spacing w:before="120" w:after="280" w:afterAutospacing="1"/>
      </w:pPr>
      <w:r>
        <w:t> </w:t>
      </w:r>
    </w:p>
    <w:p w:rsidR="00000000" w:rsidRDefault="00765F36">
      <w:pPr>
        <w:spacing w:before="120" w:after="280" w:afterAutospacing="1"/>
        <w:jc w:val="right"/>
      </w:pPr>
      <w:bookmarkStart w:id="21" w:name="chuong_pl_7"/>
      <w:r>
        <w:rPr>
          <w:b/>
          <w:bCs/>
          <w:lang w:val="vi-VN"/>
        </w:rPr>
        <w:t>Biểu số 6</w:t>
      </w:r>
      <w:bookmarkEnd w:id="21"/>
    </w:p>
    <w:p w:rsidR="00000000" w:rsidRDefault="00765F36">
      <w:pPr>
        <w:spacing w:before="120" w:after="280" w:afterAutospacing="1"/>
        <w:jc w:val="center"/>
      </w:pPr>
      <w:bookmarkStart w:id="22" w:name="chuong_pl_7_name"/>
      <w:r>
        <w:rPr>
          <w:b/>
          <w:bCs/>
          <w:lang w:val="vi-VN"/>
        </w:rPr>
        <w:t>BIỂU CHI TIẾT PHÂN BỔ CHI SỰ NGHIỆP KINH TẾ NĂM 2019</w:t>
      </w:r>
      <w:bookmarkEnd w:id="22"/>
    </w:p>
    <w:p w:rsidR="00000000" w:rsidRDefault="00765F36">
      <w:pPr>
        <w:spacing w:before="120" w:after="280" w:afterAutospacing="1"/>
        <w:jc w:val="center"/>
      </w:pPr>
      <w:r>
        <w:rPr>
          <w:i/>
          <w:iCs/>
          <w:lang w:val="vi-VN"/>
        </w:rPr>
        <w:t>(Ban hành kèm theo Nghị quyết số 148/NQ-HĐND ngày 06/12/2018 của HĐND tỉnh)</w:t>
      </w:r>
    </w:p>
    <w:p w:rsidR="00000000" w:rsidRDefault="00765F36">
      <w:pPr>
        <w:spacing w:before="120" w:after="280" w:afterAutospacing="1"/>
        <w:jc w:val="right"/>
      </w:pPr>
      <w:r>
        <w:rPr>
          <w:i/>
          <w:iCs/>
        </w:rPr>
        <w:t>ĐVT: Tr.đồng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2424"/>
        <w:gridCol w:w="880"/>
        <w:gridCol w:w="1"/>
        <w:gridCol w:w="1"/>
        <w:gridCol w:w="1"/>
        <w:gridCol w:w="1"/>
        <w:gridCol w:w="1"/>
        <w:gridCol w:w="1081"/>
        <w:gridCol w:w="881"/>
        <w:gridCol w:w="881"/>
        <w:gridCol w:w="687"/>
        <w:gridCol w:w="747"/>
        <w:gridCol w:w="882"/>
        <w:gridCol w:w="432"/>
      </w:tblGrid>
      <w:tr w:rsidR="00000000">
        <w:tc>
          <w:tcPr>
            <w:tcW w:w="25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129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Đơn vị</w:t>
            </w:r>
          </w:p>
        </w:tc>
        <w:tc>
          <w:tcPr>
            <w:tcW w:w="4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phân b</w:t>
            </w:r>
            <w:r>
              <w:rPr>
                <w:b/>
                <w:bCs/>
              </w:rPr>
              <w:t>ổ</w:t>
            </w:r>
            <w:r>
              <w:rPr>
                <w:b/>
                <w:bCs/>
                <w:lang w:val="vi-VN"/>
              </w:rPr>
              <w:t xml:space="preserve"> năm 2018</w:t>
            </w:r>
          </w:p>
        </w:tc>
        <w:tc>
          <w:tcPr>
            <w:tcW w:w="2744"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7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7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7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744"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w:t>
            </w:r>
            <w:r>
              <w:rPr>
                <w:b/>
                <w:bCs/>
                <w:lang w:val="vi-VN"/>
              </w:rPr>
              <w:t>ăm 2019</w:t>
            </w:r>
          </w:p>
        </w:tc>
        <w:tc>
          <w:tcPr>
            <w:tcW w:w="2744"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quỹ tiền lương các khoản phụ cấp và các khoản đóng góp theo mức lương 1.390.000 đồng của biên chế đư</w:t>
            </w:r>
            <w:r>
              <w:rPr>
                <w:b/>
                <w:bCs/>
              </w:rPr>
              <w:t>ợ</w:t>
            </w:r>
            <w:r>
              <w:rPr>
                <w:b/>
                <w:bCs/>
                <w:lang w:val="vi-VN"/>
              </w:rPr>
              <w:t>c giao, HĐ 68 năm 2019 (23,5%)</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K</w:t>
            </w:r>
            <w:r>
              <w:rPr>
                <w:b/>
                <w:bCs/>
              </w:rPr>
              <w:t>i</w:t>
            </w:r>
            <w:r>
              <w:rPr>
                <w:b/>
                <w:bCs/>
                <w:lang w:val="vi-VN"/>
              </w:rPr>
              <w:t>nh phí nhiệm vụ thường xuyên và nhiệm vụ không thường xuyên</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Dự toán phân b</w:t>
            </w:r>
            <w:r>
              <w:rPr>
                <w:b/>
                <w:bCs/>
              </w:rPr>
              <w:t xml:space="preserve">ổ </w:t>
            </w:r>
            <w:r>
              <w:rPr>
                <w:b/>
                <w:bCs/>
                <w:lang w:val="vi-VN"/>
              </w:rPr>
              <w:t>năm 201</w:t>
            </w:r>
            <w:r>
              <w:rPr>
                <w:b/>
                <w:bCs/>
                <w:lang w:val="vi-VN"/>
              </w:rPr>
              <w:t>9</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kiệm 10% phân bổ về đơn vị để thực hi</w:t>
            </w:r>
            <w:r>
              <w:rPr>
                <w:b/>
                <w:bCs/>
              </w:rPr>
              <w:t>ệ</w:t>
            </w:r>
            <w:r>
              <w:rPr>
                <w:b/>
                <w:bCs/>
                <w:lang w:val="vi-VN"/>
              </w:rPr>
              <w:t>n CCTL</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kiệm 10% giữ lại tại NS tỉnh để thực hiện CCTL</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Số còn lại sau khi trừ tiết kiệm để thực hiện CCTL</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1</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2</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3</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4</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5</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6</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7</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8</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9</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000000" w:rsidRDefault="00765F36">
            <w:pPr>
              <w:spacing w:before="120"/>
              <w:jc w:val="center"/>
            </w:pPr>
            <w:r>
              <w:rPr>
                <w:b/>
                <w:bCs/>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số</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294.237</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77.120</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217.721</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294.836</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2.610</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11.008</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283.828</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 xml:space="preserve">Sự nghiệp </w:t>
            </w:r>
            <w:r>
              <w:rPr>
                <w:b/>
                <w:bCs/>
                <w:lang w:val="vi-VN"/>
              </w:rPr>
              <w:t>kinh tế, sự nghiệp khác</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181.097</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62.506</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88.783</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151.287</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2.187</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5.876</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145.411</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Nông nghiệp &amp; Phát triển nông thôn</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119.180</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52.323</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48.829</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101.150</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1.800</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2.276</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98.874</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Văn phòng UBND Tỉnh</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1.384</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444</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210</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654</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21</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654</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V</w:t>
            </w:r>
            <w:r>
              <w:t>ă</w:t>
            </w:r>
            <w:r>
              <w:rPr>
                <w:lang w:val="vi-VN"/>
              </w:rPr>
              <w:t>n phòng Hội đồng nh</w:t>
            </w:r>
            <w:r>
              <w:t>â</w:t>
            </w:r>
            <w:r>
              <w:rPr>
                <w:lang w:val="vi-VN"/>
              </w:rPr>
              <w:t>n dân tỉnh</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260</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Tài nguyên &amp; Môi trường</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38.996</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7.042</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14.053</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21.096</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257</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1.149</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19.947</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5</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w:t>
            </w:r>
            <w:r>
              <w:t xml:space="preserve">ở </w:t>
            </w:r>
            <w:r>
              <w:rPr>
                <w:lang w:val="vi-VN"/>
              </w:rPr>
              <w:t>Kế hoạch và Đầu tư</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1.753</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123</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123</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111</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6</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Công thương</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5.288</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339</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339</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34</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305</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7</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Tư pháp</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4.654</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1.359</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3.242</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4.600</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58</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257</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4.343</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8</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Nội vụ</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94</w:t>
            </w:r>
            <w:r>
              <w:t>0</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673</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330</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1.003</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33</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1.003</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9</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Thông Tin &amp; Truyền thông</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5.790</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665</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7.232</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7.897</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705</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7.192</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10</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Xây dựng</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692</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273</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273</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245</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11</w:t>
            </w:r>
          </w:p>
        </w:tc>
        <w:tc>
          <w:tcPr>
            <w:tcW w:w="1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Y tế</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33</w:t>
            </w:r>
            <w:r>
              <w:t>0</w:t>
            </w:r>
          </w:p>
        </w:tc>
        <w:tc>
          <w:tcPr>
            <w:tcW w:w="581"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310</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310</w:t>
            </w:r>
          </w:p>
        </w:tc>
        <w:tc>
          <w:tcPr>
            <w:tcW w:w="34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31</w:t>
            </w:r>
          </w:p>
        </w:tc>
        <w:tc>
          <w:tcPr>
            <w:tcW w:w="4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279</w:t>
            </w:r>
          </w:p>
        </w:tc>
        <w:tc>
          <w:tcPr>
            <w:tcW w:w="23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12</w:t>
            </w:r>
          </w:p>
        </w:tc>
        <w:tc>
          <w:tcPr>
            <w:tcW w:w="12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Khoa học - Công nghệ</w:t>
            </w:r>
          </w:p>
        </w:tc>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50</w:t>
            </w:r>
          </w:p>
        </w:tc>
        <w:tc>
          <w:tcPr>
            <w:tcW w:w="581"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70</w:t>
            </w:r>
          </w:p>
        </w:tc>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70</w:t>
            </w:r>
          </w:p>
        </w:tc>
        <w:tc>
          <w:tcPr>
            <w:tcW w:w="34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w:t>
            </w:r>
          </w:p>
        </w:tc>
        <w:tc>
          <w:tcPr>
            <w:tcW w:w="4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63</w:t>
            </w:r>
          </w:p>
        </w:tc>
        <w:tc>
          <w:tcPr>
            <w:tcW w:w="232"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13</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Lao động, Thương binh &amp;</w:t>
            </w:r>
            <w:r>
              <w:rPr>
                <w:lang w:val="vi-VN"/>
              </w:rPr>
              <w:t xml:space="preserve"> Xã hội</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54</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14</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Văn hóa, Thể thao &amp; Du lịch</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1.720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263</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263</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26</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237</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15</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Ban quản lý Khu kinh tế tỉnh</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13.449</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13.449</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1.345</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12.104</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II</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Các đơn vị khác và các khoản k</w:t>
            </w:r>
            <w:r>
              <w:rPr>
                <w:b/>
                <w:bCs/>
              </w:rPr>
              <w:t>i</w:t>
            </w:r>
            <w:r>
              <w:rPr>
                <w:b/>
                <w:bCs/>
                <w:lang w:val="vi-VN"/>
              </w:rPr>
              <w:t>nh phí khác</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113.140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14.613</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128.938</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143.549</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423</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5.132</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138.417</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Xây dựng hệ số điều chỉnh giá đất và thẩm định giá đất cụ thể, kinh phí hoạt động của Hội đồng thẩm định giá đất của tỉnh (Sở Tài chính)</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243</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Kinh phí xây dựng cơ sở dữ liệu về giá; kinh phí chỉnh lý tài liệu lưu trữ lịch sử, theo</w:t>
            </w:r>
            <w:r>
              <w:rPr>
                <w:lang w:val="vi-VN"/>
              </w:rPr>
              <w:t xml:space="preserve"> yêu cầu của Bộ Nội vụ (Sở Tài chính)</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520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4.009</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4.009</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401</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3.608</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phí vận hành hệ thống phần mềm quản lý Tài sản công; kinh phí thực hiện dự án xây dựng PM hệ thống thông tin tài chính đơn vị hành chính sự nghiệp tỉnh Gia Lai (Sở Tài chính)</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3.911</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3.911</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391</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3.520</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Văn phòng Điều phối Chương trình MTQG nông thôn mới</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160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160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160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16</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144</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5</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Quỹ phát triển đất (Trích 30% từ tiền thuê đất tỉnh hưởng về Quỹ phát triển đất)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16.320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17.871</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17.871</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17.871</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6</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Trích 10% tiền thuê đất NS </w:t>
            </w:r>
            <w:r>
              <w:rPr>
                <w:lang w:val="vi-VN"/>
              </w:rPr>
              <w:t>tỉnh hưởng để chi cho công tác đo đạc, đăng ký đất đai, lập cơ s</w:t>
            </w:r>
            <w:r>
              <w:t xml:space="preserve">ở </w:t>
            </w:r>
            <w:r>
              <w:rPr>
                <w:lang w:val="vi-VN"/>
              </w:rPr>
              <w:t>dữ liệu, hồ sơ địa chính và cấp giấy CNQSDĐ (S</w:t>
            </w:r>
            <w:r>
              <w:t xml:space="preserve">ở </w:t>
            </w:r>
            <w:r>
              <w:rPr>
                <w:lang w:val="vi-VN"/>
              </w:rPr>
              <w:t>Tài Nguyên và Môi trường)</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5.440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5.957</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5.957</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5.957</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7</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phục vụ công tác cấp giấy chứng nhận bảo đảm chất lượng, an toàn kỹ thuật đối</w:t>
            </w:r>
            <w:r>
              <w:rPr>
                <w:lang w:val="vi-VN"/>
              </w:rPr>
              <w:t xml:space="preserve"> với máy, thiết bị, phương tiện giao thông vận tải (Công ty CP đầu tư hạ tầng kỹ thuật Gia Lai)</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440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452</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452</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452</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8</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phục vụ công tác cấp giấy chứng nhận bảo đảm chất lượng, an toàn kỹ thuật đối với máy, thiết bị, phương tiện giao thông vận tải (</w:t>
            </w:r>
            <w:r>
              <w:rPr>
                <w:lang w:val="vi-VN"/>
              </w:rPr>
              <w:t>Công ty TNHH Đăng kiểm xe cơ giới tỉnh Gia Lai)</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244</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280</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9</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đảm bảo ATGT từ nguồn thu phạt ATGT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7.000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7.000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7.000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700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6.300</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 </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Thanh tra giao thông</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1.700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1.700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1.700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170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1.530</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 </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Ban an toàn giao thông</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3.600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3.600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3.600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3</w:t>
            </w:r>
            <w:r>
              <w:rPr>
                <w:i/>
                <w:iCs/>
                <w:lang w:val="vi-VN"/>
              </w:rPr>
              <w:t>60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3.240</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 </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Các đơn vị tham gia ph</w:t>
            </w:r>
            <w:r>
              <w:rPr>
                <w:i/>
                <w:iCs/>
              </w:rPr>
              <w:t>ố</w:t>
            </w:r>
            <w:r>
              <w:rPr>
                <w:i/>
                <w:iCs/>
                <w:lang w:val="vi-VN"/>
              </w:rPr>
              <w:t>i hợp</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1.700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1.700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1.700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170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1.530</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i/>
                <w:i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10</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các khoản thu phạt VPHC, tịch thu, thu qua thanh tra theo chế độ</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2.000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2.000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2.000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1.800</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11</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Kinh phí trích thu hồi qua công tác thanh tra (Thanh tra t</w:t>
            </w:r>
            <w:r>
              <w:t>ỉ</w:t>
            </w:r>
            <w:r>
              <w:rPr>
                <w:lang w:val="vi-VN"/>
              </w:rPr>
              <w:t>nh)</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2.500</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2.500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2.500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250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2.250</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12</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Bố trí vốn đối ứng 10% CTMTQG giảm nghèo bền vững (Sở Lao động thương binh và Xã hội trình UBND tỉnh phân bổ cho các đơn vị liên quan)</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7.607</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5.867</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5.867</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5.867</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13</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Bố trí vốn đối ứng 10% vốn sự nghiệp CT MTQG Nông </w:t>
            </w:r>
            <w:r>
              <w:rPr>
                <w:lang w:val="vi-VN"/>
              </w:rPr>
              <w:t>thôn mới (Sở Nông nghiệp và Phát triển nông thôn trình UBND tỉnh phân bổ cho các đơn vị liên quan)</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8.320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8.320</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8.320</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14</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Kinh phí Cơ quan quản lý quỹ phòng chống thiên tai và tìm kiếm cứu nạn</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319</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113</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199</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312</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292</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15</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Vườn Quốc gia Kon Ka </w:t>
            </w:r>
            <w:r>
              <w:rPr>
                <w:lang w:val="vi-VN"/>
              </w:rPr>
              <w:t>Kinh</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14.907</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7.370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8.407</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15.777</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230</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592</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15.185</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16</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Công ty khai thác công trình thủy lợi</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28.211</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28.571</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28.571</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28.571</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17</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Công ty TNHH MTV cà phê Gia Lai</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1.096</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1.096</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1.096</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1.096</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18</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Công ty TNHH MTV Chè Bàu Cạn</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848</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848</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848</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848</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19</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K</w:t>
            </w:r>
            <w:r>
              <w:rPr>
                <w:lang w:val="vi-VN"/>
              </w:rPr>
              <w:t>inh phí hỗ trợ phát triển chăn nuôi nông hộ trên địa bàn tỉnh Gia Lai năm 2019</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3.934</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3.934</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3.934</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20</w:t>
            </w:r>
          </w:p>
        </w:tc>
        <w:tc>
          <w:tcPr>
            <w:tcW w:w="1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Các sự nghiệp kinh tế phân bổ sau</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18.387</w:t>
            </w:r>
          </w:p>
        </w:tc>
        <w:tc>
          <w:tcPr>
            <w:tcW w:w="581"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7.130</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27.285</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34.414</w:t>
            </w:r>
          </w:p>
        </w:tc>
        <w:tc>
          <w:tcPr>
            <w:tcW w:w="34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193</w:t>
            </w:r>
          </w:p>
        </w:tc>
        <w:tc>
          <w:tcPr>
            <w:tcW w:w="40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2.535</w:t>
            </w:r>
          </w:p>
        </w:tc>
        <w:tc>
          <w:tcPr>
            <w:tcW w:w="4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31.879</w:t>
            </w:r>
          </w:p>
        </w:tc>
        <w:tc>
          <w:tcPr>
            <w:tcW w:w="232"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r>
    </w:tbl>
    <w:p w:rsidR="00000000" w:rsidRDefault="00765F36">
      <w:pPr>
        <w:spacing w:before="120" w:after="280" w:afterAutospacing="1"/>
      </w:pPr>
      <w:r>
        <w:rPr>
          <w:b/>
          <w:bCs/>
          <w:lang w:val="vi-VN"/>
        </w:rPr>
        <w:t>Ghi chú:</w:t>
      </w:r>
    </w:p>
    <w:p w:rsidR="00000000" w:rsidRDefault="00765F36">
      <w:pPr>
        <w:spacing w:before="120" w:after="280" w:afterAutospacing="1"/>
      </w:pPr>
      <w:r>
        <w:rPr>
          <w:lang w:val="vi-VN"/>
        </w:rPr>
        <w:t>(1) : Trung ương bố trí vốn sự nghiệp Chương trình MT</w:t>
      </w:r>
      <w:r>
        <w:rPr>
          <w:lang w:val="vi-VN"/>
        </w:rPr>
        <w:t>QG giảm nghèo bền vững: 58.670 trđ</w:t>
      </w:r>
    </w:p>
    <w:p w:rsidR="00000000" w:rsidRDefault="00765F36">
      <w:pPr>
        <w:spacing w:before="120" w:after="280" w:afterAutospacing="1"/>
      </w:pPr>
      <w:r>
        <w:rPr>
          <w:lang w:val="vi-VN"/>
        </w:rPr>
        <w:t>(2) : Trung ương bố trí vốn sự nghiệp Chương trình MTQG nông thôn mới: 83.200 trđ</w:t>
      </w:r>
    </w:p>
    <w:p w:rsidR="00000000" w:rsidRDefault="00765F36">
      <w:pPr>
        <w:spacing w:before="120" w:after="280" w:afterAutospacing="1"/>
      </w:pPr>
      <w:r>
        <w:rPr>
          <w:lang w:val="vi-VN"/>
        </w:rPr>
        <w:t>(3) : Kinh phí thực hiện đề án giao đất giao rừng, kinh phí mua sắm máy móc thiết bị chuyên dùng, Kinh phí lập báo cáo đánh giá tác động mô</w:t>
      </w:r>
      <w:r>
        <w:rPr>
          <w:lang w:val="vi-VN"/>
        </w:rPr>
        <w:t>i trường Khu trung tâm Khu công nghiệp - Khu kinh tế cửa khẩu quốc tế Lệ Thanh, kinh phí xây dựng, sửa chữa các chốt, trạm kiểm lâm, xây dựng bảng giá đất năm 2020 (áp dụng giai đoạn 2020-2024), Kinh phí thực hiện dự án "hoàn thiện, hiện đại hóa hồ sơ, bản</w:t>
      </w:r>
      <w:r>
        <w:rPr>
          <w:lang w:val="vi-VN"/>
        </w:rPr>
        <w:t xml:space="preserve"> đồ địa giới hành chính và xây dựng cơ sở dữ liệu về địa giới hành chính" tỉnh Gia Lai: 20.000 triệu đồng; Kinh phí hoạt động của các đơn vị thực hiện theo Chương trình số 64-CTr/T</w:t>
      </w:r>
      <w:r>
        <w:t xml:space="preserve">U </w:t>
      </w:r>
      <w:r>
        <w:rPr>
          <w:lang w:val="vi-VN"/>
        </w:rPr>
        <w:t>ngày 05/6/2018 của Tỉnh ủy: Liên minh Hợp tác xã: 2.245 trđ, Nhà khách UBN</w:t>
      </w:r>
      <w:r>
        <w:rPr>
          <w:lang w:val="vi-VN"/>
        </w:rPr>
        <w:t>D tỉnh: 607 trđ, Nhà khách HĐND t</w:t>
      </w:r>
      <w:r>
        <w:t>ỉ</w:t>
      </w:r>
      <w:r>
        <w:rPr>
          <w:lang w:val="vi-VN"/>
        </w:rPr>
        <w:t>nh: 272 trđ, Trung tâm quan trắc Tài nguyên và Môi trường: 437 trđ, Trung tâm nghiên cứu Giống cây trồng: 1.519 trđ, Trung tâm giống vật nuôi: 3.206 trđ, Phòng công chứng số 2: 345 trđ, Trung tâm Xúc tiến đầu tư: 3.068 trđ</w:t>
      </w:r>
      <w:r>
        <w:rPr>
          <w:lang w:val="vi-VN"/>
        </w:rPr>
        <w:t xml:space="preserve">, Trung tâm khuyến công và xúc tiến thương mại: 2.715 trđ và các nhiệm vụ khác. </w:t>
      </w:r>
    </w:p>
    <w:p w:rsidR="00000000" w:rsidRDefault="00765F36">
      <w:pPr>
        <w:spacing w:before="120" w:after="280" w:afterAutospacing="1"/>
      </w:pPr>
      <w:r>
        <w:t> </w:t>
      </w:r>
    </w:p>
    <w:p w:rsidR="00000000" w:rsidRDefault="00765F36">
      <w:pPr>
        <w:spacing w:before="120" w:after="280" w:afterAutospacing="1"/>
        <w:jc w:val="right"/>
      </w:pPr>
      <w:bookmarkStart w:id="23" w:name="chuong_pl_8"/>
      <w:r>
        <w:rPr>
          <w:b/>
          <w:bCs/>
          <w:lang w:val="vi-VN"/>
        </w:rPr>
        <w:t>Biểu số 7</w:t>
      </w:r>
      <w:bookmarkEnd w:id="23"/>
    </w:p>
    <w:p w:rsidR="00000000" w:rsidRDefault="00765F36">
      <w:pPr>
        <w:spacing w:before="120" w:after="280" w:afterAutospacing="1"/>
        <w:jc w:val="center"/>
      </w:pPr>
      <w:bookmarkStart w:id="24" w:name="chuong_pl_8_name"/>
      <w:r>
        <w:rPr>
          <w:b/>
          <w:bCs/>
          <w:lang w:val="vi-VN"/>
        </w:rPr>
        <w:t>BIỂU CHI TIẾT PHÂN BỔ CHI SỰ NGHIỆP MÔI TRƯỜNG NĂM 2019</w:t>
      </w:r>
      <w:bookmarkEnd w:id="24"/>
    </w:p>
    <w:p w:rsidR="00000000" w:rsidRDefault="00765F36">
      <w:pPr>
        <w:spacing w:before="120" w:after="280" w:afterAutospacing="1"/>
        <w:jc w:val="center"/>
      </w:pPr>
      <w:r>
        <w:rPr>
          <w:i/>
          <w:iCs/>
          <w:lang w:val="vi-VN"/>
        </w:rPr>
        <w:t>(Ban hành kèm theo Nghị quyết số 148/NQ-HĐND ngày 06/12/2018 c</w:t>
      </w:r>
      <w:r>
        <w:rPr>
          <w:i/>
          <w:iCs/>
        </w:rPr>
        <w:t>ủ</w:t>
      </w:r>
      <w:r>
        <w:rPr>
          <w:i/>
          <w:iCs/>
          <w:lang w:val="vi-VN"/>
        </w:rPr>
        <w:t>a HĐND t</w:t>
      </w:r>
      <w:r>
        <w:rPr>
          <w:i/>
          <w:iCs/>
        </w:rPr>
        <w:t>ỉ</w:t>
      </w:r>
      <w:r>
        <w:rPr>
          <w:i/>
          <w:iCs/>
          <w:lang w:val="vi-VN"/>
        </w:rPr>
        <w:t>nh)</w:t>
      </w:r>
    </w:p>
    <w:p w:rsidR="00000000" w:rsidRDefault="00765F36">
      <w:pPr>
        <w:spacing w:before="120" w:after="280" w:afterAutospacing="1"/>
        <w:jc w:val="right"/>
      </w:pPr>
      <w:r>
        <w:rPr>
          <w:i/>
          <w:iCs/>
          <w:lang w:val="vi-VN"/>
        </w:rPr>
        <w:t>Đơn vị tính: Tr.đồng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75"/>
        <w:gridCol w:w="3073"/>
        <w:gridCol w:w="962"/>
        <w:gridCol w:w="953"/>
        <w:gridCol w:w="1095"/>
        <w:gridCol w:w="1118"/>
        <w:gridCol w:w="1604"/>
      </w:tblGrid>
      <w:tr w:rsidR="00000000">
        <w:trPr>
          <w:trHeight w:val="1656"/>
        </w:trPr>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45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Đ</w:t>
            </w:r>
            <w:r>
              <w:rPr>
                <w:b/>
                <w:bCs/>
              </w:rPr>
              <w:t>ơ</w:t>
            </w:r>
            <w:r>
              <w:rPr>
                <w:b/>
                <w:bCs/>
                <w:lang w:val="vi-VN"/>
              </w:rPr>
              <w:t>n vị</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2018</w:t>
            </w:r>
          </w:p>
        </w:tc>
        <w:tc>
          <w:tcPr>
            <w:tcW w:w="11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2019</w:t>
            </w:r>
          </w:p>
        </w:tc>
        <w:tc>
          <w:tcPr>
            <w:tcW w:w="13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kiệm 10% để thực hiện CCTL</w:t>
            </w:r>
          </w:p>
        </w:tc>
        <w:tc>
          <w:tcPr>
            <w:tcW w:w="14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w:t>
            </w:r>
            <w:r>
              <w:rPr>
                <w:b/>
                <w:bCs/>
              </w:rPr>
              <w:t xml:space="preserve">ố </w:t>
            </w:r>
            <w:r>
              <w:rPr>
                <w:b/>
                <w:bCs/>
                <w:lang w:val="vi-VN"/>
              </w:rPr>
              <w:t>còn lại sau khi trừ tiết kiệm</w:t>
            </w:r>
          </w:p>
        </w:tc>
        <w:tc>
          <w:tcPr>
            <w:tcW w:w="23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rPr>
          <w:trHeight w:val="238"/>
        </w:trPr>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45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11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13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5</w:t>
            </w:r>
          </w:p>
        </w:tc>
        <w:tc>
          <w:tcPr>
            <w:tcW w:w="14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6</w:t>
            </w:r>
          </w:p>
        </w:tc>
        <w:tc>
          <w:tcPr>
            <w:tcW w:w="23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rPr>
          <w:trHeight w:val="490"/>
        </w:trPr>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000000" w:rsidRDefault="00765F36">
            <w:pPr>
              <w:spacing w:before="120"/>
            </w:pPr>
            <w:r>
              <w:rPr>
                <w:b/>
                <w:bCs/>
                <w:lang w:val="vi-VN"/>
              </w:rPr>
              <w:t> </w:t>
            </w:r>
          </w:p>
        </w:tc>
        <w:tc>
          <w:tcPr>
            <w:tcW w:w="45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số</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32.207</w:t>
            </w:r>
          </w:p>
        </w:tc>
        <w:tc>
          <w:tcPr>
            <w:tcW w:w="11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28.117</w:t>
            </w:r>
          </w:p>
        </w:tc>
        <w:tc>
          <w:tcPr>
            <w:tcW w:w="13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2.812</w:t>
            </w:r>
          </w:p>
        </w:tc>
        <w:tc>
          <w:tcPr>
            <w:tcW w:w="14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25.305</w:t>
            </w:r>
          </w:p>
        </w:tc>
        <w:tc>
          <w:tcPr>
            <w:tcW w:w="23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493"/>
        </w:trPr>
        <w:tc>
          <w:tcPr>
            <w:tcW w:w="64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459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Tài nguyên và Môi trường</w:t>
            </w:r>
          </w:p>
        </w:tc>
        <w:tc>
          <w:tcPr>
            <w:tcW w:w="114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31.457</w:t>
            </w:r>
          </w:p>
        </w:tc>
        <w:tc>
          <w:tcPr>
            <w:tcW w:w="113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27.367</w:t>
            </w:r>
          </w:p>
        </w:tc>
        <w:tc>
          <w:tcPr>
            <w:tcW w:w="1361"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2.737</w:t>
            </w:r>
          </w:p>
        </w:tc>
        <w:tc>
          <w:tcPr>
            <w:tcW w:w="1404"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24.630</w:t>
            </w:r>
          </w:p>
        </w:tc>
        <w:tc>
          <w:tcPr>
            <w:tcW w:w="2383"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rPr>
          <w:trHeight w:val="497"/>
        </w:trPr>
        <w:tc>
          <w:tcPr>
            <w:tcW w:w="64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459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000000" w:rsidRDefault="00765F36">
            <w:pPr>
              <w:spacing w:before="120"/>
            </w:pPr>
            <w:r>
              <w:rPr>
                <w:lang w:val="vi-VN"/>
              </w:rPr>
              <w:t>Công an tỉnh (Công tác đấu tranh phò</w:t>
            </w:r>
            <w:r>
              <w:rPr>
                <w:lang w:val="vi-VN"/>
              </w:rPr>
              <w:t>ng chống tội phạm môi trường)</w:t>
            </w:r>
          </w:p>
        </w:tc>
        <w:tc>
          <w:tcPr>
            <w:tcW w:w="114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750</w:t>
            </w:r>
          </w:p>
        </w:tc>
        <w:tc>
          <w:tcPr>
            <w:tcW w:w="113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750</w:t>
            </w:r>
          </w:p>
        </w:tc>
        <w:tc>
          <w:tcPr>
            <w:tcW w:w="1361"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75</w:t>
            </w:r>
          </w:p>
        </w:tc>
        <w:tc>
          <w:tcPr>
            <w:tcW w:w="1404"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675</w:t>
            </w:r>
          </w:p>
        </w:tc>
        <w:tc>
          <w:tcPr>
            <w:tcW w:w="2383"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000000" w:rsidRDefault="00765F36">
            <w:pPr>
              <w:spacing w:before="120"/>
            </w:pPr>
            <w:r>
              <w:rPr>
                <w:lang w:val="vi-VN"/>
              </w:rPr>
              <w:t> </w:t>
            </w:r>
          </w:p>
        </w:tc>
      </w:tr>
    </w:tbl>
    <w:p w:rsidR="00000000" w:rsidRDefault="00765F36">
      <w:pPr>
        <w:spacing w:before="120" w:after="280" w:afterAutospacing="1"/>
      </w:pPr>
      <w:r>
        <w:rPr>
          <w:b/>
          <w:bCs/>
          <w:lang w:val="vi-VN"/>
        </w:rPr>
        <w:t>Ghi chú:</w:t>
      </w:r>
    </w:p>
    <w:p w:rsidR="00000000" w:rsidRDefault="00765F36">
      <w:pPr>
        <w:spacing w:before="120" w:after="280" w:afterAutospacing="1"/>
      </w:pPr>
      <w:r>
        <w:rPr>
          <w:lang w:val="vi-VN"/>
        </w:rPr>
        <w:t>(1): Công tác truyền thông, kiểm tra, x</w:t>
      </w:r>
      <w:r>
        <w:t xml:space="preserve">ử </w:t>
      </w:r>
      <w:r>
        <w:rPr>
          <w:lang w:val="vi-VN"/>
        </w:rPr>
        <w:t>lý về môi trường, kinh phí tổ chức giải thưởng môi trường; Kinh phí mua sắm các trang thiết bị cho hệ thống quan trắc không khí tự động cố định Trà Bá, Trà Đa</w:t>
      </w:r>
      <w:r>
        <w:rPr>
          <w:lang w:val="vi-VN"/>
        </w:rPr>
        <w:t xml:space="preserve">; Kinh phí hoạt động Trạm Quan trắc môi trường nước tự động Sông Ba; Quan trắc môi trường năm 2018; Điều tra khảo sát, đánh giá các cơ sở gây ô nhiễm môi trường trên địa bàn các huyện; Quản lý, vận hành, tiếp nhận, xử lý hệ thống quan trắc tự động liên </w:t>
      </w:r>
      <w:r>
        <w:t>t</w:t>
      </w:r>
      <w:r>
        <w:rPr>
          <w:lang w:val="vi-VN"/>
        </w:rPr>
        <w:t>ục</w:t>
      </w:r>
      <w:r>
        <w:t>.</w:t>
      </w:r>
    </w:p>
    <w:p w:rsidR="00000000" w:rsidRDefault="00765F36">
      <w:pPr>
        <w:spacing w:before="120" w:after="280" w:afterAutospacing="1"/>
      </w:pPr>
      <w:r>
        <w:t> </w:t>
      </w:r>
    </w:p>
    <w:p w:rsidR="00000000" w:rsidRDefault="00765F36">
      <w:pPr>
        <w:spacing w:before="120" w:after="280" w:afterAutospacing="1"/>
        <w:jc w:val="right"/>
      </w:pPr>
      <w:bookmarkStart w:id="25" w:name="chuong_pl_9"/>
      <w:r>
        <w:rPr>
          <w:b/>
          <w:bCs/>
          <w:lang w:val="vi-VN"/>
        </w:rPr>
        <w:t>Biểu số 8_a</w:t>
      </w:r>
      <w:bookmarkEnd w:id="25"/>
    </w:p>
    <w:p w:rsidR="00000000" w:rsidRDefault="00765F36">
      <w:pPr>
        <w:spacing w:before="120" w:after="280" w:afterAutospacing="1"/>
        <w:jc w:val="center"/>
      </w:pPr>
      <w:bookmarkStart w:id="26" w:name="chuong_pl_9_name"/>
      <w:r>
        <w:rPr>
          <w:b/>
          <w:bCs/>
          <w:lang w:val="vi-VN"/>
        </w:rPr>
        <w:t>BIỂU CHI TIẾT PHÂN BỔ CHI SỰ NGHIỆP GIÁO DỤC ĐÀO TẠO NĂM 2019</w:t>
      </w:r>
      <w:bookmarkEnd w:id="26"/>
    </w:p>
    <w:p w:rsidR="00000000" w:rsidRDefault="00765F36">
      <w:pPr>
        <w:spacing w:before="120" w:after="280" w:afterAutospacing="1"/>
        <w:jc w:val="center"/>
      </w:pPr>
      <w:r>
        <w:rPr>
          <w:i/>
          <w:iCs/>
          <w:lang w:val="vi-VN"/>
        </w:rPr>
        <w:t>(Ban hành kèm theo Nghị quyết số 148/NQ-HĐND ngày 06/12/2018 của HĐND tỉnh)</w:t>
      </w:r>
    </w:p>
    <w:p w:rsidR="00000000" w:rsidRDefault="00765F36">
      <w:pPr>
        <w:spacing w:before="120" w:after="280" w:afterAutospacing="1"/>
        <w:jc w:val="right"/>
      </w:pPr>
      <w:r>
        <w:rPr>
          <w:i/>
          <w:iCs/>
          <w:lang w:val="vi-VN"/>
        </w:rPr>
        <w:t>Đơn vị tính: Tr.đồng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826"/>
        <w:gridCol w:w="800"/>
        <w:gridCol w:w="1"/>
        <w:gridCol w:w="1"/>
        <w:gridCol w:w="1"/>
        <w:gridCol w:w="1"/>
        <w:gridCol w:w="1"/>
        <w:gridCol w:w="975"/>
        <w:gridCol w:w="800"/>
        <w:gridCol w:w="800"/>
        <w:gridCol w:w="687"/>
        <w:gridCol w:w="687"/>
        <w:gridCol w:w="800"/>
        <w:gridCol w:w="526"/>
      </w:tblGrid>
      <w:tr w:rsidR="00000000">
        <w:tc>
          <w:tcPr>
            <w:tcW w:w="25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153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Đ</w:t>
            </w:r>
            <w:r>
              <w:rPr>
                <w:b/>
                <w:bCs/>
              </w:rPr>
              <w:t>ơ</w:t>
            </w:r>
            <w:r>
              <w:rPr>
                <w:b/>
                <w:bCs/>
                <w:lang w:val="vi-VN"/>
              </w:rPr>
              <w:t>n vị</w:t>
            </w:r>
          </w:p>
        </w:tc>
        <w:tc>
          <w:tcPr>
            <w:tcW w:w="41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phân bổ năm 2018</w:t>
            </w:r>
          </w:p>
        </w:tc>
        <w:tc>
          <w:tcPr>
            <w:tcW w:w="2456"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45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45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45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456"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456"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quỹ tiền lương các khoản phụ cấp và các khoản đóng góp theo mức lương 1.390.000 đồng của biên chế được giao, HĐ 68 năm 2019 (23,5%)</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Kinh phí nhiệm vụ thường xuyên và nhiệm vụ không thường xuyên</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Dự toán phân bổ năm 2019</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w:t>
            </w:r>
            <w:r>
              <w:rPr>
                <w:b/>
                <w:bCs/>
                <w:lang w:val="vi-VN"/>
              </w:rPr>
              <w:t>iệm 10% phân bổ về đơn vị để thực hiện CCTL</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kiệm 10% giữ lại tại NS tỉnh để thực hiện CCTL</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Số còn lại sau khi trừ tiết kiệm để thực hiện CCTL</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5</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6</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7</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8</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9</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cộng</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484.306</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341.353</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191.244</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532.596</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6.124</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9.733</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522.864</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Sự nghiệp giáo d</w:t>
            </w:r>
            <w:r>
              <w:rPr>
                <w:b/>
                <w:bCs/>
                <w:lang w:val="vi-VN"/>
              </w:rPr>
              <w:t>ục và đào tạo</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428.842</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321.465</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143.943</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465.408</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4.580</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7.358</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458.050</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Giáo dục &amp; Đào tạo</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408.614</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321.465</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140.344</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461.809</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4.580</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6.998</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454.811</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Y tế</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3.748</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Lao động, Thương binh &amp; Xã hội</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10.098</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Văn hóa, Thể</w:t>
            </w:r>
            <w:r>
              <w:rPr>
                <w:lang w:val="vi-VN"/>
              </w:rPr>
              <w:t xml:space="preserve"> thao &amp; Du lịch</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6.382</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3.599</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3.599</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360</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3.239</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II</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Các đ</w:t>
            </w:r>
            <w:r>
              <w:rPr>
                <w:b/>
                <w:bCs/>
              </w:rPr>
              <w:t>ơ</w:t>
            </w:r>
            <w:r>
              <w:rPr>
                <w:b/>
                <w:bCs/>
                <w:lang w:val="vi-VN"/>
              </w:rPr>
              <w:t>n vị khác và các khoản kinh phí khác</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55.464</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19.888</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47.301</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67.188</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1.544</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2.375</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64.814</w:t>
            </w:r>
          </w:p>
        </w:tc>
        <w:tc>
          <w:tcPr>
            <w:tcW w:w="3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Kinh phí hỗ trợ sau đại học</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1.500</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w:t>
            </w:r>
            <w:r>
              <w:t>.</w:t>
            </w:r>
            <w:r>
              <w:rPr>
                <w:lang w:val="vi-VN"/>
              </w:rPr>
              <w:t>000</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900</w:t>
            </w:r>
          </w:p>
        </w:tc>
        <w:tc>
          <w:tcPr>
            <w:tcW w:w="339" w:type="pct"/>
            <w:tcBorders>
              <w:top w:val="nil"/>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Đào tạo lại cán bộ, công chức</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12.130</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5.178</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5.178</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518</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4.660</w:t>
            </w:r>
          </w:p>
        </w:tc>
        <w:tc>
          <w:tcPr>
            <w:tcW w:w="339" w:type="pct"/>
            <w:v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Trung cấp Công an (Công an t</w:t>
            </w:r>
            <w:r>
              <w:t>ỉ</w:t>
            </w:r>
            <w:r>
              <w:rPr>
                <w:lang w:val="vi-VN"/>
              </w:rPr>
              <w:t>nh)</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1.897</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3.094</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3.094</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3.079</w:t>
            </w:r>
          </w:p>
        </w:tc>
        <w:tc>
          <w:tcPr>
            <w:tcW w:w="0" w:type="auto"/>
            <w:vMerge/>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765F36">
            <w:pPr>
              <w:spacing w:before="120"/>
              <w:jc w:val="right"/>
            </w:pP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Kinh phí bồi dưỡng, huấn luyện nghiệp vụ cho tất cả Trưởng, Phó trư</w:t>
            </w:r>
            <w:r>
              <w:t>ở</w:t>
            </w:r>
            <w:r>
              <w:rPr>
                <w:lang w:val="vi-VN"/>
              </w:rPr>
              <w:t>ng công an xã và công an viên (Công an tỉnh)</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1.129</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1.129</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1.129</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71</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1.058</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5</w:t>
            </w:r>
          </w:p>
        </w:tc>
        <w:tc>
          <w:tcPr>
            <w:tcW w:w="153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Kinh phí bồi dư</w:t>
            </w:r>
            <w:r>
              <w:rPr>
                <w:lang w:val="vi-VN"/>
              </w:rPr>
              <w:t>ỡng, huấn luyện nghiệp vụ cho B</w:t>
            </w:r>
            <w:r>
              <w:t>ả</w:t>
            </w:r>
            <w:r>
              <w:rPr>
                <w:lang w:val="vi-VN"/>
              </w:rPr>
              <w:t>o vệ Dân phố (Công an tỉnh)</w:t>
            </w:r>
          </w:p>
        </w:tc>
        <w:tc>
          <w:tcPr>
            <w:tcW w:w="41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510</w:t>
            </w:r>
          </w:p>
        </w:tc>
        <w:tc>
          <w:tcPr>
            <w:tcW w:w="51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510</w:t>
            </w:r>
          </w:p>
        </w:tc>
        <w:tc>
          <w:tcPr>
            <w:tcW w:w="41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510</w:t>
            </w:r>
          </w:p>
        </w:tc>
        <w:tc>
          <w:tcPr>
            <w:tcW w:w="31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32</w:t>
            </w:r>
          </w:p>
        </w:tc>
        <w:tc>
          <w:tcPr>
            <w:tcW w:w="42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478</w:t>
            </w:r>
          </w:p>
        </w:tc>
        <w:tc>
          <w:tcPr>
            <w:tcW w:w="33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6</w:t>
            </w:r>
          </w:p>
        </w:tc>
        <w:tc>
          <w:tcPr>
            <w:tcW w:w="153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Trung cấp Quân sự (BCH Quân sự tỉnh)</w:t>
            </w:r>
          </w:p>
        </w:tc>
        <w:tc>
          <w:tcPr>
            <w:tcW w:w="41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3.678</w:t>
            </w:r>
          </w:p>
        </w:tc>
        <w:tc>
          <w:tcPr>
            <w:tcW w:w="516"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1.934</w:t>
            </w:r>
          </w:p>
        </w:tc>
        <w:tc>
          <w:tcPr>
            <w:tcW w:w="41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1.934</w:t>
            </w:r>
          </w:p>
        </w:tc>
        <w:tc>
          <w:tcPr>
            <w:tcW w:w="31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53</w:t>
            </w:r>
          </w:p>
        </w:tc>
        <w:tc>
          <w:tcPr>
            <w:tcW w:w="42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1.881</w:t>
            </w:r>
          </w:p>
        </w:tc>
        <w:tc>
          <w:tcPr>
            <w:tcW w:w="33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7</w:t>
            </w:r>
          </w:p>
        </w:tc>
        <w:tc>
          <w:tcPr>
            <w:tcW w:w="15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Kinh phí bồi dưỡng kiến thức quốc phòng cho các </w:t>
            </w:r>
            <w:r>
              <w:t>đ</w:t>
            </w:r>
            <w:r>
              <w:rPr>
                <w:lang w:val="vi-VN"/>
              </w:rPr>
              <w:t>ối tượng (BCH Quân sự t</w:t>
            </w:r>
            <w:r>
              <w:t>ỉ</w:t>
            </w:r>
            <w:r>
              <w:rPr>
                <w:lang w:val="vi-VN"/>
              </w:rPr>
              <w:t>nh)</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275</w:t>
            </w:r>
          </w:p>
        </w:tc>
        <w:tc>
          <w:tcPr>
            <w:tcW w:w="516"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374</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374</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369</w:t>
            </w:r>
          </w:p>
        </w:tc>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8</w:t>
            </w:r>
          </w:p>
        </w:tc>
        <w:tc>
          <w:tcPr>
            <w:tcW w:w="15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Hội </w:t>
            </w:r>
            <w:r>
              <w:t>đ</w:t>
            </w:r>
            <w:r>
              <w:rPr>
                <w:lang w:val="vi-VN"/>
              </w:rPr>
              <w:t>ồng giáo dục quốc phòng (BCH Quân sự t</w:t>
            </w:r>
            <w:r>
              <w:t>ỉ</w:t>
            </w:r>
            <w:r>
              <w:rPr>
                <w:lang w:val="vi-VN"/>
              </w:rPr>
              <w:t>nh)</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186</w:t>
            </w:r>
          </w:p>
        </w:tc>
        <w:tc>
          <w:tcPr>
            <w:tcW w:w="516"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108</w:t>
            </w:r>
          </w:p>
        </w:tc>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9</w:t>
            </w:r>
          </w:p>
        </w:tc>
        <w:tc>
          <w:tcPr>
            <w:tcW w:w="15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Mở 1 lớp bồi dưỡng tiếng Campuchia (Bộ Ch</w:t>
            </w:r>
            <w:r>
              <w:t xml:space="preserve">ỉ </w:t>
            </w:r>
            <w:r>
              <w:rPr>
                <w:lang w:val="vi-VN"/>
              </w:rPr>
              <w:t>huy Quân sự t</w:t>
            </w:r>
            <w:r>
              <w:t>ỉ</w:t>
            </w:r>
            <w:r>
              <w:rPr>
                <w:lang w:val="vi-VN"/>
              </w:rPr>
              <w:t>nh)</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w:t>
            </w:r>
          </w:p>
        </w:tc>
        <w:tc>
          <w:tcPr>
            <w:tcW w:w="516"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90</w:t>
            </w:r>
          </w:p>
        </w:tc>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10</w:t>
            </w:r>
          </w:p>
        </w:tc>
        <w:tc>
          <w:tcPr>
            <w:tcW w:w="15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Tập huấn quân sự cấp xã tại trường quân sự địa phương (BCH Quân sự t</w:t>
            </w:r>
            <w:r>
              <w:t>ỉ</w:t>
            </w:r>
            <w:r>
              <w:rPr>
                <w:lang w:val="vi-VN"/>
              </w:rPr>
              <w:t>nh)</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373</w:t>
            </w:r>
          </w:p>
        </w:tc>
        <w:tc>
          <w:tcPr>
            <w:tcW w:w="516"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605</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605</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593</w:t>
            </w:r>
          </w:p>
        </w:tc>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11</w:t>
            </w:r>
          </w:p>
        </w:tc>
        <w:tc>
          <w:tcPr>
            <w:tcW w:w="15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Sự nghiệp giáo dục phân bổ các đơn vị theo Chương tr</w:t>
            </w:r>
            <w:r>
              <w:t>ì</w:t>
            </w:r>
            <w:r>
              <w:rPr>
                <w:lang w:val="vi-VN"/>
              </w:rPr>
              <w:t>nh 64-Ctr/TU của T</w:t>
            </w:r>
            <w:r>
              <w:t>ỉ</w:t>
            </w:r>
            <w:r>
              <w:rPr>
                <w:lang w:val="vi-VN"/>
              </w:rPr>
              <w:t>nh ủy</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516"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19.888</w:t>
            </w:r>
          </w:p>
        </w:tc>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19.873</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39.760</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1.544</w:t>
            </w:r>
          </w:p>
        </w:tc>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209</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39.552</w:t>
            </w:r>
          </w:p>
        </w:tc>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r>
      <w:tr w:rsidR="00000000">
        <w:tblPrEx>
          <w:tblBorders>
            <w:top w:val="none" w:sz="0" w:space="0" w:color="auto"/>
            <w:bottom w:val="none" w:sz="0" w:space="0" w:color="auto"/>
            <w:insideH w:val="none" w:sz="0" w:space="0" w:color="auto"/>
            <w:insideV w:val="none" w:sz="0" w:space="0" w:color="auto"/>
          </w:tblBorders>
        </w:tblPrEx>
        <w:tc>
          <w:tcPr>
            <w:tcW w:w="25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12</w:t>
            </w:r>
          </w:p>
        </w:tc>
        <w:tc>
          <w:tcPr>
            <w:tcW w:w="1539"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Dự nguồn các khoản phát sinh đột xuất</w:t>
            </w:r>
          </w:p>
        </w:tc>
        <w:tc>
          <w:tcPr>
            <w:tcW w:w="41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11.500</w:t>
            </w:r>
          </w:p>
        </w:tc>
        <w:tc>
          <w:tcPr>
            <w:tcW w:w="516" w:type="pct"/>
            <w:gridSpan w:val="6"/>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3"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13.384</w:t>
            </w:r>
          </w:p>
        </w:tc>
        <w:tc>
          <w:tcPr>
            <w:tcW w:w="41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13.384</w:t>
            </w:r>
          </w:p>
        </w:tc>
        <w:tc>
          <w:tcPr>
            <w:tcW w:w="31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1.338</w:t>
            </w:r>
          </w:p>
        </w:tc>
        <w:tc>
          <w:tcPr>
            <w:tcW w:w="422"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12.046</w:t>
            </w:r>
          </w:p>
        </w:tc>
        <w:tc>
          <w:tcPr>
            <w:tcW w:w="33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bl>
    <w:p w:rsidR="00000000" w:rsidRDefault="00765F36">
      <w:pPr>
        <w:spacing w:before="120" w:after="280" w:afterAutospacing="1"/>
      </w:pPr>
      <w:r>
        <w:rPr>
          <w:b/>
          <w:bCs/>
          <w:lang w:val="vi-VN"/>
        </w:rPr>
        <w:t>Ghi chú:</w:t>
      </w:r>
    </w:p>
    <w:p w:rsidR="00000000" w:rsidRDefault="00765F36">
      <w:pPr>
        <w:spacing w:before="120" w:after="280" w:afterAutospacing="1"/>
      </w:pPr>
      <w:r>
        <w:rPr>
          <w:lang w:val="vi-VN"/>
        </w:rPr>
        <w:t>(1) : Trong đó kinh ph</w:t>
      </w:r>
      <w:r>
        <w:rPr>
          <w:lang w:val="vi-VN"/>
        </w:rPr>
        <w:t>í sửa chữa, cải tạo nhà vệ sinh cho các trường THPT: 5.000 triệu đồng; kinh phí sửa chữa trường, lớp học để duy trì đạt chuẩn Quốc gia và trang bị bể bơi thông minh cho các trường THPT: 17.000 triệu đồng</w:t>
      </w:r>
    </w:p>
    <w:p w:rsidR="00000000" w:rsidRDefault="00765F36">
      <w:pPr>
        <w:spacing w:before="120" w:after="280" w:afterAutospacing="1"/>
      </w:pPr>
      <w:r>
        <w:rPr>
          <w:lang w:val="vi-VN"/>
        </w:rPr>
        <w:t>(2): Gồm: Hội Khuyến học: 555 triệu đồng, Trường Tru</w:t>
      </w:r>
      <w:r>
        <w:rPr>
          <w:lang w:val="vi-VN"/>
        </w:rPr>
        <w:t xml:space="preserve">ng cấp Y tế: 2.758 triệu đồng, Trường Trung cấp kinh tế kỹ thuật Nam Gia Lai: 5.985 triệu đồng,Trường Trung cấp kinh tế kỹ thuật Đông Gia Lai: 5.110 triệu đồng, Trường Trung cấp Văn hóa nghệ thuật: 6.874 triệu đồng, Trường Cao </w:t>
      </w:r>
      <w:r>
        <w:t>đ</w:t>
      </w:r>
      <w:r>
        <w:rPr>
          <w:lang w:val="vi-VN"/>
        </w:rPr>
        <w:t>ẳng nghề Gia Lai: 18.478 tri</w:t>
      </w:r>
      <w:r>
        <w:rPr>
          <w:lang w:val="vi-VN"/>
        </w:rPr>
        <w:t xml:space="preserve">ệu </w:t>
      </w:r>
      <w:r>
        <w:t>đ</w:t>
      </w:r>
      <w:r>
        <w:rPr>
          <w:lang w:val="vi-VN"/>
        </w:rPr>
        <w:t>ồng, Ủy ban nhân dân t</w:t>
      </w:r>
      <w:r>
        <w:t>ỉ</w:t>
      </w:r>
      <w:r>
        <w:rPr>
          <w:lang w:val="vi-VN"/>
        </w:rPr>
        <w:t>nh phân bổ sau khi đề án được phê duyệt.</w:t>
      </w:r>
    </w:p>
    <w:p w:rsidR="00000000" w:rsidRDefault="00765F36">
      <w:pPr>
        <w:spacing w:before="120" w:after="280" w:afterAutospacing="1"/>
      </w:pPr>
      <w:r>
        <w:rPr>
          <w:lang w:val="vi-VN"/>
        </w:rPr>
        <w:t> </w:t>
      </w:r>
    </w:p>
    <w:p w:rsidR="00000000" w:rsidRDefault="00765F36">
      <w:pPr>
        <w:spacing w:before="120" w:after="280" w:afterAutospacing="1"/>
        <w:jc w:val="right"/>
      </w:pPr>
      <w:bookmarkStart w:id="27" w:name="chuong_pl_10"/>
      <w:r>
        <w:rPr>
          <w:b/>
          <w:bCs/>
          <w:lang w:val="vi-VN"/>
        </w:rPr>
        <w:t>Biểu số 8_b</w:t>
      </w:r>
      <w:bookmarkEnd w:id="27"/>
    </w:p>
    <w:p w:rsidR="00000000" w:rsidRDefault="00765F36">
      <w:pPr>
        <w:spacing w:before="120" w:after="280" w:afterAutospacing="1"/>
        <w:jc w:val="center"/>
      </w:pPr>
      <w:bookmarkStart w:id="28" w:name="chuong_pl_10_name"/>
      <w:r>
        <w:rPr>
          <w:b/>
          <w:bCs/>
        </w:rPr>
        <w:t>BIỂU CHI TIẾT PHÂN BỔ CHI CÔNG TÁC ĐÀO TẠO BỒI DƯỠNG CÁN BỘ KHỐI ĐẢNG VÀ CÁC BAN ĐẢNG TỈNH ỦY NĂM 2019</w:t>
      </w:r>
      <w:bookmarkEnd w:id="28"/>
    </w:p>
    <w:p w:rsidR="00000000" w:rsidRDefault="00765F36">
      <w:pPr>
        <w:spacing w:before="120" w:after="280" w:afterAutospacing="1"/>
        <w:jc w:val="center"/>
      </w:pPr>
      <w:r>
        <w:rPr>
          <w:i/>
          <w:iCs/>
          <w:lang w:val="vi-VN"/>
        </w:rPr>
        <w:t>(Ban hành kèm theo Nghị quyết số 148/NQ-HĐND ngày 06/12/2018 của HĐND t</w:t>
      </w:r>
      <w:r>
        <w:rPr>
          <w:i/>
          <w:iCs/>
          <w:lang w:val="vi-VN"/>
        </w:rPr>
        <w:t>ỉnh)</w:t>
      </w:r>
    </w:p>
    <w:p w:rsidR="00000000" w:rsidRDefault="00765F36">
      <w:pPr>
        <w:spacing w:before="120" w:after="280" w:afterAutospacing="1"/>
        <w:jc w:val="right"/>
      </w:pPr>
      <w:r>
        <w:rPr>
          <w:i/>
          <w:iCs/>
          <w:lang w:val="vi-VN"/>
        </w:rPr>
        <w:t>ĐVT: Tr.đồng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2711"/>
        <w:gridCol w:w="686"/>
        <w:gridCol w:w="1"/>
        <w:gridCol w:w="1"/>
        <w:gridCol w:w="1"/>
        <w:gridCol w:w="1"/>
        <w:gridCol w:w="1"/>
        <w:gridCol w:w="1003"/>
        <w:gridCol w:w="866"/>
        <w:gridCol w:w="770"/>
        <w:gridCol w:w="719"/>
        <w:gridCol w:w="687"/>
        <w:gridCol w:w="813"/>
        <w:gridCol w:w="646"/>
      </w:tblGrid>
      <w:tr w:rsidR="00000000">
        <w:tc>
          <w:tcPr>
            <w:tcW w:w="192"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145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Đ</w:t>
            </w:r>
            <w:r>
              <w:rPr>
                <w:b/>
                <w:bCs/>
              </w:rPr>
              <w:t>ơ</w:t>
            </w:r>
            <w:r>
              <w:rPr>
                <w:b/>
                <w:bCs/>
                <w:lang w:val="vi-VN"/>
              </w:rPr>
              <w:t>n vị</w:t>
            </w:r>
          </w:p>
        </w:tc>
        <w:tc>
          <w:tcPr>
            <w:tcW w:w="37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phân bổ năm 2018</w:t>
            </w:r>
          </w:p>
        </w:tc>
        <w:tc>
          <w:tcPr>
            <w:tcW w:w="2626"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626"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626"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626"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626"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626" w:type="pct"/>
            <w:gridSpan w:val="6"/>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354" w:type="pct"/>
            <w:tcBorders>
              <w:top w:val="single" w:sz="8" w:space="0" w:color="auto"/>
              <w:left w:val="nil"/>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54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quỹ tiền lương các khoản phụ cấp và các khoản đóng góp theo mức lương 1.390.000 đồng của biên chế được giao, HĐ 68 năm 2019 (23,5%)</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Kinh phí nhiệm vụ thường xuyên và nhiệm vụ không thường xuyên</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Dự toán phân bổ năm 2019</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kiệm 10% phân bổ về đơn vị để thực hiện CCTL</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kiệm 10% giữ lại tại NS tỉnh để thực hiện CCTL</w:t>
            </w:r>
          </w:p>
        </w:tc>
        <w:tc>
          <w:tcPr>
            <w:tcW w:w="442"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Số còn lại sau khi trừ tiết kiệm để thực hiện CCTL</w:t>
            </w:r>
          </w:p>
        </w:tc>
        <w:tc>
          <w:tcPr>
            <w:tcW w:w="0" w:type="auto"/>
            <w:tcBorders>
              <w:top w:val="single" w:sz="8" w:space="0" w:color="auto"/>
              <w:left w:val="nil"/>
              <w:bottom w:val="nil"/>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c</w:t>
            </w:r>
            <w:r>
              <w:rPr>
                <w:b/>
                <w:bCs/>
                <w:lang w:val="vi-VN"/>
              </w:rPr>
              <w:t>ộng</w:t>
            </w:r>
          </w:p>
        </w:tc>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12.001</w:t>
            </w:r>
          </w:p>
        </w:tc>
        <w:tc>
          <w:tcPr>
            <w:tcW w:w="54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5.676</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3.858</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9.534</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280</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107</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9.427</w:t>
            </w:r>
          </w:p>
        </w:tc>
        <w:tc>
          <w:tcPr>
            <w:tcW w:w="3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Trường Chính trị</w:t>
            </w:r>
          </w:p>
        </w:tc>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10.212</w:t>
            </w:r>
          </w:p>
        </w:tc>
        <w:tc>
          <w:tcPr>
            <w:tcW w:w="54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5.676</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2.000</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7.676</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94</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107</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7.569</w:t>
            </w:r>
          </w:p>
        </w:tc>
        <w:tc>
          <w:tcPr>
            <w:tcW w:w="3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Bồi dưỡng quần chúng kết nạp đảng, đảng viên mới, kiến thức quốc phòng, quán triệt các nghị quyết của Đảng, bồi dưỡng nghiệp vụ công tác đảng, đoàn </w:t>
            </w:r>
            <w:r>
              <w:rPr>
                <w:lang w:val="vi-VN"/>
              </w:rPr>
              <w:t>của 2 Đảng ủy khối Doanh nghiệp và khối Các cơ quan</w:t>
            </w:r>
          </w:p>
        </w:tc>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460</w:t>
            </w:r>
          </w:p>
        </w:tc>
        <w:tc>
          <w:tcPr>
            <w:tcW w:w="54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471</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471</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47</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471</w:t>
            </w:r>
          </w:p>
        </w:tc>
        <w:tc>
          <w:tcPr>
            <w:tcW w:w="3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145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Hỗ trợ 03 Đảng ủy Công an, Quân sự, Biên phòng trong công tác bồi dưỡng đảng viên và quán triệt các NQ của Đảng</w:t>
            </w:r>
          </w:p>
        </w:tc>
        <w:tc>
          <w:tcPr>
            <w:tcW w:w="37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210</w:t>
            </w:r>
          </w:p>
        </w:tc>
        <w:tc>
          <w:tcPr>
            <w:tcW w:w="546"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240</w:t>
            </w:r>
          </w:p>
        </w:tc>
        <w:tc>
          <w:tcPr>
            <w:tcW w:w="4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240</w:t>
            </w:r>
          </w:p>
        </w:tc>
        <w:tc>
          <w:tcPr>
            <w:tcW w:w="39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w:t>
            </w:r>
          </w:p>
        </w:tc>
        <w:tc>
          <w:tcPr>
            <w:tcW w:w="35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42"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240</w:t>
            </w:r>
          </w:p>
        </w:tc>
        <w:tc>
          <w:tcPr>
            <w:tcW w:w="354"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145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Đào tạo mở các lóp bồi dưỡng ngắn hạ</w:t>
            </w:r>
            <w:r>
              <w:rPr>
                <w:lang w:val="vi-VN"/>
              </w:rPr>
              <w:t>n cho các cơ quan tham mưu, giúp việc Tỉnh ủy, Báo Gia Lai</w:t>
            </w:r>
          </w:p>
        </w:tc>
        <w:tc>
          <w:tcPr>
            <w:tcW w:w="37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1.119</w:t>
            </w:r>
          </w:p>
        </w:tc>
        <w:tc>
          <w:tcPr>
            <w:tcW w:w="546"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1147</w:t>
            </w:r>
          </w:p>
        </w:tc>
        <w:tc>
          <w:tcPr>
            <w:tcW w:w="4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1.147</w:t>
            </w:r>
          </w:p>
        </w:tc>
        <w:tc>
          <w:tcPr>
            <w:tcW w:w="39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115</w:t>
            </w:r>
          </w:p>
        </w:tc>
        <w:tc>
          <w:tcPr>
            <w:tcW w:w="35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42"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1.147</w:t>
            </w:r>
          </w:p>
        </w:tc>
        <w:tc>
          <w:tcPr>
            <w:tcW w:w="354"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bl>
    <w:p w:rsidR="00000000" w:rsidRDefault="00765F36">
      <w:pPr>
        <w:spacing w:before="120" w:after="280" w:afterAutospacing="1"/>
      </w:pPr>
      <w:r>
        <w:t> </w:t>
      </w:r>
    </w:p>
    <w:p w:rsidR="00000000" w:rsidRDefault="00765F36">
      <w:pPr>
        <w:spacing w:before="120" w:after="280" w:afterAutospacing="1"/>
        <w:jc w:val="right"/>
      </w:pPr>
      <w:bookmarkStart w:id="29" w:name="chuong_pl_11"/>
      <w:r>
        <w:rPr>
          <w:b/>
          <w:bCs/>
          <w:lang w:val="vi-VN"/>
        </w:rPr>
        <w:t>Biểu số 9</w:t>
      </w:r>
      <w:bookmarkEnd w:id="29"/>
    </w:p>
    <w:p w:rsidR="00000000" w:rsidRDefault="00765F36">
      <w:pPr>
        <w:spacing w:before="120" w:after="280" w:afterAutospacing="1"/>
        <w:jc w:val="center"/>
      </w:pPr>
      <w:bookmarkStart w:id="30" w:name="chuong_pl_11_name"/>
      <w:r>
        <w:rPr>
          <w:b/>
          <w:bCs/>
          <w:lang w:val="vi-VN"/>
        </w:rPr>
        <w:t>BIỂU CHI TIẾT PHÂN BỔ CHI SỰ NGHIỆP Y TẾ NĂM 2019</w:t>
      </w:r>
      <w:bookmarkEnd w:id="30"/>
    </w:p>
    <w:p w:rsidR="00000000" w:rsidRDefault="00765F36">
      <w:pPr>
        <w:spacing w:before="120" w:after="280" w:afterAutospacing="1"/>
        <w:jc w:val="center"/>
      </w:pPr>
      <w:r>
        <w:rPr>
          <w:i/>
          <w:iCs/>
          <w:lang w:val="vi-VN"/>
        </w:rPr>
        <w:t>(Ban hành kèm theo Nghị quyết số 148/NQ-HĐND ngày 06/12/2018 c</w:t>
      </w:r>
      <w:r>
        <w:rPr>
          <w:i/>
          <w:iCs/>
        </w:rPr>
        <w:t>ủ</w:t>
      </w:r>
      <w:r>
        <w:rPr>
          <w:i/>
          <w:iCs/>
          <w:lang w:val="vi-VN"/>
        </w:rPr>
        <w:t>a HĐND t</w:t>
      </w:r>
      <w:r>
        <w:rPr>
          <w:i/>
          <w:iCs/>
        </w:rPr>
        <w:t>ỉ</w:t>
      </w:r>
      <w:r>
        <w:rPr>
          <w:i/>
          <w:iCs/>
          <w:lang w:val="vi-VN"/>
        </w:rPr>
        <w:t>nh)</w:t>
      </w:r>
    </w:p>
    <w:p w:rsidR="00000000" w:rsidRDefault="00765F36">
      <w:pPr>
        <w:spacing w:before="120" w:after="280" w:afterAutospacing="1"/>
        <w:jc w:val="right"/>
      </w:pPr>
      <w:r>
        <w:rPr>
          <w:i/>
          <w:iCs/>
          <w:lang w:val="vi-VN"/>
        </w:rPr>
        <w:t>ĐVT: Tr.đồng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9"/>
        <w:gridCol w:w="2707"/>
        <w:gridCol w:w="800"/>
        <w:gridCol w:w="1"/>
        <w:gridCol w:w="1"/>
        <w:gridCol w:w="1"/>
        <w:gridCol w:w="1"/>
        <w:gridCol w:w="1"/>
        <w:gridCol w:w="975"/>
        <w:gridCol w:w="800"/>
        <w:gridCol w:w="800"/>
        <w:gridCol w:w="687"/>
        <w:gridCol w:w="687"/>
        <w:gridCol w:w="800"/>
        <w:gridCol w:w="560"/>
      </w:tblGrid>
      <w:tr w:rsidR="00000000">
        <w:tc>
          <w:tcPr>
            <w:tcW w:w="30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1453"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Đơn vị</w:t>
            </w:r>
          </w:p>
        </w:tc>
        <w:tc>
          <w:tcPr>
            <w:tcW w:w="42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w:t>
            </w:r>
            <w:r>
              <w:rPr>
                <w:b/>
                <w:bCs/>
                <w:lang w:val="vi-VN"/>
              </w:rPr>
              <w:t>ự toán phân b</w:t>
            </w:r>
            <w:r>
              <w:rPr>
                <w:b/>
                <w:bCs/>
              </w:rPr>
              <w:t>ổ</w:t>
            </w:r>
            <w:r>
              <w:rPr>
                <w:b/>
                <w:bCs/>
                <w:lang w:val="vi-VN"/>
              </w:rPr>
              <w:t xml:space="preserve"> năm 2018</w:t>
            </w:r>
          </w:p>
        </w:tc>
        <w:tc>
          <w:tcPr>
            <w:tcW w:w="2475"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47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47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47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475"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475" w:type="pct"/>
            <w:gridSpan w:val="6"/>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3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52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quỹ tiền lương các khoản phụ cấp và các khoản đóng góp theo m</w:t>
            </w:r>
            <w:r>
              <w:rPr>
                <w:b/>
                <w:bCs/>
              </w:rPr>
              <w:t>ứ</w:t>
            </w:r>
            <w:r>
              <w:rPr>
                <w:b/>
                <w:bCs/>
                <w:lang w:val="vi-VN"/>
              </w:rPr>
              <w:t>c lương 1.390.000 đồng của biên chế được giao, HĐ 68 năm 2019 (23,5%)</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Kinh phí nhiệm vụ thư</w:t>
            </w:r>
            <w:r>
              <w:rPr>
                <w:b/>
                <w:bCs/>
              </w:rPr>
              <w:t>ờn</w:t>
            </w:r>
            <w:r>
              <w:rPr>
                <w:b/>
                <w:bCs/>
                <w:lang w:val="vi-VN"/>
              </w:rPr>
              <w:t>g xuyê</w:t>
            </w:r>
            <w:r>
              <w:rPr>
                <w:b/>
                <w:bCs/>
                <w:lang w:val="vi-VN"/>
              </w:rPr>
              <w:t>n và nhiệm vụ không thư</w:t>
            </w:r>
            <w:r>
              <w:rPr>
                <w:b/>
                <w:bCs/>
              </w:rPr>
              <w:t>ờ</w:t>
            </w:r>
            <w:r>
              <w:rPr>
                <w:b/>
                <w:bCs/>
                <w:lang w:val="vi-VN"/>
              </w:rPr>
              <w:t>ng xuyên</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Dự toán phân bổ năm 2019</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kiệm 10% phân bổ về đơn vị để thực hiện CCTL</w:t>
            </w:r>
          </w:p>
        </w:tc>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kiệm 10% giữ lại tại NS tỉnh để thực hiện CCTL</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Số còn lại sau khi trừ tiết kiệm để thực hiện CCTL</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1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52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5</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6</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7</w:t>
            </w:r>
          </w:p>
        </w:tc>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8</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9</w:t>
            </w:r>
          </w:p>
        </w:tc>
        <w:tc>
          <w:tcPr>
            <w:tcW w:w="3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c>
          <w:tcPr>
            <w:tcW w:w="1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cộng</w:t>
            </w:r>
          </w:p>
        </w:tc>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815.</w:t>
            </w:r>
            <w:r>
              <w:rPr>
                <w:b/>
                <w:bCs/>
                <w:lang w:val="vi-VN"/>
              </w:rPr>
              <w:t>917</w:t>
            </w:r>
          </w:p>
        </w:tc>
        <w:tc>
          <w:tcPr>
            <w:tcW w:w="52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210.056</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547.687</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757.742</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2.400</w:t>
            </w:r>
          </w:p>
        </w:tc>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6.366</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751.376</w:t>
            </w:r>
          </w:p>
        </w:tc>
        <w:tc>
          <w:tcPr>
            <w:tcW w:w="3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w:t>
            </w:r>
          </w:p>
        </w:tc>
        <w:tc>
          <w:tcPr>
            <w:tcW w:w="1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Sở Y tế</w:t>
            </w:r>
          </w:p>
        </w:tc>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299.849</w:t>
            </w:r>
          </w:p>
        </w:tc>
        <w:tc>
          <w:tcPr>
            <w:tcW w:w="52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191.948</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69.172</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261.119</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1.927</w:t>
            </w:r>
          </w:p>
        </w:tc>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4.787</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256.332</w:t>
            </w:r>
          </w:p>
        </w:tc>
        <w:tc>
          <w:tcPr>
            <w:tcW w:w="3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II</w:t>
            </w:r>
          </w:p>
        </w:tc>
        <w:tc>
          <w:tcPr>
            <w:tcW w:w="1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Các đơn vị khác và các khoản kinh phí khác</w:t>
            </w:r>
          </w:p>
        </w:tc>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516.068</w:t>
            </w:r>
          </w:p>
        </w:tc>
        <w:tc>
          <w:tcPr>
            <w:tcW w:w="52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18.108</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478.515</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496.623</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473</w:t>
            </w:r>
          </w:p>
        </w:tc>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1.579</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495.044</w:t>
            </w:r>
          </w:p>
        </w:tc>
        <w:tc>
          <w:tcPr>
            <w:tcW w:w="3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1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Mua sắm trang thiết bị phục vụ công tác k</w:t>
            </w:r>
            <w:r>
              <w:rPr>
                <w:lang w:val="vi-VN"/>
              </w:rPr>
              <w:t>iểm dịch y tế tại cửa khẩu Lệ Thanh (Khoa kiểm dịch y tế thuộc Trung tâm Y tế dự phòng)</w:t>
            </w:r>
          </w:p>
        </w:tc>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52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13.648</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13.648</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1.365</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12.283</w:t>
            </w:r>
          </w:p>
        </w:tc>
        <w:tc>
          <w:tcPr>
            <w:tcW w:w="3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453"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KP mua thẻ BHYT cho các đối tượng do NS t</w:t>
            </w:r>
            <w:r>
              <w:t>ỉ</w:t>
            </w:r>
            <w:r>
              <w:rPr>
                <w:lang w:val="vi-VN"/>
              </w:rPr>
              <w:t>nh đảm b</w:t>
            </w:r>
            <w:r>
              <w:t>ả</w:t>
            </w:r>
            <w:r>
              <w:rPr>
                <w:lang w:val="vi-VN"/>
              </w:rPr>
              <w:t>o</w:t>
            </w:r>
          </w:p>
        </w:tc>
        <w:tc>
          <w:tcPr>
            <w:tcW w:w="42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475.210</w:t>
            </w:r>
          </w:p>
        </w:tc>
        <w:tc>
          <w:tcPr>
            <w:tcW w:w="522" w:type="pct"/>
            <w:gridSpan w:val="6"/>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3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458.058</w:t>
            </w:r>
          </w:p>
        </w:tc>
        <w:tc>
          <w:tcPr>
            <w:tcW w:w="38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458.058</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36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2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458.058</w:t>
            </w:r>
          </w:p>
        </w:tc>
        <w:tc>
          <w:tcPr>
            <w:tcW w:w="335"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30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1453"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Sự nghiệp y tế phân bổ các đ</w:t>
            </w:r>
            <w:r>
              <w:t>ơ</w:t>
            </w:r>
            <w:r>
              <w:rPr>
                <w:lang w:val="vi-VN"/>
              </w:rPr>
              <w:t>n vị</w:t>
            </w:r>
            <w:r>
              <w:rPr>
                <w:lang w:val="vi-VN"/>
              </w:rPr>
              <w:t xml:space="preserve"> theo Chương trình 64-Ctr/TU của T</w:t>
            </w:r>
            <w:r>
              <w:t>ỉ</w:t>
            </w:r>
            <w:r>
              <w:rPr>
                <w:lang w:val="vi-VN"/>
              </w:rPr>
              <w:t>nh ủy</w:t>
            </w:r>
          </w:p>
        </w:tc>
        <w:tc>
          <w:tcPr>
            <w:tcW w:w="42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522" w:type="pct"/>
            <w:gridSpan w:val="6"/>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18.108</w:t>
            </w:r>
          </w:p>
        </w:tc>
        <w:tc>
          <w:tcPr>
            <w:tcW w:w="43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6.809</w:t>
            </w:r>
          </w:p>
        </w:tc>
        <w:tc>
          <w:tcPr>
            <w:tcW w:w="38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24.917</w:t>
            </w:r>
          </w:p>
        </w:tc>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473</w:t>
            </w:r>
          </w:p>
        </w:tc>
        <w:tc>
          <w:tcPr>
            <w:tcW w:w="36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214</w:t>
            </w:r>
          </w:p>
        </w:tc>
        <w:tc>
          <w:tcPr>
            <w:tcW w:w="42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24.703</w:t>
            </w:r>
          </w:p>
        </w:tc>
        <w:tc>
          <w:tcPr>
            <w:tcW w:w="335"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r>
    </w:tbl>
    <w:p w:rsidR="00000000" w:rsidRDefault="00765F36">
      <w:pPr>
        <w:spacing w:before="120" w:after="280" w:afterAutospacing="1"/>
      </w:pPr>
      <w:r>
        <w:rPr>
          <w:b/>
          <w:bCs/>
        </w:rPr>
        <w:t>Ghi chú:</w:t>
      </w:r>
    </w:p>
    <w:p w:rsidR="00000000" w:rsidRDefault="00765F36">
      <w:pPr>
        <w:spacing w:before="120" w:after="280" w:afterAutospacing="1"/>
      </w:pPr>
      <w:r>
        <w:t>(1): Gồm: Hội Chữ thập đỏ: 3.131 trđ và Hội đông y: 482 trđ, Trung tâm Phòng chống sốt rét: 3.703 trđ, Trung tâm Chăm sóc sức khỏe sinh sản: 3.358 t</w:t>
      </w:r>
      <w:r>
        <w:t>rđ, Trung tâm Phòng chống bệnh xã hội: 4.001 trđ, Trung tâm Y tế dự phòng: 5.199 trđ, Trung tâm Phòng chống HIV/AIDS: 3.230 trđ, Trung tâm Truyền thông Giáo dục sức khỏe: 1.813 trđ. Ủy ban nhân dân tỉnh phân bổ sau khi đề án được phê d</w:t>
      </w:r>
      <w:r>
        <w:t>uyệt.</w:t>
      </w:r>
    </w:p>
    <w:p w:rsidR="00000000" w:rsidRDefault="00765F36">
      <w:pPr>
        <w:spacing w:before="120" w:after="280" w:afterAutospacing="1"/>
      </w:pPr>
      <w:r>
        <w:t> </w:t>
      </w:r>
    </w:p>
    <w:p w:rsidR="00000000" w:rsidRDefault="00765F36">
      <w:pPr>
        <w:spacing w:before="120" w:after="280" w:afterAutospacing="1"/>
        <w:jc w:val="right"/>
      </w:pPr>
      <w:bookmarkStart w:id="31" w:name="chuong_pl_12"/>
      <w:r>
        <w:rPr>
          <w:b/>
          <w:bCs/>
          <w:lang w:val="vi-VN"/>
        </w:rPr>
        <w:t xml:space="preserve">Biểu số </w:t>
      </w:r>
      <w:r>
        <w:rPr>
          <w:b/>
          <w:bCs/>
        </w:rPr>
        <w:t>10</w:t>
      </w:r>
      <w:bookmarkEnd w:id="31"/>
    </w:p>
    <w:p w:rsidR="00000000" w:rsidRDefault="00765F36">
      <w:pPr>
        <w:spacing w:before="120" w:after="280" w:afterAutospacing="1"/>
        <w:jc w:val="center"/>
      </w:pPr>
      <w:bookmarkStart w:id="32" w:name="chuong_pl_12_name"/>
      <w:r>
        <w:rPr>
          <w:b/>
          <w:bCs/>
          <w:lang w:val="vi-VN"/>
        </w:rPr>
        <w:t>BIỂU CHI TIẾT PHÂN BỔ CHI SỰ NGHIỆP KHOA HỌC CÔNG NGHỆ NĂM 2019</w:t>
      </w:r>
      <w:bookmarkEnd w:id="32"/>
    </w:p>
    <w:p w:rsidR="00000000" w:rsidRDefault="00765F36">
      <w:pPr>
        <w:spacing w:before="120" w:after="280" w:afterAutospacing="1"/>
        <w:jc w:val="center"/>
      </w:pPr>
      <w:r>
        <w:rPr>
          <w:i/>
          <w:iCs/>
          <w:lang w:val="vi-VN"/>
        </w:rPr>
        <w:t>(Ban hành kèm theo Nghị quyết số 148/NQ-HĐND ngày 06/12/2018 của HĐND tỉnh)</w:t>
      </w:r>
    </w:p>
    <w:p w:rsidR="00000000" w:rsidRDefault="00765F36">
      <w:pPr>
        <w:spacing w:before="120" w:after="280" w:afterAutospacing="1"/>
        <w:jc w:val="right"/>
      </w:pPr>
      <w:r>
        <w:rPr>
          <w:i/>
          <w:iCs/>
        </w:rPr>
        <w:t>Đơn vị tính: Tr.đồng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7"/>
        <w:gridCol w:w="2692"/>
        <w:gridCol w:w="769"/>
        <w:gridCol w:w="1"/>
        <w:gridCol w:w="1"/>
        <w:gridCol w:w="1"/>
        <w:gridCol w:w="1"/>
        <w:gridCol w:w="1107"/>
        <w:gridCol w:w="880"/>
        <w:gridCol w:w="782"/>
        <w:gridCol w:w="704"/>
        <w:gridCol w:w="807"/>
        <w:gridCol w:w="1148"/>
      </w:tblGrid>
      <w:tr w:rsidR="00000000">
        <w:tc>
          <w:tcPr>
            <w:tcW w:w="260" w:type="pct"/>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1435"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Đơn vị</w:t>
            </w:r>
          </w:p>
        </w:tc>
        <w:tc>
          <w:tcPr>
            <w:tcW w:w="410" w:type="pct"/>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Dự toán phân bổ năm 2018</w:t>
            </w:r>
          </w:p>
        </w:tc>
        <w:tc>
          <w:tcPr>
            <w:tcW w:w="2283" w:type="pct"/>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2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2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283" w:type="pct"/>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2283" w:type="pct"/>
            <w:gridSpan w:val="5"/>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1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quỹ tiền lương các khoản phụ cấp và các khoản đóng góp theo m</w:t>
            </w:r>
            <w:r>
              <w:rPr>
                <w:b/>
                <w:bCs/>
              </w:rPr>
              <w:t>ứ</w:t>
            </w:r>
            <w:r>
              <w:rPr>
                <w:b/>
                <w:bCs/>
                <w:lang w:val="vi-VN"/>
              </w:rPr>
              <w:t>c lương 1.390.000 đồng của biên chế được giao, HĐ 68 năm 2019 (23,5%)</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Kinh phí nhiệm vụ thư</w:t>
            </w:r>
            <w:r>
              <w:rPr>
                <w:b/>
                <w:bCs/>
              </w:rPr>
              <w:t>ờn</w:t>
            </w:r>
            <w:r>
              <w:rPr>
                <w:b/>
                <w:bCs/>
                <w:lang w:val="vi-VN"/>
              </w:rPr>
              <w:t>g xuyên và nhiệm vụ không thư</w:t>
            </w:r>
            <w:r>
              <w:rPr>
                <w:b/>
                <w:bCs/>
              </w:rPr>
              <w:t>ờ</w:t>
            </w:r>
            <w:r>
              <w:rPr>
                <w:b/>
                <w:bCs/>
                <w:lang w:val="vi-VN"/>
              </w:rPr>
              <w:t>ng xuyên</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Dự toán phân bổ năm 2019</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Tiết k</w:t>
            </w:r>
            <w:r>
              <w:rPr>
                <w:b/>
                <w:bCs/>
                <w:lang w:val="vi-VN"/>
              </w:rPr>
              <w:t xml:space="preserve">iệm 10% </w:t>
            </w:r>
            <w:r>
              <w:rPr>
                <w:b/>
                <w:bCs/>
              </w:rPr>
              <w:t xml:space="preserve">giữ lại tại NS tỉnh </w:t>
            </w:r>
            <w:r>
              <w:rPr>
                <w:b/>
                <w:bCs/>
                <w:lang w:val="vi-VN"/>
              </w:rPr>
              <w:t>để thực hiện CCTL</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rPr>
              <w:t xml:space="preserve">Số còn lại sau khi trừ tiết kiệm </w:t>
            </w:r>
            <w:r>
              <w:rPr>
                <w:b/>
                <w:bCs/>
                <w:lang w:val="vi-VN"/>
              </w:rPr>
              <w:t>để thực hiện CCTL</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6</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7</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8</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9</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 </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cộng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31.914</w:t>
            </w:r>
          </w:p>
        </w:tc>
        <w:tc>
          <w:tcPr>
            <w:tcW w:w="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31.314</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31.314</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3.132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28.182</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Khoa học - Công nghệ</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25.494</w:t>
            </w:r>
          </w:p>
        </w:tc>
        <w:tc>
          <w:tcPr>
            <w:tcW w:w="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23.598</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23.598</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2.360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21.238</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Thông tin &amp; Truyề</w:t>
            </w:r>
            <w:r>
              <w:rPr>
                <w:lang w:val="vi-VN"/>
              </w:rPr>
              <w:t>n thông</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188</w:t>
            </w:r>
          </w:p>
        </w:tc>
        <w:tc>
          <w:tcPr>
            <w:tcW w:w="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96</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96</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86</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Sự nghiệp khoa học công nghệ phân bổ các đ</w:t>
            </w:r>
            <w:r>
              <w:t>ơ</w:t>
            </w:r>
            <w:r>
              <w:rPr>
                <w:lang w:val="vi-VN"/>
              </w:rPr>
              <w:t>n vị theo Chư</w:t>
            </w:r>
            <w:r>
              <w:t>ơn</w:t>
            </w:r>
            <w:r>
              <w:rPr>
                <w:lang w:val="vi-VN"/>
              </w:rPr>
              <w:t>g trình 64-Ctr/TU của Tỉnh ủy</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710</w:t>
            </w:r>
          </w:p>
        </w:tc>
        <w:tc>
          <w:tcPr>
            <w:tcW w:w="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620(1)</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558</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60"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143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Chi nhiệm vụ phát sinh (trong đó chi các đề tài, dự án thực hiện mới trong năm 2019, các hoạt động KHCN khác</w:t>
            </w:r>
            <w:r>
              <w:rPr>
                <w:lang w:val="vi-VN"/>
              </w:rPr>
              <w:t>...)</w:t>
            </w:r>
          </w:p>
        </w:tc>
        <w:tc>
          <w:tcPr>
            <w:tcW w:w="41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5.522</w:t>
            </w:r>
          </w:p>
        </w:tc>
        <w:tc>
          <w:tcPr>
            <w:tcW w:w="592" w:type="pct"/>
            <w:gridSpan w:val="5"/>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4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7.000</w:t>
            </w:r>
          </w:p>
        </w:tc>
        <w:tc>
          <w:tcPr>
            <w:tcW w:w="41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7.000</w:t>
            </w:r>
          </w:p>
        </w:tc>
        <w:tc>
          <w:tcPr>
            <w:tcW w:w="37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700</w:t>
            </w:r>
          </w:p>
        </w:tc>
        <w:tc>
          <w:tcPr>
            <w:tcW w:w="43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6.300</w:t>
            </w:r>
          </w:p>
        </w:tc>
        <w:tc>
          <w:tcPr>
            <w:tcW w:w="61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bl>
    <w:p w:rsidR="00000000" w:rsidRDefault="00765F36">
      <w:pPr>
        <w:spacing w:before="120" w:after="280" w:afterAutospacing="1"/>
      </w:pPr>
      <w:r>
        <w:rPr>
          <w:b/>
          <w:bCs/>
          <w:lang w:val="vi-VN"/>
        </w:rPr>
        <w:t>Ghi ch</w:t>
      </w:r>
      <w:r>
        <w:rPr>
          <w:b/>
          <w:bCs/>
        </w:rPr>
        <w:t>ú</w:t>
      </w:r>
      <w:r>
        <w:rPr>
          <w:b/>
          <w:bCs/>
          <w:lang w:val="vi-VN"/>
        </w:rPr>
        <w:t xml:space="preserve">: </w:t>
      </w:r>
    </w:p>
    <w:p w:rsidR="00000000" w:rsidRDefault="00765F36">
      <w:pPr>
        <w:spacing w:before="120" w:after="280" w:afterAutospacing="1"/>
      </w:pPr>
      <w:r>
        <w:rPr>
          <w:lang w:val="vi-VN"/>
        </w:rPr>
        <w:t xml:space="preserve">(1): Liên hiệp các Hội Khoa học kỹ thuật tỉnh (Chi các Hội thi sáng tạo Kỹ thuật, các hoạt động KHCN khác): 620 trđ. Ủy ban nhân dân tỉnh phân bổ sau khi đề án </w:t>
      </w:r>
      <w:r>
        <w:t xml:space="preserve">được </w:t>
      </w:r>
      <w:r>
        <w:rPr>
          <w:lang w:val="vi-VN"/>
        </w:rPr>
        <w:t>phê duyệt.</w:t>
      </w:r>
    </w:p>
    <w:p w:rsidR="00000000" w:rsidRDefault="00765F36">
      <w:pPr>
        <w:spacing w:before="120" w:after="280" w:afterAutospacing="1"/>
      </w:pPr>
      <w:r>
        <w:t> </w:t>
      </w:r>
    </w:p>
    <w:p w:rsidR="00000000" w:rsidRDefault="00765F36">
      <w:pPr>
        <w:spacing w:before="120" w:after="280" w:afterAutospacing="1"/>
        <w:jc w:val="right"/>
      </w:pPr>
      <w:bookmarkStart w:id="33" w:name="chuong_pl_13"/>
      <w:r>
        <w:rPr>
          <w:b/>
          <w:bCs/>
          <w:lang w:val="vi-VN"/>
        </w:rPr>
        <w:t>Biểu số 11</w:t>
      </w:r>
      <w:bookmarkEnd w:id="33"/>
    </w:p>
    <w:p w:rsidR="00000000" w:rsidRDefault="00765F36">
      <w:pPr>
        <w:spacing w:before="120" w:after="280" w:afterAutospacing="1"/>
        <w:jc w:val="center"/>
      </w:pPr>
      <w:bookmarkStart w:id="34" w:name="chuong_pl_13_name"/>
      <w:r>
        <w:rPr>
          <w:b/>
          <w:bCs/>
        </w:rPr>
        <w:t xml:space="preserve">BIỂU CHI TIẾT PHÂN </w:t>
      </w:r>
      <w:r>
        <w:rPr>
          <w:b/>
          <w:bCs/>
        </w:rPr>
        <w:t>BỔ CHI SỰ NGHIỆP VĂN HÓA THÔNG TIN NĂM 2019</w:t>
      </w:r>
      <w:bookmarkEnd w:id="34"/>
    </w:p>
    <w:p w:rsidR="00000000" w:rsidRDefault="00765F36">
      <w:pPr>
        <w:spacing w:before="120" w:after="280" w:afterAutospacing="1"/>
        <w:jc w:val="center"/>
      </w:pPr>
      <w:r>
        <w:rPr>
          <w:i/>
          <w:iCs/>
          <w:lang w:val="vi-VN"/>
        </w:rPr>
        <w:t>(Ban hành kèm theo Nghị quyết số 148/NQ-HĐND ngày 06/12/2018 của HĐND t</w:t>
      </w:r>
      <w:r>
        <w:rPr>
          <w:i/>
          <w:iCs/>
        </w:rPr>
        <w:t>ỉ</w:t>
      </w:r>
      <w:r>
        <w:rPr>
          <w:i/>
          <w:iCs/>
          <w:lang w:val="vi-VN"/>
        </w:rPr>
        <w:t>nh)</w:t>
      </w:r>
    </w:p>
    <w:p w:rsidR="00000000" w:rsidRDefault="00765F36">
      <w:pPr>
        <w:spacing w:before="120" w:after="280" w:afterAutospacing="1"/>
        <w:jc w:val="right"/>
      </w:pPr>
      <w:r>
        <w:rPr>
          <w:i/>
          <w:iCs/>
          <w:lang w:val="vi-VN"/>
        </w:rPr>
        <w:t>Đơn vị tính: Tr.đồng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2164"/>
        <w:gridCol w:w="824"/>
        <w:gridCol w:w="1"/>
        <w:gridCol w:w="1"/>
        <w:gridCol w:w="1"/>
        <w:gridCol w:w="1"/>
        <w:gridCol w:w="1"/>
        <w:gridCol w:w="1209"/>
        <w:gridCol w:w="888"/>
        <w:gridCol w:w="805"/>
        <w:gridCol w:w="798"/>
        <w:gridCol w:w="794"/>
        <w:gridCol w:w="868"/>
        <w:gridCol w:w="545"/>
      </w:tblGrid>
      <w:tr w:rsidR="00000000">
        <w:trPr>
          <w:trHeight w:val="20"/>
        </w:trPr>
        <w:tc>
          <w:tcPr>
            <w:tcW w:w="48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409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Đ</w:t>
            </w:r>
            <w:r>
              <w:rPr>
                <w:b/>
                <w:bCs/>
              </w:rPr>
              <w:t>ơ</w:t>
            </w:r>
            <w:r>
              <w:rPr>
                <w:b/>
                <w:bCs/>
                <w:lang w:val="vi-VN"/>
              </w:rPr>
              <w:t>n vị</w:t>
            </w:r>
          </w:p>
        </w:tc>
        <w:tc>
          <w:tcPr>
            <w:tcW w:w="102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Dự toán phân b</w:t>
            </w:r>
            <w:r>
              <w:rPr>
                <w:b/>
                <w:bCs/>
              </w:rPr>
              <w:t>ổ</w:t>
            </w:r>
            <w:r>
              <w:rPr>
                <w:b/>
                <w:bCs/>
                <w:lang w:val="vi-VN"/>
              </w:rPr>
              <w:t xml:space="preserve"> năm 2018</w:t>
            </w:r>
          </w:p>
        </w:tc>
        <w:tc>
          <w:tcPr>
            <w:tcW w:w="6616"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73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quỹ tiền</w:t>
            </w:r>
            <w:r>
              <w:rPr>
                <w:b/>
                <w:bCs/>
                <w:lang w:val="vi-VN"/>
              </w:rPr>
              <w:t xml:space="preserve"> lương các khoản phụ cấp và các khoản đóng góp theo m</w:t>
            </w:r>
            <w:r>
              <w:rPr>
                <w:b/>
                <w:bCs/>
              </w:rPr>
              <w:t>ứ</w:t>
            </w:r>
            <w:r>
              <w:rPr>
                <w:b/>
                <w:bCs/>
                <w:lang w:val="vi-VN"/>
              </w:rPr>
              <w:t>c lương 1.390.000 đồng của biên chế được giao, HĐ 68 năm 2019 (23,5%)</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Kinh phí nhiệm vụ thư</w:t>
            </w:r>
            <w:r>
              <w:rPr>
                <w:b/>
                <w:bCs/>
              </w:rPr>
              <w:t>ờn</w:t>
            </w:r>
            <w:r>
              <w:rPr>
                <w:b/>
                <w:bCs/>
                <w:lang w:val="vi-VN"/>
              </w:rPr>
              <w:t>g xuyên và nhiệm vụ không thư</w:t>
            </w:r>
            <w:r>
              <w:rPr>
                <w:b/>
                <w:bCs/>
              </w:rPr>
              <w:t>ờ</w:t>
            </w:r>
            <w:r>
              <w:rPr>
                <w:b/>
                <w:bCs/>
                <w:lang w:val="vi-VN"/>
              </w:rPr>
              <w:t>ng xuyên</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Dự toán phân bổ năm 2019</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 xml:space="preserve">Tiết kiệm 10% phân bổ về đơn vị để thực </w:t>
            </w:r>
            <w:r>
              <w:rPr>
                <w:b/>
                <w:bCs/>
                <w:lang w:val="vi-VN"/>
              </w:rPr>
              <w:t>hiện CCTL</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Tiết kiệm 10% giữ lại tại NS tỉnh để thực hiện CCTL</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Số còn lại sau khi trừ tiết kiệm để thực hiện CCTL</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6</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7</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8</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9</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 </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cộng</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65.078</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15.624</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51.016</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66.640</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586</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2.542</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64.098</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I</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lang w:val="vi-VN"/>
              </w:rPr>
              <w:t>S</w:t>
            </w:r>
            <w:r>
              <w:rPr>
                <w:b/>
                <w:bCs/>
              </w:rPr>
              <w:t xml:space="preserve">ở </w:t>
            </w:r>
            <w:r>
              <w:rPr>
                <w:b/>
                <w:bCs/>
                <w:lang w:val="vi-VN"/>
              </w:rPr>
              <w:t>Văn hóa, Thể thao &amp; Du lịch</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36.736</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1.846</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6.732</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8</w:t>
            </w:r>
            <w:r>
              <w:rPr>
                <w:b/>
                <w:bCs/>
              </w:rPr>
              <w:t>.</w:t>
            </w:r>
            <w:r>
              <w:rPr>
                <w:b/>
                <w:bCs/>
                <w:lang w:val="vi-VN"/>
              </w:rPr>
              <w:t>578</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7</w:t>
            </w:r>
            <w:r>
              <w:rPr>
                <w:b/>
                <w:bCs/>
                <w:lang w:val="vi-VN"/>
              </w:rPr>
              <w:t>2</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602</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7.976</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II</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lang w:val="vi-VN"/>
              </w:rPr>
              <w:t>Tỉnh đoàn thanh niên</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4.034</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1.039</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2.255</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3.294</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21</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204</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3.090</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III</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lang w:val="vi-VN"/>
              </w:rPr>
              <w:t>Sở Thông tin &amp; Truyền thông</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1.355</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1.129</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1.129</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113</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1.016</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IV</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lang w:val="vi-VN"/>
              </w:rPr>
              <w:t>Các đ</w:t>
            </w:r>
            <w:r>
              <w:rPr>
                <w:b/>
                <w:bCs/>
              </w:rPr>
              <w:t>ơ</w:t>
            </w:r>
            <w:r>
              <w:rPr>
                <w:b/>
                <w:bCs/>
                <w:lang w:val="vi-VN"/>
              </w:rPr>
              <w:t>n vị khác và các khoản kinh phí khác</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22.953</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12.739</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40.900</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53.639</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493</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1.623</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52.016</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Ủy ban MTTQ Vi</w:t>
            </w:r>
            <w:r>
              <w:rPr>
                <w:lang w:val="vi-VN"/>
              </w:rPr>
              <w:t>ệt Nam tỉnh: Phong trào toàn dân đoàn kết xây dựng đời sống văn hóa khu dân cư</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300</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300</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300</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30</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270</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Hỗ trợ kinh phí xuất bản báo Gia Lai</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17.757</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19.763</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19.763</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19.763</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Sự nghiệp Văn hóa thông tin phân bổ các đơn vị theo Chương trình 64-Ctr/T</w:t>
            </w:r>
            <w:r>
              <w:t xml:space="preserve">U </w:t>
            </w:r>
            <w:r>
              <w:rPr>
                <w:lang w:val="vi-VN"/>
              </w:rPr>
              <w:t>của T</w:t>
            </w:r>
            <w:r>
              <w:t>ỉ</w:t>
            </w:r>
            <w:r>
              <w:rPr>
                <w:lang w:val="vi-VN"/>
              </w:rPr>
              <w:t>nh ủy</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12.739</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20.837</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33.576</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493</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1.593</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31.983</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r>
    </w:tbl>
    <w:p w:rsidR="00000000" w:rsidRDefault="00765F36">
      <w:pPr>
        <w:spacing w:before="120" w:after="280" w:afterAutospacing="1"/>
      </w:pPr>
      <w:r>
        <w:rPr>
          <w:b/>
          <w:bCs/>
          <w:lang w:val="vi-VN"/>
        </w:rPr>
        <w:t>Ghi ch</w:t>
      </w:r>
      <w:r>
        <w:rPr>
          <w:b/>
          <w:bCs/>
        </w:rPr>
        <w:t>ú</w:t>
      </w:r>
      <w:r>
        <w:rPr>
          <w:b/>
          <w:bCs/>
          <w:lang w:val="vi-VN"/>
        </w:rPr>
        <w:t>:</w:t>
      </w:r>
    </w:p>
    <w:p w:rsidR="00000000" w:rsidRDefault="00765F36">
      <w:pPr>
        <w:spacing w:before="120" w:after="280" w:afterAutospacing="1"/>
      </w:pPr>
      <w:r>
        <w:rPr>
          <w:lang w:val="vi-VN"/>
        </w:rPr>
        <w:t>(1): Gồm: Hội Văn học nghệ thuật: 2.391 trđ, Trung tâm văn h</w:t>
      </w:r>
      <w:r>
        <w:t xml:space="preserve">óa </w:t>
      </w:r>
      <w:r>
        <w:rPr>
          <w:lang w:val="vi-VN"/>
        </w:rPr>
        <w:t>Điện ảnh và Du lịch: 10.243 trđ, Bảo tàng t</w:t>
      </w:r>
      <w:r>
        <w:t>ỉ</w:t>
      </w:r>
      <w:r>
        <w:rPr>
          <w:lang w:val="vi-VN"/>
        </w:rPr>
        <w:t>nh: 3.480 trđ, Nhà hát ca múa nhạc TH Đam San: 8.610 trđ, BQL Quảng trường Đại Đ</w:t>
      </w:r>
      <w:r>
        <w:rPr>
          <w:lang w:val="vi-VN"/>
        </w:rPr>
        <w:t>oàn kết: 6.302 trđ, Bảo tàng Hồ Chí Minh chi nhánh Gia Lai - Kon Tu</w:t>
      </w:r>
      <w:r>
        <w:t>m</w:t>
      </w:r>
      <w:r>
        <w:rPr>
          <w:lang w:val="vi-VN"/>
        </w:rPr>
        <w:t xml:space="preserve">: 2.550 trđ. </w:t>
      </w:r>
      <w:r>
        <w:t>Ủ</w:t>
      </w:r>
      <w:r>
        <w:rPr>
          <w:lang w:val="vi-VN"/>
        </w:rPr>
        <w:t>y ban nhân dân t</w:t>
      </w:r>
      <w:r>
        <w:t>ỉ</w:t>
      </w:r>
      <w:r>
        <w:rPr>
          <w:lang w:val="vi-VN"/>
        </w:rPr>
        <w:t>nh phân bổ sau khi đề án được phê duy</w:t>
      </w:r>
      <w:r>
        <w:t>ệt.</w:t>
      </w:r>
    </w:p>
    <w:p w:rsidR="00000000" w:rsidRDefault="00765F36">
      <w:pPr>
        <w:spacing w:before="120" w:after="280" w:afterAutospacing="1"/>
      </w:pPr>
      <w:r>
        <w:t> </w:t>
      </w:r>
    </w:p>
    <w:p w:rsidR="00000000" w:rsidRDefault="00765F36">
      <w:pPr>
        <w:spacing w:before="120" w:after="280" w:afterAutospacing="1"/>
        <w:jc w:val="right"/>
      </w:pPr>
      <w:bookmarkStart w:id="35" w:name="chuong_pl_14"/>
      <w:r>
        <w:rPr>
          <w:b/>
          <w:bCs/>
          <w:lang w:val="vi-VN"/>
        </w:rPr>
        <w:t>Biểu số 12</w:t>
      </w:r>
      <w:bookmarkEnd w:id="35"/>
    </w:p>
    <w:p w:rsidR="00000000" w:rsidRDefault="00765F36">
      <w:pPr>
        <w:spacing w:before="120" w:after="280" w:afterAutospacing="1"/>
        <w:jc w:val="center"/>
      </w:pPr>
      <w:bookmarkStart w:id="36" w:name="chuong_pl_14_name"/>
      <w:r>
        <w:rPr>
          <w:b/>
          <w:bCs/>
        </w:rPr>
        <w:t>BIỂU CHI TIẾT PHÂN BỔ CHI SỰ NGHIỆP PHÁT THANH TRUYỀN HÌNH NĂM 2019</w:t>
      </w:r>
      <w:bookmarkEnd w:id="36"/>
    </w:p>
    <w:p w:rsidR="00000000" w:rsidRDefault="00765F36">
      <w:pPr>
        <w:spacing w:before="120" w:after="280" w:afterAutospacing="1"/>
        <w:jc w:val="center"/>
      </w:pPr>
      <w:r>
        <w:rPr>
          <w:i/>
          <w:iCs/>
          <w:lang w:val="vi-VN"/>
        </w:rPr>
        <w:t>(Ban hành kèm theo Nghị quyết số 14</w:t>
      </w:r>
      <w:r>
        <w:rPr>
          <w:i/>
          <w:iCs/>
          <w:lang w:val="vi-VN"/>
        </w:rPr>
        <w:t>8/NQ-HĐND ngày 06/12/2018 của HĐND t</w:t>
      </w:r>
      <w:r>
        <w:rPr>
          <w:i/>
          <w:iCs/>
        </w:rPr>
        <w:t>ỉ</w:t>
      </w:r>
      <w:r>
        <w:rPr>
          <w:i/>
          <w:iCs/>
          <w:lang w:val="vi-VN"/>
        </w:rPr>
        <w:t>nh)</w:t>
      </w:r>
    </w:p>
    <w:p w:rsidR="00000000" w:rsidRDefault="00765F36">
      <w:pPr>
        <w:spacing w:before="120" w:after="280" w:afterAutospacing="1"/>
        <w:jc w:val="right"/>
      </w:pPr>
      <w:r>
        <w:rPr>
          <w:i/>
          <w:iCs/>
          <w:lang w:val="vi-VN"/>
        </w:rPr>
        <w:t>Đơn vị tính: Tr.đồng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1"/>
        <w:gridCol w:w="2142"/>
        <w:gridCol w:w="826"/>
        <w:gridCol w:w="1"/>
        <w:gridCol w:w="1"/>
        <w:gridCol w:w="1"/>
        <w:gridCol w:w="1"/>
        <w:gridCol w:w="1"/>
        <w:gridCol w:w="1214"/>
        <w:gridCol w:w="891"/>
        <w:gridCol w:w="807"/>
        <w:gridCol w:w="800"/>
        <w:gridCol w:w="796"/>
        <w:gridCol w:w="871"/>
        <w:gridCol w:w="547"/>
      </w:tblGrid>
      <w:tr w:rsidR="00000000">
        <w:trPr>
          <w:trHeight w:val="20"/>
        </w:trPr>
        <w:tc>
          <w:tcPr>
            <w:tcW w:w="48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409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Đ</w:t>
            </w:r>
            <w:r>
              <w:rPr>
                <w:b/>
                <w:bCs/>
              </w:rPr>
              <w:t>ơ</w:t>
            </w:r>
            <w:r>
              <w:rPr>
                <w:b/>
                <w:bCs/>
                <w:lang w:val="vi-VN"/>
              </w:rPr>
              <w:t>n vị</w:t>
            </w:r>
          </w:p>
        </w:tc>
        <w:tc>
          <w:tcPr>
            <w:tcW w:w="102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Dự toán phân b</w:t>
            </w:r>
            <w:r>
              <w:rPr>
                <w:b/>
                <w:bCs/>
              </w:rPr>
              <w:t>ổ</w:t>
            </w:r>
            <w:r>
              <w:rPr>
                <w:b/>
                <w:bCs/>
                <w:lang w:val="vi-VN"/>
              </w:rPr>
              <w:t xml:space="preserve"> năm 2018</w:t>
            </w:r>
          </w:p>
        </w:tc>
        <w:tc>
          <w:tcPr>
            <w:tcW w:w="6616"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73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quỹ tiền lương các khoản phụ cấp và các khoản đóng góp theo m</w:t>
            </w:r>
            <w:r>
              <w:rPr>
                <w:b/>
                <w:bCs/>
              </w:rPr>
              <w:t>ứ</w:t>
            </w:r>
            <w:r>
              <w:rPr>
                <w:b/>
                <w:bCs/>
                <w:lang w:val="vi-VN"/>
              </w:rPr>
              <w:t>c lương 1.390.000 đồng củ</w:t>
            </w:r>
            <w:r>
              <w:rPr>
                <w:b/>
                <w:bCs/>
                <w:lang w:val="vi-VN"/>
              </w:rPr>
              <w:t>a biên chế được giao, HĐ 68 năm 2019 (23,5%)</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Kinh phí nhiệm vụ thư</w:t>
            </w:r>
            <w:r>
              <w:rPr>
                <w:b/>
                <w:bCs/>
              </w:rPr>
              <w:t>ờn</w:t>
            </w:r>
            <w:r>
              <w:rPr>
                <w:b/>
                <w:bCs/>
                <w:lang w:val="vi-VN"/>
              </w:rPr>
              <w:t>g xuyên và nhiệm vụ không thư</w:t>
            </w:r>
            <w:r>
              <w:rPr>
                <w:b/>
                <w:bCs/>
              </w:rPr>
              <w:t>ờ</w:t>
            </w:r>
            <w:r>
              <w:rPr>
                <w:b/>
                <w:bCs/>
                <w:lang w:val="vi-VN"/>
              </w:rPr>
              <w:t>ng xuyên</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Dự toán phân bổ năm 2019</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Tiết kiệm 10% phân bổ về đơn vị để thực hiện CCTL</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Tiết kiệm 10% giữ lại tại NS tỉnh để thực hiện CCTL</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Số còn lại sau kh</w:t>
            </w:r>
            <w:r>
              <w:rPr>
                <w:b/>
                <w:bCs/>
                <w:lang w:val="vi-VN"/>
              </w:rPr>
              <w:t>i trừ tiết kiệm để thực hiện CCTL</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6</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7</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8</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9</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 </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cộng</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rPr>
              <w:t>20.809</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rPr>
              <w:t>8.360</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rPr>
              <w:t>13.074</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rPr>
              <w:t>21.434</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rPr>
              <w:t>271</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rPr>
              <w:t>197</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rPr>
              <w:t>21.237</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t>I</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t>Đài phát thanh Truyền hình</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t>20.809</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t>8.360</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t>13.074</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t>21.434</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t>271</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t>197</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t>21.237</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bl>
    <w:p w:rsidR="00000000" w:rsidRDefault="00765F36">
      <w:pPr>
        <w:spacing w:before="120" w:after="280" w:afterAutospacing="1"/>
      </w:pPr>
      <w:r>
        <w:t> </w:t>
      </w:r>
    </w:p>
    <w:p w:rsidR="00000000" w:rsidRDefault="00765F36">
      <w:pPr>
        <w:spacing w:before="120" w:after="280" w:afterAutospacing="1"/>
        <w:jc w:val="right"/>
      </w:pPr>
      <w:bookmarkStart w:id="37" w:name="chuong_pl_15"/>
      <w:r>
        <w:rPr>
          <w:b/>
          <w:bCs/>
          <w:lang w:val="vi-VN"/>
        </w:rPr>
        <w:t>Biểu số 13</w:t>
      </w:r>
      <w:bookmarkEnd w:id="37"/>
    </w:p>
    <w:p w:rsidR="00000000" w:rsidRDefault="00765F36">
      <w:pPr>
        <w:spacing w:before="120" w:after="280" w:afterAutospacing="1"/>
        <w:jc w:val="center"/>
      </w:pPr>
      <w:bookmarkStart w:id="38" w:name="chuong_pl_15_name"/>
      <w:r>
        <w:rPr>
          <w:b/>
          <w:bCs/>
        </w:rPr>
        <w:t>BIỂU CHI TIẾT PHÂN BỔ CHI SỰ NGHIỆP THỂ DỤC THỂ THAO N</w:t>
      </w:r>
      <w:r>
        <w:rPr>
          <w:b/>
          <w:bCs/>
        </w:rPr>
        <w:t>ĂM 2019</w:t>
      </w:r>
      <w:bookmarkEnd w:id="38"/>
    </w:p>
    <w:p w:rsidR="00000000" w:rsidRDefault="00765F36">
      <w:pPr>
        <w:spacing w:before="120" w:after="280" w:afterAutospacing="1"/>
        <w:jc w:val="center"/>
      </w:pPr>
      <w:r>
        <w:rPr>
          <w:i/>
          <w:iCs/>
          <w:lang w:val="vi-VN"/>
        </w:rPr>
        <w:t>(Ban hành kèm theo Nghị quyết số 148/NQ-HĐND ngày 06/12/2018 của HĐND t</w:t>
      </w:r>
      <w:r>
        <w:rPr>
          <w:i/>
          <w:iCs/>
        </w:rPr>
        <w:t>ỉ</w:t>
      </w:r>
      <w:r>
        <w:rPr>
          <w:i/>
          <w:iCs/>
          <w:lang w:val="vi-VN"/>
        </w:rPr>
        <w:t>nh)</w:t>
      </w:r>
    </w:p>
    <w:p w:rsidR="00000000" w:rsidRDefault="00765F36">
      <w:pPr>
        <w:spacing w:before="120" w:after="280" w:afterAutospacing="1"/>
        <w:jc w:val="right"/>
      </w:pPr>
      <w:r>
        <w:rPr>
          <w:i/>
          <w:iCs/>
          <w:lang w:val="vi-VN"/>
        </w:rPr>
        <w:t>Đơn vị tính: Tr.đồng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80"/>
        <w:gridCol w:w="2131"/>
        <w:gridCol w:w="828"/>
        <w:gridCol w:w="1"/>
        <w:gridCol w:w="1"/>
        <w:gridCol w:w="1"/>
        <w:gridCol w:w="1"/>
        <w:gridCol w:w="1"/>
        <w:gridCol w:w="1216"/>
        <w:gridCol w:w="892"/>
        <w:gridCol w:w="809"/>
        <w:gridCol w:w="801"/>
        <w:gridCol w:w="797"/>
        <w:gridCol w:w="873"/>
        <w:gridCol w:w="548"/>
      </w:tblGrid>
      <w:tr w:rsidR="00000000">
        <w:trPr>
          <w:trHeight w:val="20"/>
        </w:trPr>
        <w:tc>
          <w:tcPr>
            <w:tcW w:w="48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409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Đ</w:t>
            </w:r>
            <w:r>
              <w:rPr>
                <w:b/>
                <w:bCs/>
              </w:rPr>
              <w:t>ơ</w:t>
            </w:r>
            <w:r>
              <w:rPr>
                <w:b/>
                <w:bCs/>
                <w:lang w:val="vi-VN"/>
              </w:rPr>
              <w:t>n vị</w:t>
            </w:r>
          </w:p>
        </w:tc>
        <w:tc>
          <w:tcPr>
            <w:tcW w:w="102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Dự toán phân b</w:t>
            </w:r>
            <w:r>
              <w:rPr>
                <w:b/>
                <w:bCs/>
              </w:rPr>
              <w:t>ổ</w:t>
            </w:r>
            <w:r>
              <w:rPr>
                <w:b/>
                <w:bCs/>
                <w:lang w:val="vi-VN"/>
              </w:rPr>
              <w:t xml:space="preserve"> năm 2018</w:t>
            </w:r>
          </w:p>
        </w:tc>
        <w:tc>
          <w:tcPr>
            <w:tcW w:w="6616"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73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quỹ tiền lương các khoản phụ cấp và các khoả</w:t>
            </w:r>
            <w:r>
              <w:rPr>
                <w:b/>
                <w:bCs/>
                <w:lang w:val="vi-VN"/>
              </w:rPr>
              <w:t>n đóng góp theo m</w:t>
            </w:r>
            <w:r>
              <w:rPr>
                <w:b/>
                <w:bCs/>
              </w:rPr>
              <w:t>ứ</w:t>
            </w:r>
            <w:r>
              <w:rPr>
                <w:b/>
                <w:bCs/>
                <w:lang w:val="vi-VN"/>
              </w:rPr>
              <w:t>c lương 1.390.000 đồng của biên chế được giao, HĐ 68 năm 2019 (23,5%)</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Kinh phí nhiệm vụ thư</w:t>
            </w:r>
            <w:r>
              <w:rPr>
                <w:b/>
                <w:bCs/>
              </w:rPr>
              <w:t>ờn</w:t>
            </w:r>
            <w:r>
              <w:rPr>
                <w:b/>
                <w:bCs/>
                <w:lang w:val="vi-VN"/>
              </w:rPr>
              <w:t>g xuyên và nhiệm vụ không thư</w:t>
            </w:r>
            <w:r>
              <w:rPr>
                <w:b/>
                <w:bCs/>
              </w:rPr>
              <w:t>ờ</w:t>
            </w:r>
            <w:r>
              <w:rPr>
                <w:b/>
                <w:bCs/>
                <w:lang w:val="vi-VN"/>
              </w:rPr>
              <w:t>ng xuyên</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Dự toán phân bổ năm 2019</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Tiết kiệm 10% phân bổ về đơn vị để thực hiện CCTL</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 xml:space="preserve">Tiết kiệm 10% giữ lại tại </w:t>
            </w:r>
            <w:r>
              <w:rPr>
                <w:b/>
                <w:bCs/>
                <w:lang w:val="vi-VN"/>
              </w:rPr>
              <w:t>NS tỉnh để thực hiện CCTL</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Số còn lại sau khi trừ tiết kiệm để thực hiện CCTL</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6</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7</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8</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9</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b/>
                <w:bCs/>
                <w:lang w:val="vi-VN"/>
              </w:rPr>
              <w:t> </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center"/>
            </w:pPr>
            <w:r>
              <w:rPr>
                <w:b/>
                <w:bCs/>
                <w:lang w:val="vi-VN"/>
              </w:rPr>
              <w:t>Tổng cộng</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b/>
                <w:bCs/>
                <w:lang w:val="vi-VN"/>
              </w:rPr>
              <w:t>13.207</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b/>
                <w:bCs/>
                <w:lang w:val="vi-VN"/>
              </w:rPr>
              <w:t>2.170</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b/>
                <w:bCs/>
                <w:lang w:val="vi-VN"/>
              </w:rPr>
              <w:t>8.165</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b/>
                <w:bCs/>
                <w:lang w:val="vi-VN"/>
              </w:rPr>
              <w:t>10.335</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b/>
                <w:bCs/>
                <w:lang w:val="vi-VN"/>
              </w:rPr>
              <w:t>84</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b/>
                <w:bCs/>
                <w:lang w:val="vi-VN"/>
              </w:rPr>
              <w:t>733</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b/>
                <w:bCs/>
                <w:lang w:val="vi-VN"/>
              </w:rPr>
              <w:t>9.602</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center"/>
            </w:pPr>
            <w:r>
              <w:rPr>
                <w:lang w:val="vi-VN"/>
              </w:rPr>
              <w:t>1</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pPr>
            <w:r>
              <w:rPr>
                <w:lang w:val="vi-VN"/>
              </w:rPr>
              <w:t>Sở Văn hóa, Thể thao &amp; Du lịch</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lang w:val="vi-VN"/>
              </w:rPr>
              <w:t>13.207</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lang w:val="vi-VN"/>
              </w:rPr>
              <w:t>2.170</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lang w:val="vi-VN"/>
              </w:rPr>
              <w:t>6.866</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lang w:val="vi-VN"/>
              </w:rPr>
              <w:t>9.036</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lang w:val="vi-VN"/>
              </w:rPr>
              <w:t>84</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lang w:val="vi-VN"/>
              </w:rPr>
              <w:t>603</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right"/>
            </w:pPr>
            <w:r>
              <w:rPr>
                <w:lang w:val="vi-VN"/>
              </w:rPr>
              <w:t>8.433</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lang w:val="vi-VN"/>
              </w:rPr>
              <w:t>Nhiệm vụ đột xuất phát si</w:t>
            </w:r>
            <w:r>
              <w:rPr>
                <w:lang w:val="vi-VN"/>
              </w:rPr>
              <w:t>nh</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right"/>
            </w:pPr>
            <w:r>
              <w:rPr>
                <w:lang w:val="vi-VN"/>
              </w:rPr>
              <w:t> </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right"/>
            </w:pPr>
            <w:r>
              <w:rPr>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right"/>
            </w:pPr>
            <w:r>
              <w:rPr>
                <w:lang w:val="vi-VN"/>
              </w:rPr>
              <w:t>1.299</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right"/>
            </w:pPr>
            <w:r>
              <w:rPr>
                <w:lang w:val="vi-VN"/>
              </w:rPr>
              <w:t>1.299</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right"/>
            </w:pPr>
            <w:r>
              <w:rPr>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right"/>
            </w:pPr>
            <w:r>
              <w:rPr>
                <w:lang w:val="vi-VN"/>
              </w:rPr>
              <w:t>130</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right"/>
            </w:pPr>
            <w:r>
              <w:rPr>
                <w:lang w:val="vi-VN"/>
              </w:rPr>
              <w:t>1.169</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right"/>
            </w:pPr>
            <w:r>
              <w:rPr>
                <w:lang w:val="vi-VN"/>
              </w:rPr>
              <w:t> </w:t>
            </w:r>
          </w:p>
        </w:tc>
      </w:tr>
    </w:tbl>
    <w:p w:rsidR="00000000" w:rsidRDefault="00765F36">
      <w:pPr>
        <w:spacing w:before="120" w:after="280" w:afterAutospacing="1"/>
      </w:pPr>
      <w:r>
        <w:rPr>
          <w:b/>
          <w:bCs/>
          <w:lang w:val="vi-VN"/>
        </w:rPr>
        <w:t>Ghi chú:</w:t>
      </w:r>
      <w:r>
        <w:rPr>
          <w:lang w:val="vi-VN"/>
        </w:rPr>
        <w:t xml:space="preserve"> (1) Đăng cai các giải thể thao thành tích cao năm 2019 khi có kế hoạch của Tổng cục TDTT,</w:t>
      </w:r>
      <w:r>
        <w:t>…</w:t>
      </w:r>
    </w:p>
    <w:p w:rsidR="00000000" w:rsidRDefault="00765F36">
      <w:pPr>
        <w:spacing w:before="120" w:after="280" w:afterAutospacing="1"/>
      </w:pPr>
      <w:r>
        <w:t> </w:t>
      </w:r>
    </w:p>
    <w:p w:rsidR="00000000" w:rsidRDefault="00765F36">
      <w:pPr>
        <w:spacing w:before="120" w:after="280" w:afterAutospacing="1"/>
        <w:jc w:val="right"/>
      </w:pPr>
      <w:bookmarkStart w:id="39" w:name="chuong_pl_16"/>
      <w:r>
        <w:rPr>
          <w:b/>
          <w:bCs/>
          <w:lang w:val="vi-VN"/>
        </w:rPr>
        <w:t>Biểu số 14</w:t>
      </w:r>
      <w:bookmarkEnd w:id="39"/>
    </w:p>
    <w:p w:rsidR="00000000" w:rsidRDefault="00765F36">
      <w:pPr>
        <w:spacing w:before="120" w:after="280" w:afterAutospacing="1"/>
        <w:jc w:val="center"/>
      </w:pPr>
      <w:bookmarkStart w:id="40" w:name="chuong_pl_16_name"/>
      <w:r>
        <w:rPr>
          <w:b/>
          <w:bCs/>
        </w:rPr>
        <w:t>BIỂU CHI TIẾT PHÂN BỔ CHI SỰ NGHIỆP ĐẢM BẢO XÃ HỘI NĂM 2019</w:t>
      </w:r>
      <w:bookmarkEnd w:id="40"/>
    </w:p>
    <w:p w:rsidR="00000000" w:rsidRDefault="00765F36">
      <w:pPr>
        <w:spacing w:before="120" w:after="280" w:afterAutospacing="1"/>
        <w:jc w:val="center"/>
      </w:pPr>
      <w:r>
        <w:rPr>
          <w:i/>
          <w:iCs/>
          <w:lang w:val="vi-VN"/>
        </w:rPr>
        <w:t>(Ban hành kèm theo Nghị quyết số 148/NQ-HĐND ngày</w:t>
      </w:r>
      <w:r>
        <w:rPr>
          <w:i/>
          <w:iCs/>
          <w:lang w:val="vi-VN"/>
        </w:rPr>
        <w:t xml:space="preserve"> 06/12/2018 của HĐND t</w:t>
      </w:r>
      <w:r>
        <w:rPr>
          <w:i/>
          <w:iCs/>
        </w:rPr>
        <w:t>ỉ</w:t>
      </w:r>
      <w:r>
        <w:rPr>
          <w:i/>
          <w:iCs/>
          <w:lang w:val="vi-VN"/>
        </w:rPr>
        <w:t>nh)</w:t>
      </w:r>
    </w:p>
    <w:p w:rsidR="00000000" w:rsidRDefault="00765F36">
      <w:pPr>
        <w:spacing w:before="120" w:after="280" w:afterAutospacing="1"/>
        <w:jc w:val="right"/>
      </w:pPr>
      <w:r>
        <w:rPr>
          <w:i/>
          <w:iCs/>
          <w:lang w:val="vi-VN"/>
        </w:rPr>
        <w:t>Đơn vị tính: Tr.đồng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9"/>
        <w:gridCol w:w="2045"/>
        <w:gridCol w:w="884"/>
        <w:gridCol w:w="1"/>
        <w:gridCol w:w="1"/>
        <w:gridCol w:w="1"/>
        <w:gridCol w:w="1"/>
        <w:gridCol w:w="1"/>
        <w:gridCol w:w="1184"/>
        <w:gridCol w:w="898"/>
        <w:gridCol w:w="867"/>
        <w:gridCol w:w="786"/>
        <w:gridCol w:w="783"/>
        <w:gridCol w:w="919"/>
        <w:gridCol w:w="530"/>
      </w:tblGrid>
      <w:tr w:rsidR="00000000">
        <w:trPr>
          <w:trHeight w:val="20"/>
        </w:trPr>
        <w:tc>
          <w:tcPr>
            <w:tcW w:w="488"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4096"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Đ</w:t>
            </w:r>
            <w:r>
              <w:rPr>
                <w:b/>
                <w:bCs/>
              </w:rPr>
              <w:t>ơ</w:t>
            </w:r>
            <w:r>
              <w:rPr>
                <w:b/>
                <w:bCs/>
                <w:lang w:val="vi-VN"/>
              </w:rPr>
              <w:t>n vị</w:t>
            </w:r>
          </w:p>
        </w:tc>
        <w:tc>
          <w:tcPr>
            <w:tcW w:w="1027"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Dự toán phân b</w:t>
            </w:r>
            <w:r>
              <w:rPr>
                <w:b/>
                <w:bCs/>
              </w:rPr>
              <w:t>ổ</w:t>
            </w:r>
            <w:r>
              <w:rPr>
                <w:b/>
                <w:bCs/>
                <w:lang w:val="vi-VN"/>
              </w:rPr>
              <w:t xml:space="preserve"> năm 2018</w:t>
            </w:r>
          </w:p>
        </w:tc>
        <w:tc>
          <w:tcPr>
            <w:tcW w:w="6616"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6616" w:type="dxa"/>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739"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quỹ tiền lương các khoản phụ cấp và các khoản đóng góp theo m</w:t>
            </w:r>
            <w:r>
              <w:rPr>
                <w:b/>
                <w:bCs/>
              </w:rPr>
              <w:t>ứ</w:t>
            </w:r>
            <w:r>
              <w:rPr>
                <w:b/>
                <w:bCs/>
                <w:lang w:val="vi-VN"/>
              </w:rPr>
              <w:t>c lương 1.390.000 đồng của biên chế đượ</w:t>
            </w:r>
            <w:r>
              <w:rPr>
                <w:b/>
                <w:bCs/>
                <w:lang w:val="vi-VN"/>
              </w:rPr>
              <w:t>c giao, HĐ 68 năm 2019 (23,5%)</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Kinh phí nhiệm vụ thư</w:t>
            </w:r>
            <w:r>
              <w:rPr>
                <w:b/>
                <w:bCs/>
              </w:rPr>
              <w:t>ờn</w:t>
            </w:r>
            <w:r>
              <w:rPr>
                <w:b/>
                <w:bCs/>
                <w:lang w:val="vi-VN"/>
              </w:rPr>
              <w:t>g xuyên và nhiệm vụ không thư</w:t>
            </w:r>
            <w:r>
              <w:rPr>
                <w:b/>
                <w:bCs/>
              </w:rPr>
              <w:t>ờ</w:t>
            </w:r>
            <w:r>
              <w:rPr>
                <w:b/>
                <w:bCs/>
                <w:lang w:val="vi-VN"/>
              </w:rPr>
              <w:t>ng xuyên</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Dự toán phân bổ năm 2019</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Tiết kiệm 10% phân bổ về đơn vị để thực hiện CCTL</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Tiết kiệm 10% giữ lại tại NS tỉnh để thực hiện CCTL</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Số còn lại sau khi trừ tiết kiệ</w:t>
            </w:r>
            <w:r>
              <w:rPr>
                <w:b/>
                <w:bCs/>
                <w:lang w:val="vi-VN"/>
              </w:rPr>
              <w:t>m để thực hiện CCTL</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6</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7</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8</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9</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center"/>
            </w:pPr>
            <w:r>
              <w:rPr>
                <w:b/>
                <w:bCs/>
                <w:lang w:val="vi-VN"/>
              </w:rPr>
              <w:t> </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center"/>
            </w:pPr>
            <w:r>
              <w:rPr>
                <w:b/>
                <w:bCs/>
                <w:lang w:val="vi-VN"/>
              </w:rPr>
              <w:t>Tổng cộng</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112.207</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11.092</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103.352</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114.444</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243</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2.556</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111.888</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rPr>
              <w:t>I</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lang w:val="vi-VN"/>
              </w:rPr>
              <w:t>Sở Lao động, Thương binh &amp; Xã hội</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25.814</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7.513</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23.872</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31.385</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243</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2.145</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29.240</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center"/>
            </w:pPr>
            <w:r>
              <w:rPr>
                <w:b/>
                <w:bCs/>
              </w:rPr>
              <w:t>II</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pPr>
            <w:r>
              <w:rPr>
                <w:b/>
                <w:bCs/>
                <w:lang w:val="vi-VN"/>
              </w:rPr>
              <w:t>Sở Kế hoạch và Đầu tư</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1.625</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306</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1.931</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31</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1.900</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center"/>
            </w:pPr>
            <w:r>
              <w:rPr>
                <w:b/>
                <w:bCs/>
              </w:rPr>
              <w:t>III</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pPr>
            <w:r>
              <w:rPr>
                <w:b/>
                <w:bCs/>
                <w:lang w:val="vi-VN"/>
              </w:rPr>
              <w:t xml:space="preserve">Các </w:t>
            </w:r>
            <w:r>
              <w:rPr>
                <w:b/>
                <w:bCs/>
                <w:lang w:val="vi-VN"/>
              </w:rPr>
              <w:t>đơn vị khác và các khoản kinh phí khác</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86.393</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1.955</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79.174</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81.128</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380</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80.748</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pPr>
            <w:r>
              <w:rPr>
                <w:lang w:val="vi-VN"/>
              </w:rPr>
              <w:t>Kinh phí hỗ trợ s</w:t>
            </w:r>
            <w:r>
              <w:t>ả</w:t>
            </w:r>
            <w:r>
              <w:rPr>
                <w:lang w:val="vi-VN"/>
              </w:rPr>
              <w:t>n xuất cho các đối tượng và chính sách hỗ trợ an sinh xã hội</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49.425</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47.500</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47.500</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47.500</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jc w:val="center"/>
            </w:pPr>
            <w:r>
              <w:rPr>
                <w:lang w:val="vi-VN"/>
              </w:rPr>
              <w:t>2</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pPr>
            <w:r>
              <w:rPr>
                <w:lang w:val="vi-VN"/>
              </w:rPr>
              <w:t>H</w:t>
            </w:r>
            <w:r>
              <w:t xml:space="preserve">ỗ </w:t>
            </w:r>
            <w:r>
              <w:rPr>
                <w:lang w:val="vi-VN"/>
              </w:rPr>
              <w:t>trợ các mặt hàng chính sách</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28.923</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26.005</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26.005</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26.005</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jc w:val="center"/>
            </w:pPr>
            <w:r>
              <w:rPr>
                <w:lang w:val="vi-VN"/>
              </w:rPr>
              <w:t>3</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lang w:val="vi-VN"/>
              </w:rPr>
              <w:t>Hỗ trợ làng trẻ em SOS Pleiku</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730</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736</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736</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736</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Kinh phí mua thẻ bảo hiểm y tế cho trẻ em làng SOS</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71</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71</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71</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Kinh phí hỗ trợ tiền đóng người tham gia BHXH tự nguyện</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499</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499</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499</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6</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bottom"/>
          </w:tcPr>
          <w:p w:rsidR="00000000" w:rsidRDefault="00765F36">
            <w:pPr>
              <w:spacing w:before="120"/>
            </w:pPr>
            <w:r>
              <w:rPr>
                <w:lang w:val="vi-VN"/>
              </w:rPr>
              <w:t>Sự nghiệp Đảm b</w:t>
            </w:r>
            <w:r>
              <w:t xml:space="preserve">ảo </w:t>
            </w:r>
            <w:r>
              <w:rPr>
                <w:lang w:val="vi-VN"/>
              </w:rPr>
              <w:t>xã hội phân</w:t>
            </w:r>
            <w:r>
              <w:rPr>
                <w:lang w:val="vi-VN"/>
              </w:rPr>
              <w:t xml:space="preserve"> b</w:t>
            </w:r>
            <w:r>
              <w:t xml:space="preserve">ổ </w:t>
            </w:r>
            <w:r>
              <w:rPr>
                <w:lang w:val="vi-VN"/>
              </w:rPr>
              <w:t>các đơn vị theo Chương trình 64-Ctr/T</w:t>
            </w:r>
            <w:r>
              <w:t xml:space="preserve">U </w:t>
            </w:r>
            <w:r>
              <w:rPr>
                <w:lang w:val="vi-VN"/>
              </w:rPr>
              <w:t>của Tỉnh ủy</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1.955</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2.363</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4.317</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180</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4.137</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88"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7</w:t>
            </w:r>
          </w:p>
        </w:tc>
        <w:tc>
          <w:tcPr>
            <w:tcW w:w="409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000000" w:rsidRDefault="00765F36">
            <w:pPr>
              <w:spacing w:before="120"/>
            </w:pPr>
            <w:r>
              <w:rPr>
                <w:lang w:val="vi-VN"/>
              </w:rPr>
              <w:t>Chi các nhiệm vụ đột xuất phát sinh</w:t>
            </w:r>
          </w:p>
        </w:tc>
        <w:tc>
          <w:tcPr>
            <w:tcW w:w="102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2.175</w:t>
            </w:r>
          </w:p>
        </w:tc>
        <w:tc>
          <w:tcPr>
            <w:tcW w:w="1546"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0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2.000</w:t>
            </w:r>
          </w:p>
        </w:tc>
        <w:tc>
          <w:tcPr>
            <w:tcW w:w="98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2.000</w:t>
            </w:r>
          </w:p>
        </w:tc>
        <w:tc>
          <w:tcPr>
            <w:tcW w:w="95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946"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200</w:t>
            </w:r>
          </w:p>
        </w:tc>
        <w:tc>
          <w:tcPr>
            <w:tcW w:w="1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1.800</w:t>
            </w:r>
          </w:p>
        </w:tc>
        <w:tc>
          <w:tcPr>
            <w:tcW w:w="739"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bl>
    <w:p w:rsidR="00000000" w:rsidRDefault="00765F36">
      <w:pPr>
        <w:spacing w:before="120" w:after="280" w:afterAutospacing="1"/>
      </w:pPr>
      <w:r>
        <w:rPr>
          <w:b/>
          <w:bCs/>
          <w:lang w:val="vi-VN"/>
        </w:rPr>
        <w:t>Ghi chú</w:t>
      </w:r>
    </w:p>
    <w:p w:rsidR="00000000" w:rsidRDefault="00765F36">
      <w:pPr>
        <w:spacing w:before="120" w:after="280" w:afterAutospacing="1"/>
      </w:pPr>
      <w:r>
        <w:rPr>
          <w:lang w:val="vi-VN"/>
        </w:rPr>
        <w:t>(1): Gồm: Hội cựu tù chính trị yêu nước: 754 trđ, Hội nạn nhân chất độc da cam: 1.2</w:t>
      </w:r>
      <w:r>
        <w:rPr>
          <w:lang w:val="vi-VN"/>
        </w:rPr>
        <w:t>18 trđ, Trung tâm nuôi dưỡng phục hồi chức năng: 670 trđ, Hội bảo trợ người tàn tật và trẻ em mồ côi: 854 trđ, Hội người mù: 821 trđ. Ủy ban nhân dân tinh phân bổ sau khi đề án được phê duyệt.</w:t>
      </w:r>
    </w:p>
    <w:p w:rsidR="00000000" w:rsidRDefault="00765F36">
      <w:pPr>
        <w:spacing w:before="120" w:after="280" w:afterAutospacing="1"/>
      </w:pPr>
      <w:r>
        <w:t> </w:t>
      </w:r>
    </w:p>
    <w:p w:rsidR="00000000" w:rsidRDefault="00765F36">
      <w:pPr>
        <w:spacing w:before="120" w:after="280" w:afterAutospacing="1"/>
        <w:jc w:val="right"/>
      </w:pPr>
      <w:bookmarkStart w:id="41" w:name="chuong_pl_17"/>
      <w:r>
        <w:rPr>
          <w:b/>
          <w:bCs/>
          <w:lang w:val="vi-VN"/>
        </w:rPr>
        <w:t>Biểu số 15</w:t>
      </w:r>
      <w:bookmarkEnd w:id="41"/>
    </w:p>
    <w:p w:rsidR="00000000" w:rsidRDefault="00765F36">
      <w:pPr>
        <w:spacing w:before="120" w:after="280" w:afterAutospacing="1"/>
        <w:jc w:val="center"/>
      </w:pPr>
      <w:bookmarkStart w:id="42" w:name="chuong_pl_17_name"/>
      <w:r>
        <w:rPr>
          <w:b/>
          <w:bCs/>
        </w:rPr>
        <w:t>BIỂU CHI TIẾT PHÂN BỔ CHI QUẢN LÝ NHÀ NƯỚC NĂM 201</w:t>
      </w:r>
      <w:r>
        <w:rPr>
          <w:b/>
          <w:bCs/>
        </w:rPr>
        <w:t>9</w:t>
      </w:r>
      <w:bookmarkEnd w:id="42"/>
    </w:p>
    <w:p w:rsidR="00000000" w:rsidRDefault="00765F36">
      <w:pPr>
        <w:spacing w:before="120" w:after="280" w:afterAutospacing="1"/>
        <w:jc w:val="center"/>
      </w:pPr>
      <w:r>
        <w:rPr>
          <w:i/>
          <w:iCs/>
          <w:lang w:val="vi-VN"/>
        </w:rPr>
        <w:t>(Ban hành kèm theo Nghị quyết số 148/NQ-HĐND ngày 06/12/2018 của HĐND t</w:t>
      </w:r>
      <w:r>
        <w:rPr>
          <w:i/>
          <w:iCs/>
        </w:rPr>
        <w:t>ỉ</w:t>
      </w:r>
      <w:r>
        <w:rPr>
          <w:i/>
          <w:iCs/>
          <w:lang w:val="vi-VN"/>
        </w:rPr>
        <w:t>nh)</w:t>
      </w:r>
    </w:p>
    <w:p w:rsidR="00000000" w:rsidRDefault="00765F36">
      <w:pPr>
        <w:spacing w:before="120" w:after="280" w:afterAutospacing="1"/>
        <w:jc w:val="right"/>
      </w:pPr>
      <w:r>
        <w:rPr>
          <w:i/>
          <w:iCs/>
          <w:lang w:val="vi-VN"/>
        </w:rPr>
        <w:t>Đơn vị tính: Tr.đồng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94"/>
        <w:gridCol w:w="2218"/>
        <w:gridCol w:w="869"/>
        <w:gridCol w:w="1"/>
        <w:gridCol w:w="1"/>
        <w:gridCol w:w="1"/>
        <w:gridCol w:w="1"/>
        <w:gridCol w:w="1"/>
        <w:gridCol w:w="1162"/>
        <w:gridCol w:w="883"/>
        <w:gridCol w:w="853"/>
        <w:gridCol w:w="767"/>
        <w:gridCol w:w="718"/>
        <w:gridCol w:w="902"/>
        <w:gridCol w:w="509"/>
      </w:tblGrid>
      <w:tr w:rsidR="00000000">
        <w:trPr>
          <w:trHeight w:val="20"/>
        </w:trPr>
        <w:tc>
          <w:tcPr>
            <w:tcW w:w="429" w:type="dxa"/>
            <w:vMerge w:val="restar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2123"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Đ</w:t>
            </w:r>
            <w:r>
              <w:rPr>
                <w:b/>
                <w:bCs/>
              </w:rPr>
              <w:t>ơ</w:t>
            </w:r>
            <w:r>
              <w:rPr>
                <w:b/>
                <w:bCs/>
                <w:lang w:val="vi-VN"/>
              </w:rPr>
              <w:t>n vị</w:t>
            </w:r>
          </w:p>
        </w:tc>
        <w:tc>
          <w:tcPr>
            <w:tcW w:w="832" w:type="dxa"/>
            <w:v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Dự toán phân b</w:t>
            </w:r>
            <w:r>
              <w:rPr>
                <w:b/>
                <w:bCs/>
              </w:rPr>
              <w:t>ổ</w:t>
            </w:r>
            <w:r>
              <w:rPr>
                <w:b/>
                <w:bCs/>
                <w:lang w:val="vi-VN"/>
              </w:rPr>
              <w:t xml:space="preserve"> năm 2018</w:t>
            </w:r>
          </w:p>
        </w:tc>
        <w:tc>
          <w:tcPr>
            <w:tcW w:w="5051" w:type="dxa"/>
            <w:hMerge w:val="restar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5051"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5051"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5051"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5051" w:type="dxa"/>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5051" w:type="dxa"/>
            <w:gridSpan w:val="6"/>
            <w:hMerge/>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Năm 2019</w:t>
            </w:r>
          </w:p>
        </w:tc>
        <w:tc>
          <w:tcPr>
            <w:tcW w:w="487" w:type="dxa"/>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0" w:type="auto"/>
            <w:vMerge/>
            <w:tcBorders>
              <w:top w:val="single" w:sz="8" w:space="0" w:color="auto"/>
              <w:left w:val="single" w:sz="8" w:space="0" w:color="auto"/>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quỹ tiền lương các khoản phụ cấp và các khoản đóng</w:t>
            </w:r>
            <w:r>
              <w:rPr>
                <w:b/>
                <w:bCs/>
                <w:lang w:val="vi-VN"/>
              </w:rPr>
              <w:t xml:space="preserve"> góp theo m</w:t>
            </w:r>
            <w:r>
              <w:rPr>
                <w:b/>
                <w:bCs/>
              </w:rPr>
              <w:t>ứ</w:t>
            </w:r>
            <w:r>
              <w:rPr>
                <w:b/>
                <w:bCs/>
                <w:lang w:val="vi-VN"/>
              </w:rPr>
              <w:t>c lương 1.390.000 đồng của biên chế được giao, HĐ 68 năm 2019 (23,5%)</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Kinh phí nhiệm vụ thư</w:t>
            </w:r>
            <w:r>
              <w:rPr>
                <w:b/>
                <w:bCs/>
              </w:rPr>
              <w:t>ờn</w:t>
            </w:r>
            <w:r>
              <w:rPr>
                <w:b/>
                <w:bCs/>
                <w:lang w:val="vi-VN"/>
              </w:rPr>
              <w:t>g xuyên và nhiệm vụ không thư</w:t>
            </w:r>
            <w:r>
              <w:rPr>
                <w:b/>
                <w:bCs/>
              </w:rPr>
              <w:t>ờ</w:t>
            </w:r>
            <w:r>
              <w:rPr>
                <w:b/>
                <w:bCs/>
                <w:lang w:val="vi-VN"/>
              </w:rPr>
              <w:t>ng xuyên</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Dự toán phân bổ năm 2019</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Tiết kiệm 10% phân bổ về đơn vị để thực hiện CCTL</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Tiết kiệm 10% giữ lại tại NS tỉn</w:t>
            </w:r>
            <w:r>
              <w:rPr>
                <w:b/>
                <w:bCs/>
                <w:lang w:val="vi-VN"/>
              </w:rPr>
              <w:t>h để thực hiện CCTL</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Số còn lại sau khi trừ tiết kiệm để thực hiện CCTL</w:t>
            </w:r>
          </w:p>
        </w:tc>
        <w:tc>
          <w:tcPr>
            <w:tcW w:w="0" w:type="auto"/>
            <w:tcBorders>
              <w:top w:val="single" w:sz="8" w:space="0" w:color="auto"/>
              <w:left w:val="nil"/>
              <w:bottom w:val="single" w:sz="8" w:space="0" w:color="auto"/>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6</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7</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8</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9</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10</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 </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Tổng số</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369.267</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201.733</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202.981</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404.713</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10.019</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9.176</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395.537</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I</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lang w:val="vi-VN"/>
              </w:rPr>
              <w:t>Quản lý Nhà nước</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257.119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157.023</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116.209</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273.231</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4.299</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7.208</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266.023</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 xml:space="preserve">Văn phòng Hội đồng </w:t>
            </w:r>
            <w:r>
              <w:rPr>
                <w:lang w:val="vi-VN"/>
              </w:rPr>
              <w:t>nhân dân tỉnh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14.057</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4.223</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11.068</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15.291</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143</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964</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14.327</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Hỗ trợ chi phí hoạt động cho Đoàn Đại biểu Quốc hội</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1.500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1.500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1.500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150</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1.350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Văn phòng UBND tỉnh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15.729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6.465</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12.375</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18.840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297</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941</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17.899</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Kế hoạch và Đầu tư</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6.441</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4.637</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2.051</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6.688</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165</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39</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6.649</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Tài chính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8.553</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5.667</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3.475</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9.142</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213</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83</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9.059</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6</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Nội vụ</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22.573</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6.924</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16.764</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23 688</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233</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1.442</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22.246</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7</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Thanh tra tỉnh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6.210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4.682</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1.646</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6.327</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112</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44</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6.283</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8</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Tư pháp</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7.025</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2.934</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4.405</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7.339</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97</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341</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6.998</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9</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Giáo</w:t>
            </w:r>
            <w:r>
              <w:rPr>
                <w:lang w:val="vi-VN"/>
              </w:rPr>
              <w:t xml:space="preserve"> dục và Đào tạo</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7.185</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6.203</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1.461</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7.664</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143</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7.664</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t>10</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Y tế</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8.084</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6.395</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2.703</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9.098</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208</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60</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9.038</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11</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Lao động, Thương binh &amp; Xã hội</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5.452</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4.713</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1.305</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6.018</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129</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6.018</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12</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Văn hoá, Thể thao &amp; Du lịch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6.415</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5.097</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1.371</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6.468</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134</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6.468</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r>
              <w:rPr>
                <w:lang w:val="vi-VN"/>
              </w:rPr>
              <w:t>3</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Khoa học - Công nghệ</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5.264</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3.972</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2.360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6.332</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119</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115</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6.217</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14</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w:t>
            </w:r>
            <w:r>
              <w:t xml:space="preserve">ở </w:t>
            </w:r>
            <w:r>
              <w:rPr>
                <w:lang w:val="vi-VN"/>
              </w:rPr>
              <w:t>Thông tin và Truyền thông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4.593</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2.984</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2.647</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5.631</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90</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174</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5.457</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15</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w:t>
            </w:r>
            <w:r>
              <w:t xml:space="preserve">ở </w:t>
            </w:r>
            <w:r>
              <w:rPr>
                <w:lang w:val="vi-VN"/>
              </w:rPr>
              <w:t>Nông nghiệp &amp; Phát triển Nông thôn</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80.879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67.242</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16.130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83.372</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1.461</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145</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83.227</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16</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Tài nguyên &amp; Môi trườ</w:t>
            </w:r>
            <w:r>
              <w:rPr>
                <w:lang w:val="vi-VN"/>
              </w:rPr>
              <w:t>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5.838</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4.656</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1.495</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6.151</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146</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w:t>
            </w:r>
            <w:r>
              <w:t>.</w:t>
            </w:r>
            <w:r>
              <w:rPr>
                <w:lang w:val="vi-VN"/>
              </w:rPr>
              <w:t>149</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17</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Công thương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19.717</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3.814</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1.432</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5.245</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107</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35</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5.2</w:t>
            </w:r>
            <w:r>
              <w:t>10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18</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w:t>
            </w:r>
            <w:r>
              <w:t>ở</w:t>
            </w:r>
            <w:r>
              <w:rPr>
                <w:lang w:val="vi-VN"/>
              </w:rPr>
              <w:t xml:space="preserve"> Giao thông Vận tải</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12.780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4.469</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7.291</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11.760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143</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561</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11.199</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19</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Ban An toàn Giao thông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767</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666</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846</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846</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20</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w:t>
            </w:r>
            <w:r>
              <w:t>ở</w:t>
            </w:r>
            <w:r>
              <w:rPr>
                <w:lang w:val="vi-VN"/>
              </w:rPr>
              <w:t xml:space="preserve"> Xây dựng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5.179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4.250</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2.170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6.420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126</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89</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6.331</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21</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Ban Dân tộc</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4.429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2.363</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6.356</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8.719</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64</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572</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8.147</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22</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Ban quản lý Khu kinh tế t</w:t>
            </w:r>
            <w:r>
              <w:t>ỉ</w:t>
            </w:r>
            <w:r>
              <w:rPr>
                <w:lang w:val="vi-VN"/>
              </w:rPr>
              <w:t>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4.610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2.997</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13.801</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16.798</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94</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1.286</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15.512</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23</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Sở Ngoại vụ</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3.839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1.670</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2.224</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3.894</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57</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165</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3.729</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II</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lang w:val="vi-VN"/>
              </w:rPr>
              <w:t>Khối đảng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76.489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30.100</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63.358</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93.458</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5.356</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93.458</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Kinh phí hoạt động thường xuyên</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37</w:t>
            </w:r>
            <w:r>
              <w:t>.</w:t>
            </w:r>
            <w:r>
              <w:rPr>
                <w:lang w:val="vi-VN"/>
              </w:rPr>
              <w:t>869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30.100</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8.132</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38.232</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813</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38.232</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Chi hoạt động đặc thù khối Đảng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6.150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6.815</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6.815</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492</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6.815</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Chi công tác chính sách cán bộ</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1.600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1.300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1.300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130</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1.300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Chi đảm bảo xã h</w:t>
            </w:r>
            <w:r>
              <w:t>ộ</w:t>
            </w:r>
            <w:r>
              <w:rPr>
                <w:lang w:val="vi-VN"/>
              </w:rPr>
              <w:t>i (chăm só</w:t>
            </w:r>
            <w:r>
              <w:rPr>
                <w:lang w:val="vi-VN"/>
              </w:rPr>
              <w:t>c sức khỏe cán bộ) theo Quy định 384-QĐ/TU</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6.300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7.454</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7.454</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745</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7.454</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Khen thưởng tổ chức cơ sở Đảng và đảng viên, trao huy hiệu Đảng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3.724</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5.554</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5.554</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57</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5.554</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6</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Triển khai thực hiện Ch</w:t>
            </w:r>
            <w:r>
              <w:t xml:space="preserve">ỉ </w:t>
            </w:r>
            <w:r>
              <w:rPr>
                <w:lang w:val="vi-VN"/>
              </w:rPr>
              <w:t>thị số 05-CT/TW ngày 15 tháng 5 năm 2016 của Bộ Chí</w:t>
            </w:r>
            <w:r>
              <w:rPr>
                <w:lang w:val="vi-VN"/>
              </w:rPr>
              <w:t>nh trị, Kế hoạch số 03-KH/TW của Ban Bí thư Trung ương Đảng, Kế hoạch số 28-KH/T</w:t>
            </w:r>
            <w:r>
              <w:t xml:space="preserve">U </w:t>
            </w:r>
            <w:r>
              <w:rPr>
                <w:lang w:val="vi-VN"/>
              </w:rPr>
              <w:t>ngày 16 tháng 9 năm 2016 của Ban Thường vụ Tỉnh ủy “về đẩy mạnh học tập và làm theo tư tư</w:t>
            </w:r>
            <w:r>
              <w:t>ở</w:t>
            </w:r>
            <w:r>
              <w:rPr>
                <w:lang w:val="vi-VN"/>
              </w:rPr>
              <w:t>ng, đạo đức, phong cách Hồ Chí Minh” của các cấp</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485</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604</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604</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60</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604</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7</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 xml:space="preserve">Hỗ trợ </w:t>
            </w:r>
            <w:r>
              <w:rPr>
                <w:lang w:val="vi-VN"/>
              </w:rPr>
              <w:t>hoạt động 2 Đảng ủy và Đoàn khối</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500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508</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508</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51</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508</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8</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Thông tin tuyên truyền phục vụ công tác xây dựng Đảng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4.651</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4.997</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4.997</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500</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4.997</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9</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Phụ cấp cấp ủy viên các cấp theo Quy định 169-Q</w:t>
            </w:r>
            <w:r>
              <w:t>Đ</w:t>
            </w:r>
            <w:r>
              <w:rPr>
                <w:lang w:val="vi-VN"/>
              </w:rPr>
              <w:t>/TW và C</w:t>
            </w:r>
            <w:r>
              <w:t>ô</w:t>
            </w:r>
            <w:r>
              <w:rPr>
                <w:lang w:val="vi-VN"/>
              </w:rPr>
              <w:t>ng văn 1278/TPTW</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1.913</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2.025</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2.025</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2.025</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10</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 xml:space="preserve">Chế độ bồi dưỡng phục vụ hoạt động cấp </w:t>
            </w:r>
            <w:r>
              <w:t>ủ</w:t>
            </w:r>
            <w:r>
              <w:rPr>
                <w:lang w:val="vi-VN"/>
              </w:rPr>
              <w:t>y hàng tháng theo Quy định 09-Q</w:t>
            </w:r>
            <w:r>
              <w:t>Đ</w:t>
            </w:r>
            <w:r>
              <w:rPr>
                <w:lang w:val="vi-VN"/>
              </w:rPr>
              <w:t>/VPTW ngày 22 tháng 9 năm 2017 và Hướng dẫn 03-HD/TU ngày 09/01/2018</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1.104</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896</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896</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896</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11</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Xây dựng, thẩm định các Đề án, báo cáo theo Quy định 09-Q</w:t>
            </w:r>
            <w:r>
              <w:t>Đ</w:t>
            </w:r>
            <w:r>
              <w:rPr>
                <w:lang w:val="vi-VN"/>
              </w:rPr>
              <w:t>/VPTW ngày 22 tháng 9</w:t>
            </w:r>
            <w:r>
              <w:rPr>
                <w:lang w:val="vi-VN"/>
              </w:rPr>
              <w:t xml:space="preserve"> năm 2017 và Hướng dẫn 03-HD/TU ngày 09/01/2018</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880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1.018</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1.018</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102</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1.018</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12</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Công tác đối ngoại với các bạn Lào, Campuchia, chỉ đạo an ninh cơ s</w:t>
            </w:r>
            <w:r>
              <w:t>ở</w:t>
            </w:r>
            <w:r>
              <w:rPr>
                <w:lang w:val="vi-VN"/>
              </w:rPr>
              <w:t>, biên giới</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2.000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2.090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2.090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209</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2.090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13</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Hoạt động riêng biệt của các cơ quan Đảng cấp tỉnh (Hộ</w:t>
            </w:r>
            <w:r>
              <w:rPr>
                <w:lang w:val="vi-VN"/>
              </w:rPr>
              <w:t>i nghị Ban thường vụ, Ban chấp hành; sơ kết, tổng kết các nghị quyết của Trung ương)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2.800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3.852</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3.852</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385</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3.852</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14</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Sửa chữa thường xuyên</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1.561</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1.964</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1.964</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196</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1.964</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15</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Mua sắm tài sản phục vụ công tác</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2.057</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12.214</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12.214</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1.221</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12.214</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16</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Triển khai mới và nâng cấp các hệ thống thông tin, phần mềm ứng dụng công nghệ thông tin của năm 2016, dự án công nghệ thông tin giai đoạn 2015-2020 theo Kế hoạch số 157-KH/TU ngày 20/7/2015 của Tỉnh ủy Gia Lai</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650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625</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625</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63</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625</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t>17</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Biên soạn lịc</w:t>
            </w:r>
            <w:r>
              <w:rPr>
                <w:lang w:val="vi-VN"/>
              </w:rPr>
              <w:t>h sử Ngành Nội chính Đảng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266</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155</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155</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16</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t>155</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18</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Kinh phí hỗ trợ tổ chức kỷ niệm ngày thành lập ngành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19</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Bảo hiểm cháy nổ bắt buộc theo Nghị định 23/2018/NĐ-CP ngày 23/02/2018 của Chính phủ</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29</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29</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29</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20</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Kinh phí hoạt độ</w:t>
            </w:r>
            <w:r>
              <w:rPr>
                <w:lang w:val="vi-VN"/>
              </w:rPr>
              <w:t>ng công tác đảng của các TCCS đảng theo Quyết định 99/Q</w:t>
            </w:r>
            <w:r>
              <w:t>Đ</w:t>
            </w:r>
            <w:r>
              <w:rPr>
                <w:lang w:val="vi-VN"/>
              </w:rPr>
              <w:t>/TW ngày 30/5/2012 của Ban Bí thư</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989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1.250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1.250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125</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1.250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21</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Dự phòng NS Đảng theo TTLT số 216/2004 của BTC và Ban tài chính - Quản trị Trung ương (nay là VP trung ương) và Thông báo kết luận</w:t>
            </w:r>
            <w:r>
              <w:rPr>
                <w:lang w:val="vi-VN"/>
              </w:rPr>
              <w:t xml:space="preserve"> kiểm tra tài chính của Tỉnh ủy Gia Lai của Văn phòng Trung ương</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591</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1.836</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1.836</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184</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1.836</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III</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lang w:val="vi-VN"/>
              </w:rPr>
              <w:t>Đoàn thể</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28.599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12.736</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19.342</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32.077</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364</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1.561</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30.516</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Ủy ban Mặt trận Tổ Quốc Việt Nam tỉnh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6.805</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3.081</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3.319</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6.400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75</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246</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6.154</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Tỉnh đoàn Thanh</w:t>
            </w:r>
            <w:r>
              <w:rPr>
                <w:lang w:val="vi-VN"/>
              </w:rPr>
              <w:t xml:space="preserve"> niên</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8.192</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3.400</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8.160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11.560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92</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724</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10.836</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Hội Liên hiệp phụ nữ</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5.007</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2.671</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2.816</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5.486</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77</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205</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5.281</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Hội Nông dân</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5.600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2.237</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3.930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6.167</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77</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317</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5.850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Hội Cựu chiến binh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2.995</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1.347</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1.117</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2.464</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43</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69</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2.395</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b/>
                <w:bCs/>
                <w:lang w:val="vi-VN"/>
              </w:rPr>
              <w:t>IV</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b/>
                <w:bCs/>
                <w:lang w:val="vi-VN"/>
              </w:rPr>
              <w:t>Các đ</w:t>
            </w:r>
            <w:r>
              <w:rPr>
                <w:b/>
                <w:bCs/>
              </w:rPr>
              <w:t>ơ</w:t>
            </w:r>
            <w:r>
              <w:rPr>
                <w:b/>
                <w:bCs/>
                <w:lang w:val="vi-VN"/>
              </w:rPr>
              <w:t xml:space="preserve">n vị khác, các khoản </w:t>
            </w:r>
            <w:r>
              <w:rPr>
                <w:b/>
                <w:bCs/>
                <w:lang w:val="vi-VN"/>
              </w:rPr>
              <w:t>kinh phí khác</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7.060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1.874</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4.072</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5.947</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407</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5.540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Kinh phí phục vụ tập huấn hội thẩm nhân dân và kinh phí xét xử lưu động (Tòa án nhân dân tỉnh)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799</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600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600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60</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540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2</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Kinh phí hỗ trợ (Viện Kiểm sát nhân dân tỉnh)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750</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800</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800</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80</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720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3</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Kinh</w:t>
            </w:r>
            <w:r>
              <w:rPr>
                <w:lang w:val="vi-VN"/>
              </w:rPr>
              <w:t xml:space="preserve"> phí hoạt động của Ban Chỉ đạo Thi hành án dân sự tỉnh (Cục thi hành án dân sự tỉnh)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62</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572</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572</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57</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515</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4</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Kinh phí hoạt động của BCĐ 389 tỉnh</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178</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178</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160</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0"/>
        </w:trPr>
        <w:tc>
          <w:tcPr>
            <w:tcW w:w="429" w:type="dxa"/>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5</w:t>
            </w:r>
          </w:p>
        </w:tc>
        <w:tc>
          <w:tcPr>
            <w:tcW w:w="2123"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pPr>
            <w:r>
              <w:rPr>
                <w:lang w:val="vi-VN"/>
              </w:rPr>
              <w:t>Chi Quản lý nhà nước phân bổ các đ</w:t>
            </w:r>
            <w:r>
              <w:t>ơ</w:t>
            </w:r>
            <w:r>
              <w:rPr>
                <w:lang w:val="vi-VN"/>
              </w:rPr>
              <w:t>n vị theo Chương tr</w:t>
            </w:r>
            <w:r>
              <w:t>ì</w:t>
            </w:r>
            <w:r>
              <w:rPr>
                <w:lang w:val="vi-VN"/>
              </w:rPr>
              <w:t>nh 64-Ctr/T</w:t>
            </w:r>
            <w:r>
              <w:t xml:space="preserve">U </w:t>
            </w:r>
            <w:r>
              <w:rPr>
                <w:lang w:val="vi-VN"/>
              </w:rPr>
              <w:t>của Tỉnh ủy</w:t>
            </w:r>
          </w:p>
        </w:tc>
        <w:tc>
          <w:tcPr>
            <w:tcW w:w="832"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1117" w:type="dxa"/>
            <w:gridSpan w:val="6"/>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1.874</w:t>
            </w:r>
          </w:p>
        </w:tc>
        <w:tc>
          <w:tcPr>
            <w:tcW w:w="845"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1.922</w:t>
            </w:r>
          </w:p>
        </w:tc>
        <w:tc>
          <w:tcPr>
            <w:tcW w:w="81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3.797</w:t>
            </w:r>
          </w:p>
        </w:tc>
        <w:tc>
          <w:tcPr>
            <w:tcW w:w="73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 </w:t>
            </w:r>
          </w:p>
        </w:tc>
        <w:tc>
          <w:tcPr>
            <w:tcW w:w="67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192</w:t>
            </w:r>
          </w:p>
        </w:tc>
        <w:tc>
          <w:tcPr>
            <w:tcW w:w="864"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right"/>
            </w:pPr>
            <w:r>
              <w:rPr>
                <w:lang w:val="vi-VN"/>
              </w:rPr>
              <w:t>3.605</w:t>
            </w:r>
          </w:p>
        </w:tc>
        <w:tc>
          <w:tcPr>
            <w:tcW w:w="487" w:type="dxa"/>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765F36">
            <w:pPr>
              <w:spacing w:before="120"/>
              <w:jc w:val="center"/>
            </w:pPr>
            <w:r>
              <w:rPr>
                <w:lang w:val="vi-VN"/>
              </w:rPr>
              <w:t>(1)</w:t>
            </w:r>
          </w:p>
        </w:tc>
      </w:tr>
    </w:tbl>
    <w:p w:rsidR="00000000" w:rsidRDefault="00765F36">
      <w:pPr>
        <w:spacing w:before="120" w:after="280" w:afterAutospacing="1"/>
      </w:pPr>
      <w:r>
        <w:rPr>
          <w:b/>
          <w:bCs/>
          <w:lang w:val="vi-VN"/>
        </w:rPr>
        <w:t>Ghi chú:</w:t>
      </w:r>
    </w:p>
    <w:p w:rsidR="00000000" w:rsidRDefault="00765F36">
      <w:pPr>
        <w:spacing w:before="120" w:after="280" w:afterAutospacing="1"/>
      </w:pPr>
      <w:r>
        <w:rPr>
          <w:lang w:val="vi-VN"/>
        </w:rPr>
        <w:t xml:space="preserve">(1): Gồm: Hội Người cao tuổi: 648 trđ, Hội cựu Thanh niên xung phong: 707 trđ, Hội Nhà báo: 1.138 trđ, Ban liên lạc những người tham gia hoạt động cách mạng trong các thời kỳ kháng chiến hiện đang sinh sống trên </w:t>
      </w:r>
      <w:r>
        <w:rPr>
          <w:lang w:val="vi-VN"/>
        </w:rPr>
        <w:t>địa bàn tỉnh: 514 trđ, Liên hiệp các Hội khoa học kỹ thuật t</w:t>
      </w:r>
      <w:r>
        <w:t>ỉ</w:t>
      </w:r>
      <w:r>
        <w:rPr>
          <w:lang w:val="vi-VN"/>
        </w:rPr>
        <w:t>nh: 790 trđ. Ủy ban nhân dân t</w:t>
      </w:r>
      <w:r>
        <w:t>ỉ</w:t>
      </w:r>
      <w:r>
        <w:rPr>
          <w:lang w:val="vi-VN"/>
        </w:rPr>
        <w:t>nh phân bổ sau khi đề án được phê duyệt.</w:t>
      </w:r>
    </w:p>
    <w:p w:rsidR="00000000" w:rsidRDefault="00765F36">
      <w:pPr>
        <w:spacing w:before="120" w:after="280" w:afterAutospacing="1"/>
      </w:pPr>
      <w:r>
        <w:t> </w:t>
      </w:r>
    </w:p>
    <w:p w:rsidR="00000000" w:rsidRDefault="00765F36">
      <w:pPr>
        <w:spacing w:before="120" w:after="280" w:afterAutospacing="1"/>
        <w:jc w:val="right"/>
      </w:pPr>
      <w:bookmarkStart w:id="43" w:name="chuong_pl_18"/>
      <w:r>
        <w:rPr>
          <w:b/>
          <w:bCs/>
          <w:lang w:val="vi-VN"/>
        </w:rPr>
        <w:t>Biểu số 16</w:t>
      </w:r>
      <w:bookmarkEnd w:id="43"/>
    </w:p>
    <w:p w:rsidR="00000000" w:rsidRDefault="00765F36">
      <w:pPr>
        <w:spacing w:before="120" w:after="280" w:afterAutospacing="1"/>
        <w:jc w:val="center"/>
      </w:pPr>
      <w:bookmarkStart w:id="44" w:name="chuong_pl_18_name"/>
      <w:r>
        <w:rPr>
          <w:b/>
          <w:bCs/>
          <w:lang w:val="vi-VN"/>
        </w:rPr>
        <w:t>BIỂU CHI TIẾT PHÂN BỔ CHI AN NINH QUỐC PHÒNG NĂM 2019</w:t>
      </w:r>
      <w:bookmarkEnd w:id="44"/>
    </w:p>
    <w:p w:rsidR="00000000" w:rsidRDefault="00765F36">
      <w:pPr>
        <w:spacing w:before="120" w:after="280" w:afterAutospacing="1"/>
        <w:jc w:val="center"/>
      </w:pPr>
      <w:r>
        <w:rPr>
          <w:i/>
          <w:iCs/>
          <w:lang w:val="vi-VN"/>
        </w:rPr>
        <w:t>(Ban hành kèm theo Nghị quyết số 148/NQ-HĐND ngày 06/12/</w:t>
      </w:r>
      <w:r>
        <w:rPr>
          <w:i/>
          <w:iCs/>
          <w:lang w:val="vi-VN"/>
        </w:rPr>
        <w:t>2018 của HĐND tỉnh)</w:t>
      </w:r>
    </w:p>
    <w:p w:rsidR="00000000" w:rsidRDefault="00765F36">
      <w:pPr>
        <w:spacing w:before="120" w:after="280" w:afterAutospacing="1"/>
        <w:jc w:val="right"/>
      </w:pPr>
      <w:r>
        <w:rPr>
          <w:i/>
          <w:iCs/>
          <w:lang w:val="vi-VN"/>
        </w:rPr>
        <w:t>ĐVT: Tr.đồng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3025"/>
        <w:gridCol w:w="883"/>
        <w:gridCol w:w="1"/>
        <w:gridCol w:w="1"/>
        <w:gridCol w:w="1125"/>
        <w:gridCol w:w="1147"/>
        <w:gridCol w:w="845"/>
        <w:gridCol w:w="1879"/>
      </w:tblGrid>
      <w:tr w:rsidR="00000000">
        <w:tc>
          <w:tcPr>
            <w:tcW w:w="214"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1619"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Đơn vị</w:t>
            </w:r>
          </w:p>
        </w:tc>
        <w:tc>
          <w:tcPr>
            <w:tcW w:w="477"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2018</w:t>
            </w:r>
          </w:p>
        </w:tc>
        <w:tc>
          <w:tcPr>
            <w:tcW w:w="1682"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2019</w:t>
            </w:r>
          </w:p>
        </w:tc>
        <w:tc>
          <w:tcPr>
            <w:tcW w:w="1682"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2019</w:t>
            </w:r>
          </w:p>
        </w:tc>
        <w:tc>
          <w:tcPr>
            <w:tcW w:w="1682" w:type="pct"/>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2019</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Phân b</w:t>
            </w:r>
            <w:r>
              <w:rPr>
                <w:b/>
                <w:bCs/>
              </w:rPr>
              <w:t xml:space="preserve">ổ </w:t>
            </w:r>
            <w:r>
              <w:rPr>
                <w:b/>
                <w:bCs/>
                <w:lang w:val="vi-VN"/>
              </w:rPr>
              <w:t>theo nhiệm vụ</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kiệm 10% để thực hiện CCTL</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cộng sau khi trừ tiết kiệm</w:t>
            </w:r>
          </w:p>
        </w:tc>
        <w:tc>
          <w:tcPr>
            <w:tcW w:w="0" w:type="auto"/>
            <w:tcBorders>
              <w:top w:val="single" w:sz="8" w:space="0" w:color="auto"/>
              <w:left w:val="single" w:sz="8" w:space="0" w:color="auto"/>
              <w:bottom w:val="nil"/>
              <w:right w:val="single" w:sz="8" w:space="0" w:color="auto"/>
              <w:tl2br w:val="nil"/>
              <w:tr2bl w:val="nil"/>
            </w:tcBorders>
            <w:shd w:val="clear" w:color="auto" w:fill="auto"/>
            <w:vAlign w:val="center"/>
          </w:tcPr>
          <w:p w:rsidR="00000000" w:rsidRDefault="00765F36">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S</w:t>
            </w:r>
            <w:r>
              <w:rPr>
                <w:b/>
                <w:bCs/>
              </w:rPr>
              <w:t>Ố</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153.656</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193.597</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17.347</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176.250</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1</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BCH Quân sự Tỉnh</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55.123</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69.055</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5.298</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63.757</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Trong đó:</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 </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 </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 H</w:t>
            </w:r>
            <w:r>
              <w:rPr>
                <w:i/>
                <w:iCs/>
              </w:rPr>
              <w:t xml:space="preserve">ỗ </w:t>
            </w:r>
            <w:r>
              <w:rPr>
                <w:i/>
                <w:iCs/>
                <w:lang w:val="vi-VN"/>
              </w:rPr>
              <w:t>trợ hoạt động BCH Quân sự T</w:t>
            </w:r>
            <w:r>
              <w:rPr>
                <w:i/>
                <w:iCs/>
              </w:rPr>
              <w:t>ỉ</w:t>
            </w:r>
            <w:r>
              <w:rPr>
                <w:i/>
                <w:iCs/>
                <w:lang w:val="vi-VN"/>
              </w:rPr>
              <w:t>nh</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46.057</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65.634</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4.956</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60.678</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 Huấn luyện, kiểm tra sẵn sàng động viên - qu</w:t>
            </w:r>
            <w:r>
              <w:rPr>
                <w:i/>
                <w:iCs/>
              </w:rPr>
              <w:t>â</w:t>
            </w:r>
            <w:r>
              <w:rPr>
                <w:i/>
                <w:iCs/>
                <w:lang w:val="vi-VN"/>
              </w:rPr>
              <w:t>n nhân dự bị, nghiệp vụ về công tác động viên, công tác tuyển quân</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8.965</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13.355</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13.336</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 Sỹ quan dự bị</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1.707</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2.020</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32</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1.988</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 Dân qu</w:t>
            </w:r>
            <w:r>
              <w:rPr>
                <w:i/>
                <w:iCs/>
              </w:rPr>
              <w:t>â</w:t>
            </w:r>
            <w:r>
              <w:rPr>
                <w:i/>
                <w:iCs/>
                <w:lang w:val="vi-VN"/>
              </w:rPr>
              <w:t>n tự vệ</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23.590</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25.846(1)</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2.464</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23.382</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 Hỗ trợ hoạt động</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11.795</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24.413(2)</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2.441</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21.972</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 Trường Quân sự T</w:t>
            </w:r>
            <w:r>
              <w:rPr>
                <w:i/>
                <w:iCs/>
              </w:rPr>
              <w:t>ỉ</w:t>
            </w:r>
            <w:r>
              <w:rPr>
                <w:i/>
                <w:iCs/>
                <w:lang w:val="vi-VN"/>
              </w:rPr>
              <w:t>nh</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9.066</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3.421 (3)</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342</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3.079</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2</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BCH Bộ đội Biên phòng Tỉnh</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41.611</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43.415 (4)</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4.153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39.262</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3</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Công an Tỉnh</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54.810</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78.878 (5)</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7.888</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70.990</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Trong đó, hỗ trợ hoạt động của đơn vị:</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15.515</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15.728</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1.573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14.155</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G</w:t>
            </w:r>
            <w:r>
              <w:rPr>
                <w:i/>
                <w:iCs/>
              </w:rPr>
              <w:t>ồ</w:t>
            </w:r>
            <w:r>
              <w:rPr>
                <w:i/>
                <w:iCs/>
                <w:lang w:val="vi-VN"/>
              </w:rPr>
              <w:t>m:</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 </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 </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Hỗ trợ hoạt động</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14.649</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15.000</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1.500</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13.500</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Ban Ch</w:t>
            </w:r>
            <w:r>
              <w:rPr>
                <w:i/>
                <w:iCs/>
              </w:rPr>
              <w:t xml:space="preserve">ỉ </w:t>
            </w:r>
            <w:r>
              <w:rPr>
                <w:i/>
                <w:iCs/>
                <w:lang w:val="vi-VN"/>
              </w:rPr>
              <w:t>đạo công tác bảo vệ bí mậ</w:t>
            </w:r>
            <w:r>
              <w:rPr>
                <w:i/>
                <w:iCs/>
                <w:lang w:val="vi-VN"/>
              </w:rPr>
              <w:t>t nhà nước</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188</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188</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19</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169</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i/>
                <w:iCs/>
                <w:lang w:val="vi-VN"/>
              </w:rPr>
              <w:t>Bảo vệ nhân quy</w:t>
            </w:r>
            <w:r>
              <w:rPr>
                <w:i/>
                <w:iCs/>
              </w:rPr>
              <w:t>ề</w:t>
            </w:r>
            <w:r>
              <w:rPr>
                <w:i/>
                <w:iCs/>
                <w:lang w:val="vi-VN"/>
              </w:rPr>
              <w:t>n</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600</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i/>
                <w:iCs/>
                <w:lang w:val="vi-VN"/>
              </w:rPr>
              <w:t>540</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54</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486</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4</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Kinh phí thăm hỏi các chức sắc tôn giáo và người có uy tín</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2.112</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2.249</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8</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2.241</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Ban Dân tộc</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50</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50</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45</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BCH B</w:t>
            </w:r>
            <w:r>
              <w:t>ộ</w:t>
            </w:r>
            <w:r>
              <w:rPr>
                <w:lang w:val="vi-VN"/>
              </w:rPr>
              <w:t xml:space="preserve"> đ</w:t>
            </w:r>
            <w:r>
              <w:t>ộ</w:t>
            </w:r>
            <w:r>
              <w:rPr>
                <w:lang w:val="vi-VN"/>
              </w:rPr>
              <w:t>i Biên phòng Tỉnh</w:t>
            </w:r>
          </w:p>
        </w:tc>
        <w:tc>
          <w:tcPr>
            <w:tcW w:w="47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542</w:t>
            </w:r>
          </w:p>
        </w:tc>
        <w:tc>
          <w:tcPr>
            <w:tcW w:w="607" w:type="pct"/>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729</w:t>
            </w:r>
          </w:p>
        </w:tc>
        <w:tc>
          <w:tcPr>
            <w:tcW w:w="61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w:t>
            </w:r>
          </w:p>
        </w:tc>
        <w:tc>
          <w:tcPr>
            <w:tcW w:w="457"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726</w:t>
            </w:r>
          </w:p>
        </w:tc>
        <w:tc>
          <w:tcPr>
            <w:tcW w:w="1008"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1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619"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Công an t</w:t>
            </w:r>
            <w:r>
              <w:t>ỉ</w:t>
            </w:r>
            <w:r>
              <w:rPr>
                <w:lang w:val="vi-VN"/>
              </w:rPr>
              <w:t>nh</w:t>
            </w:r>
          </w:p>
        </w:tc>
        <w:tc>
          <w:tcPr>
            <w:tcW w:w="47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1.520</w:t>
            </w:r>
          </w:p>
        </w:tc>
        <w:tc>
          <w:tcPr>
            <w:tcW w:w="607" w:type="pct"/>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1.470</w:t>
            </w:r>
          </w:p>
        </w:tc>
        <w:tc>
          <w:tcPr>
            <w:tcW w:w="61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57"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w:t>
            </w:r>
            <w:r>
              <w:rPr>
                <w:lang w:val="vi-VN"/>
              </w:rPr>
              <w:t>470</w:t>
            </w:r>
          </w:p>
        </w:tc>
        <w:tc>
          <w:tcPr>
            <w:tcW w:w="1008"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bl>
    <w:p w:rsidR="00000000" w:rsidRDefault="00765F36">
      <w:pPr>
        <w:spacing w:before="120" w:after="280" w:afterAutospacing="1"/>
      </w:pPr>
      <w:r>
        <w:rPr>
          <w:b/>
          <w:bCs/>
          <w:lang w:val="vi-VN"/>
        </w:rPr>
        <w:t>Ghi chú</w:t>
      </w:r>
    </w:p>
    <w:p w:rsidR="00000000" w:rsidRDefault="00765F36">
      <w:pPr>
        <w:spacing w:before="120" w:after="280" w:afterAutospacing="1"/>
      </w:pPr>
      <w:r>
        <w:rPr>
          <w:lang w:val="vi-VN"/>
        </w:rPr>
        <w:t xml:space="preserve">(1) : Mua sắm trang phục cho lực lượng dân quân: 19.972 triệu </w:t>
      </w:r>
      <w:r>
        <w:t>đ</w:t>
      </w:r>
      <w:r>
        <w:rPr>
          <w:lang w:val="vi-VN"/>
        </w:rPr>
        <w:t>ồng (giai đoạn 2011-2016: Trung ương BSCMT; giai đoạn 2017-2020: NSĐP đảm bảo theo Nghị định 86/2015/NĐ-CP); Công cụ h</w:t>
      </w:r>
      <w:r>
        <w:t xml:space="preserve">ỗ </w:t>
      </w:r>
      <w:r>
        <w:rPr>
          <w:lang w:val="vi-VN"/>
        </w:rPr>
        <w:t>trợ cho lực lượng Dân quân cơ động: 3.866 triệu đồng (Theo</w:t>
      </w:r>
      <w:r>
        <w:rPr>
          <w:lang w:val="vi-VN"/>
        </w:rPr>
        <w:t xml:space="preserve"> Thông tư số 65/2016/TT-BQP ngày 16/5/2016 của Bộ Quốc phòng); Bảo đảm vật chất, mô hình học cụ cho lực lượng Dân quân tự vệ: 480 triệu đồng (Theo công văn số 1277/BTC-DQ ngày 25/6/2015 Bộ Tham mưu - Bộ Tư lệnh Quân khu V); Bảo đảm Báo QĐND 1 số hằng ngày </w:t>
      </w:r>
      <w:r>
        <w:rPr>
          <w:lang w:val="vi-VN"/>
        </w:rPr>
        <w:t>cho Ban CHQS xã, phường, thị trấn, Ban CHQS CQ, TC cấp tỉnh, 30 Tiểu đội DQTT: 322 triệu đồng (tại Điều 24, Nghị định số 03/2016/NĐ-CP ngày 05/01/2016 của Chính phủ); KP hoạt động của dân quân tự vệ (Thông tư số 02/2016/TT-BQP ngày 08/01/2016 của Bộ Quốc p</w:t>
      </w:r>
      <w:r>
        <w:rPr>
          <w:lang w:val="vi-VN"/>
        </w:rPr>
        <w:t>hòng): 1.206 triệu đồng</w:t>
      </w:r>
    </w:p>
    <w:p w:rsidR="00000000" w:rsidRDefault="00765F36">
      <w:pPr>
        <w:spacing w:before="120" w:after="280" w:afterAutospacing="1"/>
      </w:pPr>
      <w:r>
        <w:rPr>
          <w:lang w:val="vi-VN"/>
        </w:rPr>
        <w:t>(2) : Chi công tác Ban chuyên trách của t</w:t>
      </w:r>
      <w:r>
        <w:t>ỉ</w:t>
      </w:r>
      <w:r>
        <w:rPr>
          <w:lang w:val="vi-VN"/>
        </w:rPr>
        <w:t>nh: 1.015 triệu đồng; Chi hoạt động tình báo, trinh sát (mật phí): 904 triệu đồng; Hỗ trợ kinh phí tuần tra kiểm soát địa bàn trong những ngày lễ tết và thời gian cao điểm: 800 triệu đồng; H</w:t>
      </w:r>
      <w:r>
        <w:rPr>
          <w:lang w:val="vi-VN"/>
        </w:rPr>
        <w:t>ỗ trợ hoạt động cho đội K52: 201 triệu đồng; Hỗ trợ sửa chữa xây dựng kho xưởng và mua sắm trang thiết bị chuyên môn: 11.446 triệu đồng...</w:t>
      </w:r>
    </w:p>
    <w:p w:rsidR="00000000" w:rsidRDefault="00765F36">
      <w:pPr>
        <w:spacing w:before="120" w:after="280" w:afterAutospacing="1"/>
      </w:pPr>
      <w:r>
        <w:rPr>
          <w:lang w:val="vi-VN"/>
        </w:rPr>
        <w:t>(3) : Hỗ trợ hoạt động 980 trđ; Sửa chữa, mua sắm trang thiết bị, vật chất trường quân sự địa phương: 941 trđ; xây dự</w:t>
      </w:r>
      <w:r>
        <w:rPr>
          <w:lang w:val="vi-VN"/>
        </w:rPr>
        <w:t>ng thao trường huấn luyện trường quân sự địa phương: 1.500 trđ.</w:t>
      </w:r>
    </w:p>
    <w:p w:rsidR="00000000" w:rsidRDefault="00765F36">
      <w:pPr>
        <w:spacing w:before="120" w:after="280" w:afterAutospacing="1"/>
      </w:pPr>
      <w:r>
        <w:rPr>
          <w:lang w:val="vi-VN"/>
        </w:rPr>
        <w:t>(4) : Kinh phí thực hiện Chỉ thị số 01/CT-TTg ngày 09/01/2015 của Th</w:t>
      </w:r>
      <w:r>
        <w:t xml:space="preserve">ủ </w:t>
      </w:r>
      <w:r>
        <w:rPr>
          <w:lang w:val="vi-VN"/>
        </w:rPr>
        <w:t xml:space="preserve">tướng Chính phủ: 2.996 </w:t>
      </w:r>
      <w:r>
        <w:t>tr</w:t>
      </w:r>
      <w:r>
        <w:rPr>
          <w:lang w:val="vi-VN"/>
        </w:rPr>
        <w:t>iệu đồng; kinh phí Đề án "Tăng cường PB GDPL cho cán bộ, nhân dân vùng biên giới, hải đảo": 173 t</w:t>
      </w:r>
      <w:r>
        <w:rPr>
          <w:lang w:val="vi-VN"/>
        </w:rPr>
        <w:t xml:space="preserve">riệu đồng; Trang thiết bị kỹ thuật nghiệp vụ và Công cụ hỗ trợ nhằm nâng cao năng lực quản lý, bảo vệ chủ quyền, lãnh thổ, an ninh biên giới quốc gia của Bộ đội Biên phòng tỉnh Gia Lai": 17.000 </w:t>
      </w:r>
      <w:r>
        <w:t>tr</w:t>
      </w:r>
      <w:r>
        <w:rPr>
          <w:lang w:val="vi-VN"/>
        </w:rPr>
        <w:t>iệu đồng; H</w:t>
      </w:r>
      <w:r>
        <w:t xml:space="preserve">ỗ </w:t>
      </w:r>
      <w:r>
        <w:rPr>
          <w:lang w:val="vi-VN"/>
        </w:rPr>
        <w:t xml:space="preserve">trợ sửa chữa, duy tu, bảo dưỡng đường tuần tra </w:t>
      </w:r>
      <w:r>
        <w:rPr>
          <w:lang w:val="vi-VN"/>
        </w:rPr>
        <w:t xml:space="preserve">biên giới 74,6 km: 3.000 </w:t>
      </w:r>
      <w:r>
        <w:t>tr</w:t>
      </w:r>
      <w:r>
        <w:rPr>
          <w:lang w:val="vi-VN"/>
        </w:rPr>
        <w:t>iệu đồng; Chi mua sắm doanh cụ s</w:t>
      </w:r>
      <w:r>
        <w:t xml:space="preserve">ở </w:t>
      </w:r>
      <w:r>
        <w:rPr>
          <w:lang w:val="vi-VN"/>
        </w:rPr>
        <w:t>chỉ huy, các đồn Biên phòng, BCH Biên phòng tỉnh: 3.000 triệu đồng; Chi sửa chữa công trình chiến đ</w:t>
      </w:r>
      <w:r>
        <w:t>ấ</w:t>
      </w:r>
      <w:r>
        <w:rPr>
          <w:lang w:val="vi-VN"/>
        </w:rPr>
        <w:t>u và xây dựng khu vực phòng thủ t</w:t>
      </w:r>
      <w:r>
        <w:t>ỉ</w:t>
      </w:r>
      <w:r>
        <w:rPr>
          <w:lang w:val="vi-VN"/>
        </w:rPr>
        <w:t xml:space="preserve">nh: 3.000 </w:t>
      </w:r>
      <w:r>
        <w:t>tr</w:t>
      </w:r>
      <w:r>
        <w:rPr>
          <w:lang w:val="vi-VN"/>
        </w:rPr>
        <w:t xml:space="preserve">iệu đồng; </w:t>
      </w:r>
    </w:p>
    <w:p w:rsidR="00000000" w:rsidRDefault="00765F36">
      <w:pPr>
        <w:spacing w:before="120" w:after="280" w:afterAutospacing="1"/>
      </w:pPr>
      <w:r>
        <w:rPr>
          <w:lang w:val="vi-VN"/>
        </w:rPr>
        <w:t>(5) : Kinh phí mua trang thiết bị phòn</w:t>
      </w:r>
      <w:r>
        <w:rPr>
          <w:lang w:val="vi-VN"/>
        </w:rPr>
        <w:t xml:space="preserve">g cháy chữa cháy: 40.000 trđ; Kinh phí mua trang phục cho lực lượng công an xã: 4.000 triệu đồng (giai đoạn 2011-2016: Trung ương BSCMT; giai đoạn 2017-2020: NSĐP đảm bảo theo Nghị định 86/2015/NĐ-CP); KP mua </w:t>
      </w:r>
      <w:r>
        <w:t>tr</w:t>
      </w:r>
      <w:r>
        <w:rPr>
          <w:lang w:val="vi-VN"/>
        </w:rPr>
        <w:t>ang phục Bảo vệ Dân phố: 1.600 triệu đồng (gi</w:t>
      </w:r>
      <w:r>
        <w:rPr>
          <w:lang w:val="vi-VN"/>
        </w:rPr>
        <w:t>ai đoạn 2011-2016: Trung ương BSCMT; giai đoạn 2017-2020: NSĐP đảm bảo theo Nghị định 86/2015/NĐ-CP); Kinh phí trang bị phương tiện cho bảo vệ dân phố (Vũ khí thô sơ, công cụ hỗ trợ, giấy chứng nhận, biển hiệu, băng chức danh...): 800 triệu đồng (Theo Thôn</w:t>
      </w:r>
      <w:r>
        <w:rPr>
          <w:lang w:val="vi-VN"/>
        </w:rPr>
        <w:t>g tư Liên tịch số 02/2007/TTLT-BCABLĐTBXH-BTC ngày 01/3/2007); Hệ thống xử lý nước thải nhà tạm giữ: 1.200 triệu đồng; Kinh phí lắp đặt hệ thống thiết bị ghi âm, ghi hình phục vụ công tác hỏi cung tại trại giam, nhà tạm giữ: 10.000 triệu đồng; Kinh phí tri</w:t>
      </w:r>
      <w:r>
        <w:rPr>
          <w:lang w:val="vi-VN"/>
        </w:rPr>
        <w:t>ển khai thực hiện việc xây dựng cơ sở dữ liệu quốc gia về dân cư: 2.000 triệu đồng.</w:t>
      </w:r>
    </w:p>
    <w:p w:rsidR="00000000" w:rsidRDefault="00765F36">
      <w:pPr>
        <w:spacing w:before="120" w:after="280" w:afterAutospacing="1"/>
      </w:pPr>
      <w:r>
        <w:rPr>
          <w:lang w:val="vi-VN"/>
        </w:rPr>
        <w:t> </w:t>
      </w:r>
    </w:p>
    <w:p w:rsidR="00000000" w:rsidRDefault="00765F36">
      <w:pPr>
        <w:spacing w:before="120" w:after="280" w:afterAutospacing="1"/>
        <w:jc w:val="right"/>
      </w:pPr>
      <w:bookmarkStart w:id="45" w:name="chuong_pl_19"/>
      <w:r>
        <w:rPr>
          <w:b/>
          <w:bCs/>
          <w:lang w:val="vi-VN"/>
        </w:rPr>
        <w:t>Biểu số 17</w:t>
      </w:r>
      <w:bookmarkEnd w:id="45"/>
    </w:p>
    <w:p w:rsidR="00000000" w:rsidRDefault="00765F36">
      <w:pPr>
        <w:spacing w:before="120" w:after="280" w:afterAutospacing="1"/>
        <w:jc w:val="center"/>
      </w:pPr>
      <w:bookmarkStart w:id="46" w:name="chuong_pl_19_name"/>
      <w:r>
        <w:rPr>
          <w:b/>
          <w:bCs/>
          <w:lang w:val="vi-VN"/>
        </w:rPr>
        <w:t>BIỂU CHI TIẾT PHÂN BỔ CHI KHÁC NGÂN SÁCH NĂM 2019</w:t>
      </w:r>
      <w:bookmarkEnd w:id="46"/>
    </w:p>
    <w:p w:rsidR="00000000" w:rsidRDefault="00765F36">
      <w:pPr>
        <w:spacing w:before="120" w:after="280" w:afterAutospacing="1"/>
        <w:jc w:val="center"/>
      </w:pPr>
      <w:r>
        <w:rPr>
          <w:i/>
          <w:iCs/>
        </w:rPr>
        <w:t xml:space="preserve">(Ban </w:t>
      </w:r>
      <w:r>
        <w:rPr>
          <w:i/>
          <w:iCs/>
          <w:lang w:val="vi-VN"/>
        </w:rPr>
        <w:t>hành kèm theo Nghị quyết số 148/NQ-HĐND ngày 06/12/2018 của HĐND tỉnh)</w:t>
      </w:r>
    </w:p>
    <w:p w:rsidR="00000000" w:rsidRDefault="00765F36">
      <w:pPr>
        <w:spacing w:before="120" w:after="280" w:afterAutospacing="1"/>
        <w:jc w:val="right"/>
      </w:pPr>
      <w:r>
        <w:rPr>
          <w:i/>
          <w:iCs/>
          <w:lang w:val="vi-VN"/>
        </w:rPr>
        <w:t>ĐVT: Tr.đồng</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549"/>
        <w:gridCol w:w="3025"/>
        <w:gridCol w:w="915"/>
        <w:gridCol w:w="1"/>
        <w:gridCol w:w="1"/>
        <w:gridCol w:w="938"/>
        <w:gridCol w:w="941"/>
        <w:gridCol w:w="934"/>
        <w:gridCol w:w="2076"/>
      </w:tblGrid>
      <w:tr w:rsidR="00000000">
        <w:trPr>
          <w:trHeight w:val="670"/>
        </w:trPr>
        <w:tc>
          <w:tcPr>
            <w:tcW w:w="605"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4712"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Đ</w:t>
            </w:r>
            <w:r>
              <w:rPr>
                <w:b/>
                <w:bCs/>
              </w:rPr>
              <w:t>ơ</w:t>
            </w:r>
            <w:r>
              <w:rPr>
                <w:b/>
                <w:bCs/>
                <w:lang w:val="vi-VN"/>
              </w:rPr>
              <w:t>n vị</w:t>
            </w:r>
          </w:p>
        </w:tc>
        <w:tc>
          <w:tcPr>
            <w:tcW w:w="1087" w:type="dxa"/>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w:t>
            </w:r>
            <w:r>
              <w:rPr>
                <w:b/>
                <w:bCs/>
                <w:lang w:val="vi-VN"/>
              </w:rPr>
              <w:t>ăm 2018</w:t>
            </w:r>
          </w:p>
        </w:tc>
        <w:tc>
          <w:tcPr>
            <w:tcW w:w="3377" w:type="dxa"/>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2019</w:t>
            </w:r>
          </w:p>
        </w:tc>
        <w:tc>
          <w:tcPr>
            <w:tcW w:w="3377" w:type="dxa"/>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2019</w:t>
            </w:r>
          </w:p>
        </w:tc>
        <w:tc>
          <w:tcPr>
            <w:tcW w:w="3377" w:type="dxa"/>
            <w:gridSpan w:val="3"/>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Dự toán năm 2019</w:t>
            </w:r>
          </w:p>
        </w:tc>
        <w:tc>
          <w:tcPr>
            <w:tcW w:w="33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Ghi chú</w:t>
            </w:r>
          </w:p>
        </w:tc>
      </w:tr>
      <w:tr w:rsidR="00000000">
        <w:tblPrEx>
          <w:tblBorders>
            <w:top w:val="none" w:sz="0" w:space="0" w:color="auto"/>
            <w:bottom w:val="none" w:sz="0" w:space="0" w:color="auto"/>
            <w:insideH w:val="none" w:sz="0" w:space="0" w:color="auto"/>
            <w:insideV w:val="none" w:sz="0" w:space="0" w:color="auto"/>
          </w:tblBorders>
        </w:tblPrEx>
        <w:trPr>
          <w:trHeight w:val="1116"/>
        </w:trPr>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1130"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Phân bổ theo nhiệm vụ</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Tiết kiệm 10% để thực hiện CCTL</w:t>
            </w:r>
          </w:p>
        </w:tc>
        <w:tc>
          <w:tcPr>
            <w:tcW w:w="11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cộng sau kh</w:t>
            </w:r>
            <w:r>
              <w:rPr>
                <w:b/>
                <w:bCs/>
              </w:rPr>
              <w:t xml:space="preserve">i </w:t>
            </w:r>
            <w:r>
              <w:rPr>
                <w:b/>
                <w:bCs/>
                <w:lang w:val="vi-VN"/>
              </w:rPr>
              <w:t>trừ tiết kiệm</w:t>
            </w:r>
          </w:p>
        </w:tc>
        <w:tc>
          <w:tcPr>
            <w:tcW w:w="33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274"/>
        </w:trPr>
        <w:tc>
          <w:tcPr>
            <w:tcW w:w="6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4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10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1130"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4</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5</w:t>
            </w:r>
          </w:p>
        </w:tc>
        <w:tc>
          <w:tcPr>
            <w:tcW w:w="11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6</w:t>
            </w:r>
          </w:p>
        </w:tc>
        <w:tc>
          <w:tcPr>
            <w:tcW w:w="33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7</w:t>
            </w:r>
          </w:p>
        </w:tc>
      </w:tr>
      <w:tr w:rsidR="00000000">
        <w:tblPrEx>
          <w:tblBorders>
            <w:top w:val="none" w:sz="0" w:space="0" w:color="auto"/>
            <w:bottom w:val="none" w:sz="0" w:space="0" w:color="auto"/>
            <w:insideH w:val="none" w:sz="0" w:space="0" w:color="auto"/>
            <w:insideV w:val="none" w:sz="0" w:space="0" w:color="auto"/>
          </w:tblBorders>
        </w:tblPrEx>
        <w:trPr>
          <w:trHeight w:val="374"/>
        </w:trPr>
        <w:tc>
          <w:tcPr>
            <w:tcW w:w="6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 </w:t>
            </w:r>
          </w:p>
        </w:tc>
        <w:tc>
          <w:tcPr>
            <w:tcW w:w="4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w:t>
            </w:r>
            <w:r>
              <w:rPr>
                <w:b/>
                <w:bCs/>
              </w:rPr>
              <w:t>Ổ</w:t>
            </w:r>
            <w:r>
              <w:rPr>
                <w:b/>
                <w:bCs/>
                <w:lang w:val="vi-VN"/>
              </w:rPr>
              <w:t>NG S</w:t>
            </w:r>
            <w:r>
              <w:rPr>
                <w:b/>
                <w:bCs/>
              </w:rPr>
              <w:t>Ố</w:t>
            </w:r>
          </w:p>
        </w:tc>
        <w:tc>
          <w:tcPr>
            <w:tcW w:w="10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51.000</w:t>
            </w:r>
          </w:p>
        </w:tc>
        <w:tc>
          <w:tcPr>
            <w:tcW w:w="1130"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49.741</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4.650</w:t>
            </w:r>
          </w:p>
        </w:tc>
        <w:tc>
          <w:tcPr>
            <w:tcW w:w="11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45.091</w:t>
            </w:r>
          </w:p>
        </w:tc>
        <w:tc>
          <w:tcPr>
            <w:tcW w:w="33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1354"/>
        </w:trPr>
        <w:tc>
          <w:tcPr>
            <w:tcW w:w="6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c>
          <w:tcPr>
            <w:tcW w:w="4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Văn phòng Tỉnh ủy (Báo Gia Lai: kinh ph</w:t>
            </w:r>
            <w:r>
              <w:rPr>
                <w:lang w:val="vi-VN"/>
              </w:rPr>
              <w:t>í đặt mua các loại báo cấp cho đảng viên 30 năm tuổi Đảng tr</w:t>
            </w:r>
            <w:r>
              <w:t xml:space="preserve">ở </w:t>
            </w:r>
            <w:r>
              <w:rPr>
                <w:lang w:val="vi-VN"/>
              </w:rPr>
              <w:t>lên đã nghỉ hưu trên địa bàn tỉnh)</w:t>
            </w:r>
          </w:p>
        </w:tc>
        <w:tc>
          <w:tcPr>
            <w:tcW w:w="10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3.500</w:t>
            </w:r>
          </w:p>
        </w:tc>
        <w:tc>
          <w:tcPr>
            <w:tcW w:w="1130"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3.238</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1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3.238</w:t>
            </w:r>
          </w:p>
        </w:tc>
        <w:tc>
          <w:tcPr>
            <w:tcW w:w="33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rPr>
          <w:trHeight w:val="544"/>
        </w:trPr>
        <w:tc>
          <w:tcPr>
            <w:tcW w:w="605"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2</w:t>
            </w:r>
          </w:p>
        </w:tc>
        <w:tc>
          <w:tcPr>
            <w:tcW w:w="4712"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Kinh phí thực hiện nhiệm vụ đối ngoại, công tác biên giới</w:t>
            </w:r>
          </w:p>
        </w:tc>
        <w:tc>
          <w:tcPr>
            <w:tcW w:w="108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13.000</w:t>
            </w:r>
          </w:p>
        </w:tc>
        <w:tc>
          <w:tcPr>
            <w:tcW w:w="1130" w:type="dxa"/>
            <w:gridSpan w:val="3"/>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13.000</w:t>
            </w:r>
          </w:p>
        </w:tc>
        <w:tc>
          <w:tcPr>
            <w:tcW w:w="1127"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1.300</w:t>
            </w:r>
          </w:p>
        </w:tc>
        <w:tc>
          <w:tcPr>
            <w:tcW w:w="1120" w:type="dxa"/>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11.700</w:t>
            </w:r>
          </w:p>
        </w:tc>
        <w:tc>
          <w:tcPr>
            <w:tcW w:w="3301" w:type="dxa"/>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(1)</w:t>
            </w:r>
          </w:p>
        </w:tc>
      </w:tr>
      <w:tr w:rsidR="00000000">
        <w:tblPrEx>
          <w:tblBorders>
            <w:top w:val="none" w:sz="0" w:space="0" w:color="auto"/>
            <w:bottom w:val="none" w:sz="0" w:space="0" w:color="auto"/>
            <w:insideH w:val="none" w:sz="0" w:space="0" w:color="auto"/>
            <w:insideV w:val="none" w:sz="0" w:space="0" w:color="auto"/>
          </w:tblBorders>
        </w:tblPrEx>
        <w:trPr>
          <w:trHeight w:val="583"/>
        </w:trPr>
        <w:tc>
          <w:tcPr>
            <w:tcW w:w="605"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3</w:t>
            </w:r>
          </w:p>
        </w:tc>
        <w:tc>
          <w:tcPr>
            <w:tcW w:w="4712"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Kinh phí phục vụ tết nguyên đán 2019 và cá</w:t>
            </w:r>
            <w:r>
              <w:rPr>
                <w:lang w:val="vi-VN"/>
              </w:rPr>
              <w:t>c khoản chi khác</w:t>
            </w:r>
          </w:p>
        </w:tc>
        <w:tc>
          <w:tcPr>
            <w:tcW w:w="108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28.278</w:t>
            </w:r>
          </w:p>
        </w:tc>
        <w:tc>
          <w:tcPr>
            <w:tcW w:w="1130" w:type="dxa"/>
            <w:gridSpan w:val="3"/>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33.503</w:t>
            </w:r>
          </w:p>
        </w:tc>
        <w:tc>
          <w:tcPr>
            <w:tcW w:w="1127"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3.350</w:t>
            </w:r>
          </w:p>
        </w:tc>
        <w:tc>
          <w:tcPr>
            <w:tcW w:w="1120" w:type="dxa"/>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30.153</w:t>
            </w:r>
          </w:p>
        </w:tc>
        <w:tc>
          <w:tcPr>
            <w:tcW w:w="3301" w:type="dxa"/>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r>
    </w:tbl>
    <w:p w:rsidR="00000000" w:rsidRDefault="00765F36">
      <w:pPr>
        <w:spacing w:before="120" w:after="280" w:afterAutospacing="1"/>
      </w:pPr>
      <w:r>
        <w:rPr>
          <w:b/>
          <w:bCs/>
          <w:lang w:val="vi-VN"/>
        </w:rPr>
        <w:t>Ghi chú:</w:t>
      </w:r>
    </w:p>
    <w:p w:rsidR="00000000" w:rsidRDefault="00765F36">
      <w:pPr>
        <w:spacing w:before="120" w:after="280" w:afterAutospacing="1"/>
      </w:pPr>
      <w:r>
        <w:rPr>
          <w:lang w:val="vi-VN"/>
        </w:rPr>
        <w:t>(1): Trong đó có kinh phí hỗ trợ Hội người Campuchia gốc Việt Nam tại tỉnh Ratanakiri - Campuchia.</w:t>
      </w:r>
    </w:p>
    <w:p w:rsidR="00000000" w:rsidRDefault="00765F36">
      <w:pPr>
        <w:spacing w:before="120" w:after="280" w:afterAutospacing="1"/>
      </w:pPr>
      <w:r>
        <w:t> </w:t>
      </w:r>
    </w:p>
    <w:p w:rsidR="00000000" w:rsidRDefault="00765F36">
      <w:pPr>
        <w:spacing w:before="120" w:after="280" w:afterAutospacing="1"/>
        <w:jc w:val="right"/>
      </w:pPr>
      <w:bookmarkStart w:id="47" w:name="chuong_pl_20"/>
      <w:r>
        <w:rPr>
          <w:b/>
          <w:bCs/>
          <w:lang w:val="vi-VN"/>
        </w:rPr>
        <w:t>Biểu số 18</w:t>
      </w:r>
      <w:bookmarkEnd w:id="47"/>
    </w:p>
    <w:p w:rsidR="00000000" w:rsidRDefault="00765F36">
      <w:pPr>
        <w:spacing w:before="120" w:after="280" w:afterAutospacing="1"/>
        <w:jc w:val="center"/>
      </w:pPr>
      <w:bookmarkStart w:id="48" w:name="chuong_pl_20_name"/>
      <w:r>
        <w:rPr>
          <w:b/>
          <w:bCs/>
        </w:rPr>
        <w:t>BIỂU CHI TIẾT PHÂN BỔ CHI CÁC MỤC TIÊU TRUNG ƯƠNG BỔ SUNG NĂM 2019 (Vốn sự nghiệp)</w:t>
      </w:r>
      <w:bookmarkEnd w:id="48"/>
    </w:p>
    <w:p w:rsidR="00000000" w:rsidRDefault="00765F36">
      <w:pPr>
        <w:spacing w:before="120" w:after="280" w:afterAutospacing="1"/>
        <w:jc w:val="center"/>
      </w:pPr>
      <w:r>
        <w:rPr>
          <w:i/>
          <w:iCs/>
          <w:lang w:val="vi-VN"/>
        </w:rPr>
        <w:t xml:space="preserve">(Ban </w:t>
      </w:r>
      <w:r>
        <w:rPr>
          <w:i/>
          <w:iCs/>
          <w:lang w:val="vi-VN"/>
        </w:rPr>
        <w:t>hành kèm theo Nghị quyết số 148/NQ-HĐND ngày 06/12/2018 của HĐND tỉnh)</w:t>
      </w:r>
    </w:p>
    <w:p w:rsidR="00000000" w:rsidRDefault="00765F36">
      <w:pPr>
        <w:spacing w:before="120" w:after="280" w:afterAutospacing="1"/>
        <w:jc w:val="right"/>
      </w:pPr>
      <w:r>
        <w:rPr>
          <w:i/>
          <w:iCs/>
        </w:rPr>
        <w:t>Đơn vị tính: Triệu đồng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551"/>
        <w:gridCol w:w="2608"/>
        <w:gridCol w:w="891"/>
        <w:gridCol w:w="927"/>
        <w:gridCol w:w="897"/>
        <w:gridCol w:w="3506"/>
      </w:tblGrid>
      <w:tr w:rsidR="00000000">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STT</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Nội dung</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Tổng bổ sung c</w:t>
            </w:r>
            <w:r>
              <w:rPr>
                <w:b/>
                <w:bCs/>
              </w:rPr>
              <w:t xml:space="preserve">ó </w:t>
            </w:r>
            <w:r>
              <w:rPr>
                <w:b/>
                <w:bCs/>
                <w:lang w:val="vi-VN"/>
              </w:rPr>
              <w:t>mục tiêu năm 2019</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Ngân sách tỉnh</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NS huyện, thị xã, thành phố</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Tên ĐV dự toán</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A</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B</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1=2+3</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2</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3</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lang w:val="vi-VN"/>
              </w:rPr>
              <w:t>4</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I</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w:t>
            </w:r>
            <w:r>
              <w:rPr>
                <w:b/>
                <w:bCs/>
              </w:rPr>
              <w:t>Ổ</w:t>
            </w:r>
            <w:r>
              <w:rPr>
                <w:b/>
                <w:bCs/>
                <w:lang w:val="vi-VN"/>
              </w:rPr>
              <w:t>NG V</w:t>
            </w:r>
            <w:r>
              <w:rPr>
                <w:b/>
                <w:bCs/>
              </w:rPr>
              <w:t>Ố</w:t>
            </w:r>
            <w:r>
              <w:rPr>
                <w:b/>
                <w:bCs/>
                <w:lang w:val="vi-VN"/>
              </w:rPr>
              <w:t>N TRONG NƯỚC</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628.661</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400.</w:t>
            </w:r>
            <w:r>
              <w:rPr>
                <w:b/>
                <w:bCs/>
                <w:lang w:val="vi-VN"/>
              </w:rPr>
              <w:t>833</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227.828</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1</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Hỗ trợ Hội Văn học nghệ thuật và Hội nhà báo</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610</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610</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Hội V</w:t>
            </w:r>
            <w:r>
              <w:t>ă</w:t>
            </w:r>
            <w:r>
              <w:rPr>
                <w:lang w:val="vi-VN"/>
              </w:rPr>
              <w:t>n học nghệ thuật 510 trđ; Hội Nhà báo 100 trđ</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2</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Hỗ trợ thực hiện một số đề án, dự án KHCN</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1.200</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1.200</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w:t>
            </w:r>
            <w:r>
              <w:t>ở</w:t>
            </w:r>
            <w:r>
              <w:rPr>
                <w:lang w:val="vi-VN"/>
              </w:rPr>
              <w:t xml:space="preserve"> Khoa học công nghệ</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3</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Chính sách trợ giúp pháp lý</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2.371</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2.371</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 </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Sở Tư </w:t>
            </w:r>
            <w:r>
              <w:rPr>
                <w:lang w:val="vi-VN"/>
              </w:rPr>
              <w:t>pháp</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4</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Hỗ trợ chi phí học t</w:t>
            </w:r>
            <w:r>
              <w:rPr>
                <w:b/>
                <w:bCs/>
              </w:rPr>
              <w:t>ậ</w:t>
            </w:r>
            <w:r>
              <w:rPr>
                <w:b/>
                <w:bCs/>
                <w:lang w:val="vi-VN"/>
              </w:rPr>
              <w:t>p và miễn, giảm học phí</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114.580</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6.447</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108.133</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w:t>
            </w:r>
            <w:r>
              <w:t>ở</w:t>
            </w:r>
            <w:r>
              <w:rPr>
                <w:lang w:val="vi-VN"/>
              </w:rPr>
              <w:t xml:space="preserve"> Giáo d</w:t>
            </w:r>
            <w:r>
              <w:t xml:space="preserve">ục </w:t>
            </w:r>
            <w:r>
              <w:rPr>
                <w:lang w:val="vi-VN"/>
              </w:rPr>
              <w:t>và đào t</w:t>
            </w:r>
            <w:r>
              <w:t>ạ</w:t>
            </w:r>
            <w:r>
              <w:rPr>
                <w:lang w:val="vi-VN"/>
              </w:rPr>
              <w:t>o 3.880 trđ; số còn lại phân bổ sau 2.567 trđ. (1)</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5</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Hỗ tr</w:t>
            </w:r>
            <w:r>
              <w:rPr>
                <w:b/>
                <w:bCs/>
              </w:rPr>
              <w:t xml:space="preserve">ợ </w:t>
            </w:r>
            <w:r>
              <w:rPr>
                <w:b/>
                <w:bCs/>
                <w:lang w:val="vi-VN"/>
              </w:rPr>
              <w:t>học sinh và trường phổ thông ở xã ĐBKK</w:t>
            </w:r>
            <w:r>
              <w:rPr>
                <w:lang w:val="vi-VN"/>
              </w:rPr>
              <w:t xml:space="preserve"> </w:t>
            </w:r>
            <w:r>
              <w:rPr>
                <w:i/>
                <w:iCs/>
                <w:lang w:val="vi-VN"/>
              </w:rPr>
              <w:t xml:space="preserve">(Nghị định </w:t>
            </w:r>
            <w:r>
              <w:rPr>
                <w:i/>
                <w:iCs/>
              </w:rPr>
              <w:t>1</w:t>
            </w:r>
            <w:r>
              <w:rPr>
                <w:i/>
                <w:iCs/>
                <w:lang w:val="vi-VN"/>
              </w:rPr>
              <w:t>16/20</w:t>
            </w:r>
            <w:r>
              <w:rPr>
                <w:i/>
                <w:iCs/>
              </w:rPr>
              <w:t>1</w:t>
            </w:r>
            <w:r>
              <w:rPr>
                <w:i/>
                <w:iCs/>
                <w:lang w:val="vi-VN"/>
              </w:rPr>
              <w:t>6/NĐ-CP ngày 18/07/2016 của Ch</w:t>
            </w:r>
            <w:r>
              <w:rPr>
                <w:i/>
                <w:iCs/>
              </w:rPr>
              <w:t>í</w:t>
            </w:r>
            <w:r>
              <w:rPr>
                <w:i/>
                <w:iCs/>
                <w:lang w:val="vi-VN"/>
              </w:rPr>
              <w:t>nh phủ)</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33.</w:t>
            </w:r>
            <w:r>
              <w:rPr>
                <w:lang w:val="vi-VN"/>
              </w:rPr>
              <w:t>191</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33.191</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Các huyện</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lang w:val="vi-VN"/>
              </w:rPr>
              <w:t>6</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Học bổng học sinh DTNT; học b</w:t>
            </w:r>
            <w:r>
              <w:rPr>
                <w:b/>
                <w:bCs/>
              </w:rPr>
              <w:t>ổ</w:t>
            </w:r>
            <w:r>
              <w:rPr>
                <w:b/>
                <w:bCs/>
                <w:lang w:val="vi-VN"/>
              </w:rPr>
              <w:t>ng và phương tiện học tập cho học sinh khuyết tật; hỗ trợ chi phí học tập cho sinh viên là người DTTS thuộc hộ nghèo, cận nghèo; chính sách nội trú đối với HS, SV học cao đẳng, trung cấp</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25.114</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15.915</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9.199</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Học bổng học sinh DTNT</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6.826</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1.408</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5.418</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w:t>
            </w:r>
            <w:r>
              <w:t>ở</w:t>
            </w:r>
            <w:r>
              <w:rPr>
                <w:lang w:val="vi-VN"/>
              </w:rPr>
              <w:t xml:space="preserve"> Giáo d</w:t>
            </w:r>
            <w:r>
              <w:t>ục</w:t>
            </w:r>
            <w:r>
              <w:rPr>
                <w:lang w:val="vi-VN"/>
              </w:rPr>
              <w:t xml:space="preserve"> và đào t</w:t>
            </w:r>
            <w:r>
              <w:t>ạ</w:t>
            </w:r>
            <w:r>
              <w:rPr>
                <w:lang w:val="vi-VN"/>
              </w:rPr>
              <w:t>o.</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Học bổng và phương tiện học tập cho học sinh khuyết tật</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1.051</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1.051</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Các huyện, thị xã, thành phố</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39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Hỗ trợ chi phí học tập cho sinh viên là người DTTS thuộc hộ nghèo, cận ngh</w:t>
            </w:r>
            <w:r>
              <w:rPr>
                <w:lang w:val="vi-VN"/>
              </w:rPr>
              <w:t>èo</w:t>
            </w:r>
          </w:p>
        </w:tc>
        <w:tc>
          <w:tcPr>
            <w:tcW w:w="475"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w:t>
            </w:r>
          </w:p>
        </w:tc>
        <w:tc>
          <w:tcPr>
            <w:tcW w:w="494"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39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Chính sách nội trú đối với HS, SV học cao đẳng, trung cấp</w:t>
            </w:r>
          </w:p>
        </w:tc>
        <w:tc>
          <w:tcPr>
            <w:tcW w:w="475"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17.237</w:t>
            </w:r>
          </w:p>
        </w:tc>
        <w:tc>
          <w:tcPr>
            <w:tcW w:w="494"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14.507</w:t>
            </w:r>
          </w:p>
        </w:tc>
        <w:tc>
          <w:tcPr>
            <w:tcW w:w="47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2.730</w:t>
            </w:r>
          </w:p>
        </w:tc>
        <w:tc>
          <w:tcPr>
            <w:tcW w:w="1869"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xml:space="preserve">Sở </w:t>
            </w:r>
            <w:r>
              <w:rPr>
                <w:lang w:val="vi-VN"/>
              </w:rPr>
              <w:t xml:space="preserve">Giáo dục và đào tạo 1.251 trđ; số còn lại phân bổ sau 13.256 </w:t>
            </w:r>
            <w:r>
              <w:t>tr</w:t>
            </w:r>
            <w:r>
              <w:rPr>
                <w:lang w:val="vi-VN"/>
              </w:rPr>
              <w:t>đ . (2)</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7</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rPr>
              <w:t>Hỗ trợ kinh phí đào tạo cán bộ quân sự cấp xã; hỗ trợ kinh phí đào tạo cán bộ cơ sở vùn</w:t>
            </w:r>
            <w:r>
              <w:rPr>
                <w:b/>
                <w:bCs/>
              </w:rPr>
              <w:t>g Tây Nguyên; Kinh phí thực hiện đề án giảm thiểu hôn nhân cận huyết</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9.721</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1.774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7.947</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Hỗ trợ kinh phí đào tạo cán bộ quân sự cấp xã</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1.494</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1.494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Bộ chỉ huy quân sự tỉnh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Hỗ trợ kinh phí đào tạo cán bộ cơ sở vùng Tây Nguyên</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7.947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7.947</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Các huyện,</w:t>
            </w:r>
            <w:r>
              <w:t xml:space="preserve"> thị xã, thành phố</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Kinh phí thực hiện đề án giảm thiểu hôn nhân cận huyết</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280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280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Ban Dân tộc tỉnh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8</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rPr>
              <w:t>Hỗ trợ KP mua thẻ BHYT người nghèo, người sống ở vùng kinh tế đặc biệt khó khăn, người dân tộc thiểu số sống ở vùng KT-XH khó khăn</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153.865</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153.865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9</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rPr>
              <w:t>Hỗ trợ mua thẻ BHYT cho trẻ em dưới 6 tuổi</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15.809</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15.809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10</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rPr>
              <w:t xml:space="preserve">Hỗ trợ kinh phí mua thẻ BHYT cho các đối tượng </w:t>
            </w:r>
            <w:r>
              <w:rPr>
                <w:b/>
                <w:bCs/>
                <w:i/>
                <w:iCs/>
              </w:rPr>
              <w:t>(cựu chiến binh, thanh niên xung phong, bảo trợ xã hội, học sinh, sinh viên, hộ cận nghèo, hộ nông lâm ngư nghiệp có mức sống trung bình, n</w:t>
            </w:r>
            <w:r>
              <w:rPr>
                <w:b/>
                <w:bCs/>
                <w:i/>
                <w:iCs/>
              </w:rPr>
              <w:t>gười hiến bộ phận cơ thể người)</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36.690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36.690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Hỗ trợ KP mua thẻ BHYT cho đối tượng cựu chiến binh, thanh niên xung phong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1.698</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1.698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Hỗ trợ KP mua thẻ BHYT cho đối tượng học sinh, sinh viên</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2.809</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2.809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Hỗ trợ KP mua thẻ BHYT cho đối tư</w:t>
            </w:r>
            <w:r>
              <w:t>ợng cận nghèo</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22.078</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22.078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Hỗ trợ KP mua thẻ BHYT cho đối tượng hộ nông lâm ngư nghiệp có mức sống trung bình</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10.098</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10.098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t>Hỗ trợ KP mua thẻ BHYT cho đối tượng người hiến bộ phận cơ thể người</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7</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11</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rPr>
              <w:t xml:space="preserve">Hỗ </w:t>
            </w:r>
            <w:r>
              <w:rPr>
                <w:b/>
                <w:bCs/>
                <w:lang w:val="vi-VN"/>
              </w:rPr>
              <w:t>trợ thực hiện chính sách đối v</w:t>
            </w:r>
            <w:r>
              <w:rPr>
                <w:b/>
                <w:bCs/>
              </w:rPr>
              <w:t>ớ</w:t>
            </w:r>
            <w:r>
              <w:rPr>
                <w:b/>
                <w:bCs/>
                <w:lang w:val="vi-VN"/>
              </w:rPr>
              <w:t xml:space="preserve">i </w:t>
            </w:r>
            <w:r>
              <w:rPr>
                <w:b/>
                <w:bCs/>
                <w:lang w:val="vi-VN"/>
              </w:rPr>
              <w:t>đối tư</w:t>
            </w:r>
            <w:r>
              <w:rPr>
                <w:b/>
                <w:bCs/>
              </w:rPr>
              <w:t>ợn</w:t>
            </w:r>
            <w:r>
              <w:rPr>
                <w:b/>
                <w:bCs/>
                <w:lang w:val="vi-VN"/>
              </w:rPr>
              <w:t>g bảo trợ xã hội; hỗ trợ tiền điện hộ nghèo, hộ chính sách xã hội; trợ giá trực tiếp cho người dân tộc thiểu số nghèo ở vùng khó khăn; hỗ trợ chính sách đ</w:t>
            </w:r>
            <w:r>
              <w:rPr>
                <w:b/>
                <w:bCs/>
              </w:rPr>
              <w:t>ố</w:t>
            </w:r>
            <w:r>
              <w:rPr>
                <w:b/>
                <w:bCs/>
                <w:lang w:val="vi-VN"/>
              </w:rPr>
              <w:t>i v</w:t>
            </w:r>
            <w:r>
              <w:rPr>
                <w:b/>
                <w:bCs/>
              </w:rPr>
              <w:t>ớ</w:t>
            </w:r>
            <w:r>
              <w:rPr>
                <w:b/>
                <w:bCs/>
                <w:lang w:val="vi-VN"/>
              </w:rPr>
              <w:t>i người có uy tín trong đồng bào dân tộc thiểu s</w:t>
            </w:r>
            <w:r>
              <w:rPr>
                <w:b/>
                <w:bCs/>
              </w:rPr>
              <w:t>ố</w:t>
            </w:r>
            <w:r>
              <w:rPr>
                <w:b/>
                <w:bCs/>
                <w:lang w:val="vi-VN"/>
              </w:rPr>
              <w:t>; hỗ tr</w:t>
            </w:r>
            <w:r>
              <w:rPr>
                <w:b/>
                <w:bCs/>
              </w:rPr>
              <w:t xml:space="preserve">ợ </w:t>
            </w:r>
            <w:r>
              <w:rPr>
                <w:b/>
                <w:bCs/>
                <w:lang w:val="vi-VN"/>
              </w:rPr>
              <w:t>tổ chức, đ</w:t>
            </w:r>
            <w:r>
              <w:rPr>
                <w:b/>
                <w:bCs/>
              </w:rPr>
              <w:t xml:space="preserve">ơn </w:t>
            </w:r>
            <w:r>
              <w:rPr>
                <w:b/>
                <w:bCs/>
                <w:lang w:val="vi-VN"/>
              </w:rPr>
              <w:t>vị s</w:t>
            </w:r>
            <w:r>
              <w:rPr>
                <w:b/>
                <w:bCs/>
              </w:rPr>
              <w:t xml:space="preserve">ử </w:t>
            </w:r>
            <w:r>
              <w:rPr>
                <w:b/>
                <w:bCs/>
                <w:lang w:val="vi-VN"/>
              </w:rPr>
              <w:t>dụng lao độn</w:t>
            </w:r>
            <w:r>
              <w:rPr>
                <w:b/>
                <w:bCs/>
                <w:lang w:val="vi-VN"/>
              </w:rPr>
              <w:t>g là người dân tộc thiểu số</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69.651</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2.615</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67.036</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w:t>
            </w:r>
            <w:r>
              <w:t xml:space="preserve">ỗ </w:t>
            </w:r>
            <w:r>
              <w:rPr>
                <w:lang w:val="vi-VN"/>
              </w:rPr>
              <w:t>trợ thực hiện chính sách đối với đối tượng bảo trợ xã hội</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44.950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44.950</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Các huyện, thị xã, thành ph</w:t>
            </w:r>
            <w:r>
              <w:t>ố</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w:t>
            </w:r>
            <w:r>
              <w:t xml:space="preserve">ỗ </w:t>
            </w:r>
            <w:r>
              <w:rPr>
                <w:lang w:val="vi-VN"/>
              </w:rPr>
              <w:t xml:space="preserve">trợ tiền </w:t>
            </w:r>
            <w:r>
              <w:t>đ</w:t>
            </w:r>
            <w:r>
              <w:rPr>
                <w:lang w:val="vi-VN"/>
              </w:rPr>
              <w:t>iện hộ nghèo, hộ chính sách xã hội</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20.778</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20.778</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Các huyện, thị xã, thành ph</w:t>
            </w:r>
            <w:r>
              <w:t>ố</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w:t>
            </w:r>
            <w:r>
              <w:t xml:space="preserve">ỗ </w:t>
            </w:r>
            <w:r>
              <w:rPr>
                <w:lang w:val="vi-VN"/>
              </w:rPr>
              <w:t>trợ chính sách đối với người có uy tín trong đồng bào dân tộc thiểu số</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2.397</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1.089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1.308</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Ban Dân tộc</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Hỗ trợ tổ chức, đ</w:t>
            </w:r>
            <w:r>
              <w:t xml:space="preserve">ơn </w:t>
            </w:r>
            <w:r>
              <w:rPr>
                <w:lang w:val="vi-VN"/>
              </w:rPr>
              <w:t>vị sử dụng lao động là người dân tộc thiểu số</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Bổ sung dự toán năm 2018 là 671 </w:t>
            </w:r>
            <w:r>
              <w:t>tr</w:t>
            </w:r>
            <w:r>
              <w:rPr>
                <w:lang w:val="vi-VN"/>
              </w:rPr>
              <w:t>đ; dự toán năm 2019 là 855 trđ. Gồm: Trạm</w:t>
            </w:r>
            <w:r>
              <w:rPr>
                <w:lang w:val="vi-VN"/>
              </w:rPr>
              <w:t xml:space="preserve"> Lập 14 trđ; Kông Chro 77 trđ; Krông Pa 53 trđ; Ka Nak 39 trđ; Đăk Roong 50 trđ; Lơ Ku 56 trđ; Bàu Cạn 9 trđ; Quang Đức 1.228 </w:t>
            </w:r>
            <w:r>
              <w:t>tr</w:t>
            </w:r>
            <w:r>
              <w:rPr>
                <w:lang w:val="vi-VN"/>
              </w:rPr>
              <w:t>đ.</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12</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 xml:space="preserve">Kinh phí nâng cấp </w:t>
            </w:r>
            <w:r>
              <w:rPr>
                <w:b/>
                <w:bCs/>
              </w:rPr>
              <w:t>đ</w:t>
            </w:r>
            <w:r>
              <w:rPr>
                <w:b/>
                <w:bCs/>
                <w:lang w:val="vi-VN"/>
              </w:rPr>
              <w:t>ô thị; Hỗ tr</w:t>
            </w:r>
            <w:r>
              <w:rPr>
                <w:b/>
                <w:bCs/>
              </w:rPr>
              <w:t>ợ</w:t>
            </w:r>
            <w:r>
              <w:rPr>
                <w:b/>
                <w:bCs/>
                <w:lang w:val="vi-VN"/>
              </w:rPr>
              <w:t xml:space="preserve"> k</w:t>
            </w:r>
            <w:r>
              <w:rPr>
                <w:b/>
                <w:bCs/>
              </w:rPr>
              <w:t>i</w:t>
            </w:r>
            <w:r>
              <w:rPr>
                <w:b/>
                <w:bCs/>
                <w:lang w:val="vi-VN"/>
              </w:rPr>
              <w:t>nh phí thực hiện đề án tăng cường công tác quản lý khai thác gỗ rừng tự nhiên giai đoạ</w:t>
            </w:r>
            <w:r>
              <w:rPr>
                <w:b/>
                <w:bCs/>
                <w:lang w:val="vi-VN"/>
              </w:rPr>
              <w:t>n 2014-2020; hỗ trợ kinh phí sản phẩm, dịch vụ công ích thủy lợi</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25.301</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22.979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2.322</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rP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Hỗ trợ kinh phí thực hiện đề án tăng cường công tác quản lý khai thác g</w:t>
            </w:r>
            <w:r>
              <w:t xml:space="preserve">ỗ </w:t>
            </w:r>
            <w:r>
              <w:rPr>
                <w:lang w:val="vi-VN"/>
              </w:rPr>
              <w:t>rừng tự nhiên giai đoạn 2014-2020</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22.979</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22.979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Chi tiết phân bổ cho các công ty TNHH MTV l</w:t>
            </w:r>
            <w:r>
              <w:rPr>
                <w:lang w:val="vi-VN"/>
              </w:rPr>
              <w:t xml:space="preserve">âm nghiệp, gồm: Hà Nừng 1.582 trđ; Trạm Lập 1.603 trđ; Sơ Pai 2.264 trđ; Kông Chiêng 1.974 trđ; Kông Chro 2.563 trđ; Krông Pa 2.071 trđ; Ka Nak 2.291 trđ; Đăk Roong 2.280 trđ; </w:t>
            </w:r>
            <w:r>
              <w:t>I</w:t>
            </w:r>
            <w:r>
              <w:rPr>
                <w:lang w:val="vi-VN"/>
              </w:rPr>
              <w:t>a Pa 1 953 trđ; Lơ Ku 2.290 trđ</w:t>
            </w:r>
            <w:r>
              <w:t>;</w:t>
            </w:r>
            <w:r>
              <w:rPr>
                <w:lang w:val="vi-VN"/>
              </w:rPr>
              <w:t xml:space="preserve"> Kông Hdé 2.108 trđ.</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Hỗ trợ kinh phí sản phẩ</w:t>
            </w:r>
            <w:r>
              <w:rPr>
                <w:lang w:val="vi-VN"/>
              </w:rPr>
              <w:t>m, dịch vụ công ích thủy lợi</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2.322</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2.322</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Phân bổ đầu năm 2019 là 1.040 trđ, số còn lại phân bổ sau là 1.282 trđ.</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13</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Bổ sung k</w:t>
            </w:r>
            <w:r>
              <w:rPr>
                <w:b/>
                <w:bCs/>
              </w:rPr>
              <w:t>i</w:t>
            </w:r>
            <w:r>
              <w:rPr>
                <w:b/>
                <w:bCs/>
                <w:lang w:val="vi-VN"/>
              </w:rPr>
              <w:t>nh phí thực hiện nhiệm vụ đảm bảo trật tự ATGT</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25.478</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25.478</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Công an t</w:t>
            </w:r>
            <w:r>
              <w:t>ỉ</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14</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K</w:t>
            </w:r>
            <w:r>
              <w:rPr>
                <w:b/>
                <w:bCs/>
              </w:rPr>
              <w:t>i</w:t>
            </w:r>
            <w:r>
              <w:rPr>
                <w:b/>
                <w:bCs/>
                <w:lang w:val="vi-VN"/>
              </w:rPr>
              <w:t xml:space="preserve">nh phí quản lý, bảo trì đường bộ cho các quỹ </w:t>
            </w:r>
            <w:r>
              <w:rPr>
                <w:b/>
                <w:bCs/>
                <w:lang w:val="vi-VN"/>
              </w:rPr>
              <w:t>bảo trì đường bộ địa phư</w:t>
            </w:r>
            <w:r>
              <w:rPr>
                <w:b/>
                <w:bCs/>
              </w:rPr>
              <w:t>ơn</w:t>
            </w:r>
            <w:r>
              <w:rPr>
                <w:b/>
                <w:bCs/>
                <w:lang w:val="vi-VN"/>
              </w:rPr>
              <w:t xml:space="preserve">g </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58.424</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58.424</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Quỹ bảo trì đường bộ t</w:t>
            </w:r>
            <w:r>
              <w:t>ỉ</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15</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Bổ sung thực hiện một số Chương trình mục tiêu</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56.656</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rPr>
              <w:t>56.656</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CTMT Giáo dục nghề nghiệp - việc làm và an toàn lao </w:t>
            </w:r>
            <w:r>
              <w:t>đ</w:t>
            </w:r>
            <w:r>
              <w:rPr>
                <w:lang w:val="vi-VN"/>
              </w:rPr>
              <w:t>ộng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7.910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7.910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Lao động, thương binh và xã hội: 6.000,</w:t>
            </w:r>
            <w:r>
              <w:rPr>
                <w:lang w:val="vi-VN"/>
              </w:rPr>
              <w:t xml:space="preserve"> số còn lại phân bổ sau là 1.910</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t>-</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w:t>
            </w:r>
            <w:r>
              <w:t xml:space="preserve">TMT </w:t>
            </w:r>
            <w:r>
              <w:rPr>
                <w:lang w:val="vi-VN"/>
              </w:rPr>
              <w:t>gi</w:t>
            </w:r>
            <w:r>
              <w:t>á</w:t>
            </w:r>
            <w:r>
              <w:rPr>
                <w:lang w:val="vi-VN"/>
              </w:rPr>
              <w:t>o dục vùng núi, vùng DTTS, vùng khó khăn</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8.500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8.500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Giáo dục và đào tạo</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CTMT phát triển hệ thống trợ giúp xã hội</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7.903</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7.903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xml:space="preserve">Sở Lao động, thương binh và xã hội 2.500 trđ. </w:t>
            </w:r>
            <w:r>
              <w:t>S</w:t>
            </w:r>
            <w:r>
              <w:rPr>
                <w:lang w:val="vi-VN"/>
              </w:rPr>
              <w:t>ố còn lại phân bổ sau là 5.40</w:t>
            </w:r>
            <w:r>
              <w:rPr>
                <w:lang w:val="vi-VN"/>
              </w:rPr>
              <w:t>3 trđ.</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CTMT Y tế - dân số</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7.850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7.850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Y tế phối hợp với các đơn vị liên quan trình UBND t</w:t>
            </w:r>
            <w:r>
              <w:t>ỉ</w:t>
            </w:r>
            <w:r>
              <w:rPr>
                <w:lang w:val="vi-VN"/>
              </w:rPr>
              <w:t>nh phân bổ cho các đơn vị sử dụng(3)</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CTMT Phát triển văn hóa</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1.103</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1.103</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Văn hóa, thể thao và du lịch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CTMT đảm b</w:t>
            </w:r>
            <w:r>
              <w:t>ả</w:t>
            </w:r>
            <w:r>
              <w:rPr>
                <w:lang w:val="vi-VN"/>
              </w:rPr>
              <w:t xml:space="preserve">o trật tự ATGT, PCCC, phòng chống </w:t>
            </w:r>
            <w:r>
              <w:rPr>
                <w:lang w:val="vi-VN"/>
              </w:rPr>
              <w:t>tội phạm và ma túy</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2.290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2.290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Công an t</w:t>
            </w:r>
            <w:r>
              <w:t>ỉ</w:t>
            </w:r>
            <w:r>
              <w:rPr>
                <w:lang w:val="vi-VN"/>
              </w:rPr>
              <w:t>nh</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CTMT Phát triển lâm nghiệp bền vững</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18.700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18.700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Giao Sở Nông nghiệp và PTNT phối hợp với các đơn vị liên quan trình UBND tỉnh phân bổ cho các đơn vị sử dụng.</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CTMT Tái cơ cấu kinh t</w:t>
            </w:r>
            <w:r>
              <w:t xml:space="preserve">ế </w:t>
            </w:r>
            <w:r>
              <w:rPr>
                <w:lang w:val="vi-VN"/>
              </w:rPr>
              <w:t>nông nghiệp và phò</w:t>
            </w:r>
            <w:r>
              <w:rPr>
                <w:lang w:val="vi-VN"/>
              </w:rPr>
              <w:t>ng chống giảm nhẹ thiên tai, ổn định đời sống dân cư</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w:t>
            </w:r>
            <w:r>
              <w:t>ở</w:t>
            </w:r>
            <w:r>
              <w:rPr>
                <w:lang w:val="vi-VN"/>
              </w:rPr>
              <w:t xml:space="preserve"> Nông nghiệp và PTNT</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CTMT ứng phó với biến đổi khí hậu và tăng trư</w:t>
            </w:r>
            <w:r>
              <w:t>ở</w:t>
            </w:r>
            <w:r>
              <w:rPr>
                <w:lang w:val="vi-VN"/>
              </w:rPr>
              <w:t>ng xanh</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400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400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Tài nguyên và môi trường</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CTMT Công nghệ thông tin</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1.000</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Sở Thông tin truyền thông</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rPr>
              <w:t>II</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w:t>
            </w:r>
            <w:r>
              <w:rPr>
                <w:b/>
                <w:bCs/>
              </w:rPr>
              <w:t>Ổ</w:t>
            </w:r>
            <w:r>
              <w:rPr>
                <w:b/>
                <w:bCs/>
                <w:lang w:val="vi-VN"/>
              </w:rPr>
              <w:t>NG V</w:t>
            </w:r>
            <w:r>
              <w:rPr>
                <w:b/>
                <w:bCs/>
              </w:rPr>
              <w:t>Ố</w:t>
            </w:r>
            <w:r>
              <w:rPr>
                <w:b/>
                <w:bCs/>
                <w:lang w:val="vi-VN"/>
              </w:rPr>
              <w:t>N NGOÀI NƯỚC</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66.159</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66.159</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lang w:val="vi-VN"/>
              </w:rPr>
              <w:t> </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2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lang w:val="vi-VN"/>
              </w:rPr>
              <w:t> </w:t>
            </w:r>
          </w:p>
        </w:tc>
        <w:tc>
          <w:tcPr>
            <w:tcW w:w="139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lang w:val="vi-VN"/>
              </w:rPr>
              <w:t>T</w:t>
            </w:r>
            <w:r>
              <w:rPr>
                <w:b/>
                <w:bCs/>
              </w:rPr>
              <w:t>Ổ</w:t>
            </w:r>
            <w:r>
              <w:rPr>
                <w:b/>
                <w:bCs/>
                <w:lang w:val="vi-VN"/>
              </w:rPr>
              <w:t>NG CỘNG (I+II)</w:t>
            </w:r>
          </w:p>
        </w:tc>
        <w:tc>
          <w:tcPr>
            <w:tcW w:w="475"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694.820</w:t>
            </w:r>
          </w:p>
        </w:tc>
        <w:tc>
          <w:tcPr>
            <w:tcW w:w="494"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466.992</w:t>
            </w:r>
          </w:p>
        </w:tc>
        <w:tc>
          <w:tcPr>
            <w:tcW w:w="47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lang w:val="vi-VN"/>
              </w:rPr>
              <w:t>227.828</w:t>
            </w:r>
          </w:p>
        </w:tc>
        <w:tc>
          <w:tcPr>
            <w:tcW w:w="1869"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pPr>
            <w:r>
              <w:rPr>
                <w:lang w:val="vi-VN"/>
              </w:rPr>
              <w:t> </w:t>
            </w:r>
          </w:p>
        </w:tc>
      </w:tr>
    </w:tbl>
    <w:p w:rsidR="00000000" w:rsidRDefault="00765F36">
      <w:pPr>
        <w:spacing w:before="120" w:after="280" w:afterAutospacing="1"/>
      </w:pPr>
      <w:r>
        <w:rPr>
          <w:b/>
          <w:bCs/>
          <w:lang w:val="vi-VN"/>
        </w:rPr>
        <w:t>Ghi chú:</w:t>
      </w:r>
    </w:p>
    <w:p w:rsidR="00000000" w:rsidRDefault="00765F36">
      <w:pPr>
        <w:spacing w:before="120" w:after="280" w:afterAutospacing="1"/>
      </w:pPr>
      <w:r>
        <w:rPr>
          <w:lang w:val="vi-VN"/>
        </w:rPr>
        <w:t>(1): Thực hiện theo Chương trình số 64-CTr/TU ngày 05/6/2018 của Tỉnh ủy, sau khi các đơn vị sáp nhập, các Sở ngành liên quan trình UBND tỉnh phân bổ số tiền: 2.</w:t>
      </w:r>
      <w:r>
        <w:rPr>
          <w:lang w:val="vi-VN"/>
        </w:rPr>
        <w:t>567 triệu đồng.</w:t>
      </w:r>
    </w:p>
    <w:p w:rsidR="00000000" w:rsidRDefault="00765F36">
      <w:pPr>
        <w:spacing w:before="120" w:after="280" w:afterAutospacing="1"/>
      </w:pPr>
      <w:r>
        <w:rPr>
          <w:lang w:val="vi-VN"/>
        </w:rPr>
        <w:t>(2): Thực hiện theo Chương trình số 64-CTr/TU ngày 05/6/2018 của T</w:t>
      </w:r>
      <w:r>
        <w:t>ỉ</w:t>
      </w:r>
      <w:r>
        <w:rPr>
          <w:lang w:val="vi-VN"/>
        </w:rPr>
        <w:t>nh ủy, sau khi các đơn vị sáp nhập, các Sở ngành liên quan trình UBND t</w:t>
      </w:r>
      <w:r>
        <w:t>ỉ</w:t>
      </w:r>
      <w:r>
        <w:rPr>
          <w:lang w:val="vi-VN"/>
        </w:rPr>
        <w:t>nh phân bổ số tiền: 13.256 triệu đồng</w:t>
      </w:r>
      <w:r>
        <w:t>.</w:t>
      </w:r>
    </w:p>
    <w:p w:rsidR="00000000" w:rsidRDefault="00765F36">
      <w:pPr>
        <w:spacing w:before="120" w:after="280" w:afterAutospacing="1"/>
      </w:pPr>
      <w:r>
        <w:rPr>
          <w:lang w:val="vi-VN"/>
        </w:rPr>
        <w:t>(3): Sở Y tế phối hợp với các đơn vị liên quan trình UBND t</w:t>
      </w:r>
      <w:r>
        <w:t>ỉ</w:t>
      </w:r>
      <w:r>
        <w:rPr>
          <w:lang w:val="vi-VN"/>
        </w:rPr>
        <w:t>nh</w:t>
      </w:r>
      <w:r>
        <w:rPr>
          <w:lang w:val="vi-VN"/>
        </w:rPr>
        <w:t xml:space="preserve"> phân bổ cho các đơn vị sử dụng.</w:t>
      </w:r>
    </w:p>
    <w:p w:rsidR="00000000" w:rsidRDefault="00765F36">
      <w:pPr>
        <w:spacing w:before="120" w:after="280" w:afterAutospacing="1"/>
      </w:pPr>
      <w:r>
        <w:t> </w:t>
      </w:r>
    </w:p>
    <w:p w:rsidR="00000000" w:rsidRDefault="00765F36">
      <w:pPr>
        <w:spacing w:before="120" w:after="280" w:afterAutospacing="1"/>
        <w:jc w:val="right"/>
      </w:pPr>
      <w:bookmarkStart w:id="49" w:name="chuong_pl_21"/>
      <w:r>
        <w:rPr>
          <w:b/>
          <w:bCs/>
          <w:lang w:val="vi-VN"/>
        </w:rPr>
        <w:t>Biểu số 19</w:t>
      </w:r>
      <w:bookmarkEnd w:id="49"/>
    </w:p>
    <w:p w:rsidR="00000000" w:rsidRDefault="00765F36">
      <w:pPr>
        <w:spacing w:before="120" w:after="280" w:afterAutospacing="1"/>
        <w:jc w:val="center"/>
      </w:pPr>
      <w:bookmarkStart w:id="50" w:name="chuong_pl_21_name"/>
      <w:r>
        <w:rPr>
          <w:b/>
          <w:bCs/>
        </w:rPr>
        <w:t>DỰ TOÁN PHÂN BỔ CHI THƯỜNG XUYÊN NGÂN SÁCH CẤP TỈNH VÀ CÁC MỤC TIÊU SỰ NGHIỆP CHO TỪNG CƠ QUAN, ĐƠN VỊ THEO TỪNG LĨNH VỰC NĂM 2019</w:t>
      </w:r>
      <w:bookmarkEnd w:id="50"/>
    </w:p>
    <w:p w:rsidR="00000000" w:rsidRDefault="00765F36">
      <w:pPr>
        <w:spacing w:before="120" w:after="280" w:afterAutospacing="1"/>
        <w:jc w:val="center"/>
      </w:pPr>
      <w:r>
        <w:rPr>
          <w:i/>
          <w:iCs/>
          <w:lang w:val="vi-VN"/>
        </w:rPr>
        <w:t>(Ban hành kèm theo Nghị quyết số 148/NQ-HĐND ngày 06/12/2018 của HĐND tỉnh</w:t>
      </w:r>
      <w:r>
        <w:rPr>
          <w:i/>
          <w:iCs/>
        </w:rPr>
        <w:t>)</w:t>
      </w:r>
    </w:p>
    <w:p w:rsidR="00000000" w:rsidRDefault="00765F36">
      <w:pPr>
        <w:spacing w:before="120" w:after="280" w:afterAutospacing="1"/>
        <w:jc w:val="right"/>
      </w:pPr>
      <w:r>
        <w:rPr>
          <w:i/>
          <w:iCs/>
        </w:rPr>
        <w:t>ĐVT</w:t>
      </w:r>
      <w:r>
        <w:rPr>
          <w:i/>
          <w:iCs/>
        </w:rPr>
        <w:t>: Triệu đồng</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23"/>
        <w:gridCol w:w="874"/>
        <w:gridCol w:w="1"/>
        <w:gridCol w:w="1"/>
        <w:gridCol w:w="1"/>
        <w:gridCol w:w="1"/>
        <w:gridCol w:w="1"/>
        <w:gridCol w:w="1"/>
        <w:gridCol w:w="1"/>
        <w:gridCol w:w="1"/>
        <w:gridCol w:w="1"/>
        <w:gridCol w:w="1"/>
        <w:gridCol w:w="1"/>
        <w:gridCol w:w="1"/>
        <w:gridCol w:w="1"/>
        <w:gridCol w:w="672"/>
        <w:gridCol w:w="1"/>
        <w:gridCol w:w="1"/>
        <w:gridCol w:w="1"/>
        <w:gridCol w:w="1"/>
        <w:gridCol w:w="1"/>
        <w:gridCol w:w="1"/>
        <w:gridCol w:w="1"/>
        <w:gridCol w:w="1"/>
        <w:gridCol w:w="1"/>
        <w:gridCol w:w="1"/>
        <w:gridCol w:w="611"/>
        <w:gridCol w:w="525"/>
        <w:gridCol w:w="621"/>
        <w:gridCol w:w="525"/>
        <w:gridCol w:w="621"/>
        <w:gridCol w:w="525"/>
        <w:gridCol w:w="525"/>
        <w:gridCol w:w="525"/>
        <w:gridCol w:w="621"/>
        <w:gridCol w:w="621"/>
        <w:gridCol w:w="630"/>
        <w:gridCol w:w="525"/>
        <w:gridCol w:w="613"/>
      </w:tblGrid>
      <w:tr w:rsidR="00000000">
        <w:tc>
          <w:tcPr>
            <w:tcW w:w="171"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STT</w:t>
            </w:r>
          </w:p>
        </w:tc>
        <w:tc>
          <w:tcPr>
            <w:tcW w:w="466"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Đơn vị</w:t>
            </w:r>
          </w:p>
        </w:tc>
        <w:tc>
          <w:tcPr>
            <w:tcW w:w="4363" w:type="pct"/>
            <w:hMerge w:val="restar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c>
          <w:tcPr>
            <w:tcW w:w="4363" w:type="pct"/>
            <w:gridSpan w:val="24"/>
            <w:hMerge/>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DỰ TOÁN 2019</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w:t>
            </w:r>
          </w:p>
        </w:tc>
        <w:tc>
          <w:tcPr>
            <w:tcW w:w="3391" w:type="pct"/>
            <w:h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đó</w:t>
            </w:r>
          </w:p>
        </w:tc>
        <w:tc>
          <w:tcPr>
            <w:tcW w:w="339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đó</w:t>
            </w:r>
          </w:p>
        </w:tc>
        <w:tc>
          <w:tcPr>
            <w:tcW w:w="339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đó</w:t>
            </w:r>
          </w:p>
        </w:tc>
        <w:tc>
          <w:tcPr>
            <w:tcW w:w="339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đó</w:t>
            </w:r>
          </w:p>
        </w:tc>
        <w:tc>
          <w:tcPr>
            <w:tcW w:w="339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w:t>
            </w:r>
            <w:r>
              <w:rPr>
                <w:b/>
                <w:bCs/>
                <w:sz w:val="16"/>
                <w:lang w:val="vi-VN"/>
              </w:rPr>
              <w:t>ó</w:t>
            </w:r>
          </w:p>
        </w:tc>
        <w:tc>
          <w:tcPr>
            <w:tcW w:w="339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đó</w:t>
            </w:r>
          </w:p>
        </w:tc>
        <w:tc>
          <w:tcPr>
            <w:tcW w:w="339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đó</w:t>
            </w:r>
          </w:p>
        </w:tc>
        <w:tc>
          <w:tcPr>
            <w:tcW w:w="339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đó</w:t>
            </w:r>
          </w:p>
        </w:tc>
        <w:tc>
          <w:tcPr>
            <w:tcW w:w="339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đó</w:t>
            </w:r>
          </w:p>
        </w:tc>
        <w:tc>
          <w:tcPr>
            <w:tcW w:w="3391" w:type="pct"/>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đó</w:t>
            </w:r>
          </w:p>
        </w:tc>
        <w:tc>
          <w:tcPr>
            <w:tcW w:w="3391" w:type="pct"/>
            <w:gridSpan w:val="11"/>
            <w:hMerge/>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Trong đó</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0" w:type="auto"/>
            <w:vMerge/>
            <w:tcBorders>
              <w:top w:val="single" w:sz="8" w:space="0" w:color="auto"/>
              <w:left w:val="single" w:sz="8" w:space="0" w:color="auto"/>
              <w:bottom w:val="nil"/>
              <w:right w:val="nil"/>
              <w:tl2br w:val="nil"/>
              <w:tr2bl w:val="nil"/>
            </w:tcBorders>
            <w:shd w:val="clear" w:color="auto" w:fill="auto"/>
            <w:vAlign w:val="center"/>
          </w:tcPr>
          <w:p w:rsidR="00000000" w:rsidRDefault="00765F36">
            <w:pPr>
              <w:spacing w:before="120"/>
              <w:jc w:val="center"/>
            </w:pP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Tổng số</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Sự nghiệp giáo dục đào t</w:t>
            </w:r>
            <w:r>
              <w:rPr>
                <w:b/>
                <w:bCs/>
                <w:sz w:val="16"/>
              </w:rPr>
              <w:t>ạ</w:t>
            </w:r>
            <w:r>
              <w:rPr>
                <w:b/>
                <w:bCs/>
                <w:sz w:val="16"/>
                <w:lang w:val="vi-VN"/>
              </w:rPr>
              <w:t>o</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Sự nghiệp khoa học công nghệ</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Sự nghiệp k</w:t>
            </w:r>
            <w:r>
              <w:rPr>
                <w:b/>
                <w:bCs/>
                <w:sz w:val="16"/>
              </w:rPr>
              <w:t>i</w:t>
            </w:r>
            <w:r>
              <w:rPr>
                <w:b/>
                <w:bCs/>
                <w:sz w:val="16"/>
                <w:lang w:val="vi-VN"/>
              </w:rPr>
              <w:t>nh tế</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Sự nghiệp môi trường</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Sự nghiệp y tế</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Sự nghiệp Văn hóa thông tin</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Sự nghiệp phát thanh truyền hình</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xml:space="preserve">Sự nghiệp Thể </w:t>
            </w:r>
            <w:r>
              <w:rPr>
                <w:b/>
                <w:bCs/>
                <w:sz w:val="16"/>
                <w:lang w:val="vi-VN"/>
              </w:rPr>
              <w:t>dục thể thao</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Đảm b</w:t>
            </w:r>
            <w:r>
              <w:rPr>
                <w:b/>
                <w:bCs/>
                <w:sz w:val="16"/>
              </w:rPr>
              <w:t>ả</w:t>
            </w:r>
            <w:r>
              <w:rPr>
                <w:b/>
                <w:bCs/>
                <w:sz w:val="16"/>
                <w:lang w:val="vi-VN"/>
              </w:rPr>
              <w:t>o x</w:t>
            </w:r>
            <w:r>
              <w:rPr>
                <w:b/>
                <w:bCs/>
                <w:sz w:val="16"/>
              </w:rPr>
              <w:t xml:space="preserve">ã </w:t>
            </w:r>
            <w:r>
              <w:rPr>
                <w:b/>
                <w:bCs/>
                <w:sz w:val="16"/>
                <w:lang w:val="vi-VN"/>
              </w:rPr>
              <w:t>hội</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Quản lý hành chính</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An ninh quốc phòng</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Chi khác</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Mục tiêu</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2</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3</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4</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5</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6</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7</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9</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10</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11</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12</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13</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14</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15</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16</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i/>
                <w:iCs/>
                <w:sz w:val="16"/>
                <w:lang w:val="vi-VN"/>
              </w:rPr>
              <w:t>17</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b/>
                <w:bCs/>
                <w:sz w:val="16"/>
                <w:lang w:val="vi-VN"/>
              </w:rPr>
              <w:t> </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b/>
                <w:bCs/>
                <w:sz w:val="16"/>
                <w:lang w:val="vi-VN"/>
              </w:rPr>
              <w:t>Tổng cộng</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2.982.035</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542.131</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31.314</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294.836</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28.117</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757.742</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66.640</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21.434</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10.335</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114.444</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404.713</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193.597</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49.741</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466.992</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Văn phò</w:t>
            </w:r>
            <w:r>
              <w:rPr>
                <w:sz w:val="16"/>
                <w:lang w:val="vi-VN"/>
              </w:rPr>
              <w:t>ng Hội đồng nhân dân tỉnh</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15.383</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92</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15.291</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Đoàn Đại biểu quốc hội</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1.500</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1.500</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Văn phòng UBND t</w:t>
            </w:r>
            <w:r>
              <w:rPr>
                <w:sz w:val="16"/>
              </w:rPr>
              <w:t>ỉ</w:t>
            </w:r>
            <w:r>
              <w:rPr>
                <w:sz w:val="16"/>
                <w:lang w:val="vi-VN"/>
              </w:rPr>
              <w:t>nh</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19.494</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654</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18.840</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Kế ho</w:t>
            </w:r>
            <w:r>
              <w:rPr>
                <w:sz w:val="16"/>
              </w:rPr>
              <w:t>ạ</w:t>
            </w:r>
            <w:r>
              <w:rPr>
                <w:sz w:val="16"/>
                <w:lang w:val="vi-VN"/>
              </w:rPr>
              <w:t>ch &amp; đầu tư</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8.742</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123</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1.931</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6.688</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N</w:t>
            </w:r>
            <w:r>
              <w:rPr>
                <w:sz w:val="16"/>
              </w:rPr>
              <w:t>ộ</w:t>
            </w:r>
            <w:r>
              <w:rPr>
                <w:sz w:val="16"/>
                <w:lang w:val="vi-VN"/>
              </w:rPr>
              <w:t>i v</w:t>
            </w:r>
            <w:r>
              <w:rPr>
                <w:sz w:val="16"/>
              </w:rPr>
              <w:t>ụ</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25.576</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885</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1.003</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23.688</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Ban Dân tộc</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83.643</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73.505</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8.719</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50</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w:t>
            </w:r>
            <w:r>
              <w:rPr>
                <w:sz w:val="16"/>
              </w:rPr>
              <w:t>.</w:t>
            </w:r>
            <w:r>
              <w:rPr>
                <w:sz w:val="16"/>
                <w:lang w:val="vi-VN"/>
              </w:rPr>
              <w:t>369</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Tài chính</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17.332</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8.190</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9.142</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8</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Thanh tra t</w:t>
            </w:r>
            <w:r>
              <w:rPr>
                <w:sz w:val="16"/>
              </w:rPr>
              <w:t>ỉ</w:t>
            </w:r>
            <w:r>
              <w:rPr>
                <w:sz w:val="16"/>
                <w:lang w:val="vi-VN"/>
              </w:rPr>
              <w:t>nh</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8.827</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2.500</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6.327</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9</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Tư pháp</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14.344</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w:t>
            </w:r>
            <w:r>
              <w:rPr>
                <w:sz w:val="16"/>
                <w:lang w:val="vi-VN"/>
              </w:rPr>
              <w:t>4</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4.600</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7.339</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2.371</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10</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Giáo dục &amp; Đào tạo</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485.002</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462.299</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7.664</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15.039</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11</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 xml:space="preserve">Kinh phí hỗ </w:t>
            </w:r>
            <w:r>
              <w:rPr>
                <w:sz w:val="16"/>
              </w:rPr>
              <w:t>tr</w:t>
            </w:r>
            <w:r>
              <w:rPr>
                <w:sz w:val="16"/>
                <w:lang w:val="vi-VN"/>
              </w:rPr>
              <w:t>ợ sau đại học</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1.000</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12</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Y tế</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278.868</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310</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261.119</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9.098</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8.341</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13</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KP mua b</w:t>
            </w:r>
            <w:r>
              <w:rPr>
                <w:sz w:val="16"/>
              </w:rPr>
              <w:t>ả</w:t>
            </w:r>
            <w:r>
              <w:rPr>
                <w:sz w:val="16"/>
                <w:lang w:val="vi-VN"/>
              </w:rPr>
              <w:t>o hiểm y tế cho các đối tượng</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664.493</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458.058</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71</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206.364</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14</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 xml:space="preserve">Sở Lao </w:t>
            </w:r>
            <w:r>
              <w:rPr>
                <w:sz w:val="16"/>
              </w:rPr>
              <w:t>đ</w:t>
            </w:r>
            <w:r>
              <w:rPr>
                <w:sz w:val="16"/>
                <w:lang w:val="vi-VN"/>
              </w:rPr>
              <w:t>ộng, Thương binh &amp; xã hội</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51.638</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60</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31.385</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6.018</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14.175</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15</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Trường Cao đẳng nghề Gia Lai</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8.202</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8.202</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16</w:t>
            </w:r>
          </w:p>
        </w:tc>
        <w:tc>
          <w:tcPr>
            <w:tcW w:w="46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Văn hoá, Thể thao</w:t>
            </w:r>
            <w:r>
              <w:rPr>
                <w:sz w:val="16"/>
                <w:lang w:val="vi-VN"/>
              </w:rPr>
              <w:t xml:space="preserve"> và Du lịch</w:t>
            </w:r>
          </w:p>
        </w:tc>
        <w:tc>
          <w:tcPr>
            <w:tcW w:w="365" w:type="pct"/>
            <w:gridSpan w:val="14"/>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30.502</w:t>
            </w:r>
          </w:p>
        </w:tc>
        <w:tc>
          <w:tcPr>
            <w:tcW w:w="331" w:type="pct"/>
            <w:gridSpan w:val="11"/>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3.599</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263</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8.578</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9.036</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6.468</w:t>
            </w:r>
          </w:p>
        </w:tc>
        <w:tc>
          <w:tcPr>
            <w:tcW w:w="336"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2.558</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17</w:t>
            </w:r>
          </w:p>
        </w:tc>
        <w:tc>
          <w:tcPr>
            <w:tcW w:w="46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Thông tin &amp; Truyền thông</w:t>
            </w:r>
          </w:p>
        </w:tc>
        <w:tc>
          <w:tcPr>
            <w:tcW w:w="365" w:type="pct"/>
            <w:gridSpan w:val="14"/>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16.750</w:t>
            </w:r>
          </w:p>
        </w:tc>
        <w:tc>
          <w:tcPr>
            <w:tcW w:w="331" w:type="pct"/>
            <w:gridSpan w:val="11"/>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997</w:t>
            </w:r>
          </w:p>
        </w:tc>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96</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7.897</w:t>
            </w:r>
          </w:p>
        </w:tc>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1.129</w:t>
            </w:r>
          </w:p>
        </w:tc>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5.631</w:t>
            </w:r>
          </w:p>
        </w:tc>
        <w:tc>
          <w:tcPr>
            <w:tcW w:w="336"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18</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Đài Phát thanh Truyền hình tỉnh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21.434</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21.434</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19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Khoa học - Công nghệ</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31.</w:t>
            </w:r>
            <w:r>
              <w:rPr>
                <w:b/>
                <w:bCs/>
                <w:sz w:val="16"/>
                <w:lang w:val="vi-VN"/>
              </w:rPr>
              <w:t>200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23.598</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70</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6.332</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1.200</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20</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Nông nghiệp &amp; phát triển nông thôn</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185.522</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101.150</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83.372</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1.000</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21</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Vườn quốc gia Kon Ka Kinh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15.777</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15.777</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Công ty TNHH MTV cà phê Gia Lai</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1.096</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1.096</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23</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Công ty TNHH MTV Chè Bàu C</w:t>
            </w:r>
            <w:r>
              <w:rPr>
                <w:sz w:val="16"/>
              </w:rPr>
              <w:t>ạ</w:t>
            </w:r>
            <w:r>
              <w:rPr>
                <w:sz w:val="16"/>
                <w:lang w:val="vi-VN"/>
              </w:rPr>
              <w:t>n</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848</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848</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24</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Công ty TNHH khai thác công trình thủy l</w:t>
            </w:r>
            <w:r>
              <w:rPr>
                <w:sz w:val="16"/>
              </w:rPr>
              <w:t>ợ</w:t>
            </w:r>
            <w:r>
              <w:rPr>
                <w:sz w:val="16"/>
                <w:lang w:val="vi-VN"/>
              </w:rPr>
              <w:t>i</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28.571</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28.571</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Tài nguyên và môi trường</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60.971</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27.053</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27.367</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6.151</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400</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26</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w:t>
            </w:r>
            <w:r>
              <w:rPr>
                <w:sz w:val="16"/>
                <w:lang w:val="vi-VN"/>
              </w:rPr>
              <w:t xml:space="preserve"> Công thương</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5.584</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339</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5.245</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Giao thông vận tải</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11.845</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85</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11.760</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28</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Ban ATGT</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846</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846</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29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Xây dựng</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6.787</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94</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273</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6.420</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30</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BQL Khu kinh tế tỉnh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43.940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45</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w:t>
            </w:r>
            <w:r>
              <w:rPr>
                <w:sz w:val="16"/>
                <w:lang w:val="vi-VN"/>
              </w:rPr>
              <w:t>449</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13.648</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16.798</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31</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Khối Đảng tỉnh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95.316</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1.858</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93.458</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Trường Chính trị</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10.134</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10.134</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33</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Ủy ban Mặt trận Tổ Quốc Việt Nam t</w:t>
            </w:r>
            <w:r>
              <w:rPr>
                <w:sz w:val="16"/>
              </w:rPr>
              <w:t>ỉ</w:t>
            </w:r>
            <w:r>
              <w:rPr>
                <w:sz w:val="16"/>
                <w:lang w:val="vi-VN"/>
              </w:rPr>
              <w:t>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6.700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300</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6.400</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34</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T</w:t>
            </w:r>
            <w:r>
              <w:rPr>
                <w:sz w:val="16"/>
              </w:rPr>
              <w:t>ỉ</w:t>
            </w:r>
            <w:r>
              <w:rPr>
                <w:sz w:val="16"/>
                <w:lang w:val="vi-VN"/>
              </w:rPr>
              <w:t>nh đoàn thanh ni</w:t>
            </w:r>
            <w:r>
              <w:rPr>
                <w:sz w:val="16"/>
                <w:lang w:val="vi-VN"/>
              </w:rPr>
              <w:t>ên</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14.854</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3.294</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11.560</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Hội Liên hiệp phụ nữ</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5.486</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5.486</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36</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Hội Nông dân</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6.167</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6.167</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Hội Cựu chiến binh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2.464</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2.464</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38</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Hội Văn học nghệ thuật</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510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510</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39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Hội Nhà báo</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100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100</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40</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Tòa án nhân dân t</w:t>
            </w:r>
            <w:r>
              <w:rPr>
                <w:sz w:val="16"/>
              </w:rPr>
              <w:t>ỉ</w:t>
            </w:r>
            <w:r>
              <w:rPr>
                <w:sz w:val="16"/>
                <w:lang w:val="vi-VN"/>
              </w:rPr>
              <w:t>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600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600</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41</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Viện Kiểm sát nhân dân tỉnh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800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800</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Cục thi hành án dân sự</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572</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572</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43</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Công an tỉnh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113.599</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4.733</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750</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80.348</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27.768</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44</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Bộ ch</w:t>
            </w:r>
            <w:r>
              <w:rPr>
                <w:sz w:val="16"/>
              </w:rPr>
              <w:t xml:space="preserve">ỉ </w:t>
            </w:r>
            <w:r>
              <w:rPr>
                <w:sz w:val="16"/>
                <w:lang w:val="vi-VN"/>
              </w:rPr>
              <w:t>huy quân sự t</w:t>
            </w:r>
            <w:r>
              <w:rPr>
                <w:sz w:val="16"/>
              </w:rPr>
              <w:t>ỉ</w:t>
            </w:r>
            <w:r>
              <w:rPr>
                <w:sz w:val="16"/>
                <w:lang w:val="vi-VN"/>
              </w:rPr>
              <w:t>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73.682</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3.133</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69.055</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1.494</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Bộ chỉ huy bộ đội biên phòng t</w:t>
            </w:r>
            <w:r>
              <w:rPr>
                <w:sz w:val="16"/>
              </w:rPr>
              <w:t>ỉ</w:t>
            </w:r>
            <w:r>
              <w:rPr>
                <w:sz w:val="16"/>
                <w:lang w:val="vi-VN"/>
              </w:rPr>
              <w:t>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44.144</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44.144</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46</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Hỗ trợ kinh phí xuất bản báo Gia Lai</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w:t>
            </w:r>
            <w:r>
              <w:rPr>
                <w:b/>
                <w:bCs/>
                <w:sz w:val="16"/>
                <w:lang w:val="vi-VN"/>
              </w:rPr>
              <w:t>9.763</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19.763</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Quỹ phát triển đất</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17.871</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17.871</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48</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Kinh phí thực hiện nhiệm vụ đối ngoại, công tác biên giới</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13.000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13.000</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49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Các khoản thu phạt VPHC, tịch thu, thu qua thanh tra t</w:t>
            </w:r>
            <w:r>
              <w:rPr>
                <w:sz w:val="16"/>
                <w:lang w:val="vi-VN"/>
              </w:rPr>
              <w:t>heo chế độ</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2.000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2.000</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50</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đảm bảo ATGT từ nguồn thu phạt ATGT</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7.000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7.000</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51</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Các sự nghiệp kinh tế khác</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34.414</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34.414</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Kinh phí phục vụ Tết Nguyên đán năm 2019 và các khoản ch</w:t>
            </w:r>
            <w:r>
              <w:rPr>
                <w:sz w:val="16"/>
                <w:lang w:val="vi-VN"/>
              </w:rPr>
              <w:t>i khác</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33.503</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33.503</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53</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H</w:t>
            </w:r>
            <w:r>
              <w:rPr>
                <w:sz w:val="16"/>
              </w:rPr>
              <w:t xml:space="preserve">ỗ </w:t>
            </w:r>
            <w:r>
              <w:rPr>
                <w:sz w:val="16"/>
                <w:lang w:val="vi-VN"/>
              </w:rPr>
              <w:t>trợ làng tr</w:t>
            </w:r>
            <w:r>
              <w:rPr>
                <w:sz w:val="16"/>
              </w:rPr>
              <w:t>ẻ</w:t>
            </w:r>
            <w:r>
              <w:rPr>
                <w:sz w:val="16"/>
                <w:lang w:val="vi-VN"/>
              </w:rPr>
              <w:t xml:space="preserve"> em SOS Pieiku</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736</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736</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54</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Sở Ngoại vụ</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3.894</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3.894</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Kinh phí Cơ quan quản lý quỹ phòng chống thiên tai và tìm kiếm cứu nạn</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312</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312</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56</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phục vụ công tác c</w:t>
            </w:r>
            <w:r>
              <w:rPr>
                <w:sz w:val="16"/>
              </w:rPr>
              <w:t>ấ</w:t>
            </w:r>
            <w:r>
              <w:rPr>
                <w:sz w:val="16"/>
                <w:lang w:val="vi-VN"/>
              </w:rPr>
              <w:t>p giấy chứng nhận bảo đảm chất lượng, an toàn kỹ thuật đ</w:t>
            </w:r>
            <w:r>
              <w:rPr>
                <w:sz w:val="16"/>
              </w:rPr>
              <w:t>ố</w:t>
            </w:r>
            <w:r>
              <w:rPr>
                <w:sz w:val="16"/>
                <w:lang w:val="vi-VN"/>
              </w:rPr>
              <w:t>i với máy, thiết bị, phương tiện giao thông vận t</w:t>
            </w:r>
            <w:r>
              <w:rPr>
                <w:sz w:val="16"/>
              </w:rPr>
              <w:t>ả</w:t>
            </w:r>
            <w:r>
              <w:rPr>
                <w:sz w:val="16"/>
                <w:lang w:val="vi-VN"/>
              </w:rPr>
              <w:t>i (Công ty CP đầu tư hạ tầng kỹ thu</w:t>
            </w:r>
            <w:r>
              <w:rPr>
                <w:sz w:val="16"/>
              </w:rPr>
              <w:t>ậ</w:t>
            </w:r>
            <w:r>
              <w:rPr>
                <w:sz w:val="16"/>
                <w:lang w:val="vi-VN"/>
              </w:rPr>
              <w:t>t Gia Lai)</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452</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452</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 xml:space="preserve">Chi phục vụ công tác cấp </w:t>
            </w:r>
            <w:r>
              <w:rPr>
                <w:sz w:val="16"/>
                <w:lang w:val="vi-VN"/>
              </w:rPr>
              <w:t>giấy chứng nhận bảo đảm chất lượng, an toàn kỹ thuật đối với máy, thiết bị, phương tiện giao thông vận tải (Công ty TNHH Đăng kiểm xe cơ giới t</w:t>
            </w:r>
            <w:r>
              <w:rPr>
                <w:sz w:val="16"/>
              </w:rPr>
              <w:t>ỉ</w:t>
            </w:r>
            <w:r>
              <w:rPr>
                <w:sz w:val="16"/>
                <w:lang w:val="vi-VN"/>
              </w:rPr>
              <w:t>nh Gia Lai)</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280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280</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58</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Bố trí vốn đối ứng 10% CTMTQG giảm nghèo bền vững</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5.867</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5.86</w:t>
            </w:r>
            <w:r>
              <w:rPr>
                <w:sz w:val="16"/>
                <w:lang w:val="vi-VN"/>
              </w:rPr>
              <w:t>7</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59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Bố trí vốn đối ứng 10% vốn sự nghiệp CT MTQG Nông thôn mới</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8.320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8.320</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60</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Kinh phí đặt mua Báo Gia Lai cấp cho Đảng viên 30 năm tuổi Đảng trở lên nghỉ hưu trên địa bàn tỉnh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3.238</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3.23</w:t>
            </w:r>
            <w:r>
              <w:rPr>
                <w:sz w:val="16"/>
                <w:lang w:val="vi-VN"/>
              </w:rPr>
              <w:t>8</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61</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Hỗ trợ tổ chức, đơn vị sử dụng lao động là người DTTS</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1.526</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1.526</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Hỗ trợ kinh phí thực hiện đ</w:t>
            </w:r>
            <w:r>
              <w:rPr>
                <w:sz w:val="16"/>
              </w:rPr>
              <w:t xml:space="preserve">ề </w:t>
            </w:r>
            <w:r>
              <w:rPr>
                <w:sz w:val="16"/>
                <w:lang w:val="vi-VN"/>
              </w:rPr>
              <w:t>án tăng cường công tác quản lý khai thác gỗ rừng tự nhiên giai đoạn 2014-2020</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22.979</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22.979</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63</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Văn p</w:t>
            </w:r>
            <w:r>
              <w:rPr>
                <w:sz w:val="16"/>
                <w:lang w:val="vi-VN"/>
              </w:rPr>
              <w:t>hòng Đi</w:t>
            </w:r>
            <w:r>
              <w:rPr>
                <w:sz w:val="16"/>
              </w:rPr>
              <w:t>ề</w:t>
            </w:r>
            <w:r>
              <w:rPr>
                <w:sz w:val="16"/>
                <w:lang w:val="vi-VN"/>
              </w:rPr>
              <w:t>u ph</w:t>
            </w:r>
            <w:r>
              <w:rPr>
                <w:sz w:val="16"/>
              </w:rPr>
              <w:t>ố</w:t>
            </w:r>
            <w:r>
              <w:rPr>
                <w:sz w:val="16"/>
                <w:lang w:val="vi-VN"/>
              </w:rPr>
              <w:t>i Chương trình MTQG nông thôn mới</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160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160</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64</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Kinh phí hỗ trợ phát triển chăn nuôi nông hộ trên địa bàn tỉnh Gia Lai năm 2019</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3.934</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3.934</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Kinh phí hoạt động của BCĐ 389 t</w:t>
            </w:r>
            <w:r>
              <w:rPr>
                <w:sz w:val="16"/>
              </w:rPr>
              <w:t>ỉ</w:t>
            </w:r>
            <w:r>
              <w:rPr>
                <w:sz w:val="16"/>
                <w:lang w:val="vi-VN"/>
              </w:rPr>
              <w:t>nh</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178</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178</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66</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Chương trình mục tiêu phát triển lâm nghiệp bền vững</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18.700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18.700</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CTMT phát triển hệ thống trợ giúp xã hội (Phân bổ sau)</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5.403</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w:t>
            </w:r>
            <w:r>
              <w:rPr>
                <w:sz w:val="16"/>
              </w:rPr>
              <w:t>.</w:t>
            </w:r>
            <w:r>
              <w:rPr>
                <w:sz w:val="16"/>
                <w:lang w:val="vi-VN"/>
              </w:rPr>
              <w:t>403</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68</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CTMT Giáo dục nghề nghiệp - việc làm và an toàn</w:t>
            </w:r>
            <w:r>
              <w:rPr>
                <w:sz w:val="16"/>
                <w:lang w:val="vi-VN"/>
              </w:rPr>
              <w:t xml:space="preserve"> lao động (Phân bổ sau)</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1.910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1.910</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69</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Kinh phí quản lý, bảo trì đường bộ cho các quỹ bảo trì đường bộ địa phương</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58.424</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58.424</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70</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Kinh phí h</w:t>
            </w:r>
            <w:r>
              <w:rPr>
                <w:sz w:val="16"/>
              </w:rPr>
              <w:t xml:space="preserve">ỗ </w:t>
            </w:r>
            <w:r>
              <w:rPr>
                <w:sz w:val="16"/>
                <w:lang w:val="vi-VN"/>
              </w:rPr>
              <w:t>trợ tiền đóng người tham gia BHXH tự ngu</w:t>
            </w:r>
            <w:r>
              <w:rPr>
                <w:sz w:val="16"/>
              </w:rPr>
              <w:t>y</w:t>
            </w:r>
            <w:r>
              <w:rPr>
                <w:sz w:val="16"/>
                <w:lang w:val="vi-VN"/>
              </w:rPr>
              <w:t>ện</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499</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499</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71</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bổ sung có mục tiêu (vốn nước ngoài)</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66.159</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66.159</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72</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sự nghiệp giáo dục phân bổ các đơn vị theo Chương trình 64- Ctr/TU c</w:t>
            </w:r>
            <w:r>
              <w:rPr>
                <w:sz w:val="16"/>
              </w:rPr>
              <w:t>ủ</w:t>
            </w:r>
            <w:r>
              <w:rPr>
                <w:sz w:val="16"/>
                <w:lang w:val="vi-VN"/>
              </w:rPr>
              <w:t>a T</w:t>
            </w:r>
            <w:r>
              <w:rPr>
                <w:sz w:val="16"/>
              </w:rPr>
              <w:t>ỉ</w:t>
            </w:r>
            <w:r>
              <w:rPr>
                <w:sz w:val="16"/>
                <w:lang w:val="vi-VN"/>
              </w:rPr>
              <w:t>nh ủy</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39.760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39.760</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73</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sự nghiệp y t</w:t>
            </w:r>
            <w:r>
              <w:rPr>
                <w:sz w:val="16"/>
              </w:rPr>
              <w:t xml:space="preserve">ế </w:t>
            </w:r>
            <w:r>
              <w:rPr>
                <w:sz w:val="16"/>
                <w:lang w:val="vi-VN"/>
              </w:rPr>
              <w:t xml:space="preserve">phân bổ các </w:t>
            </w:r>
            <w:r>
              <w:rPr>
                <w:sz w:val="16"/>
                <w:lang w:val="vi-VN"/>
              </w:rPr>
              <w:t>đơn vị theo Chương trình 64-Ctr/TU của Tỉnh ủy</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24.917</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24.917</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74</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sự nghiệp Khoa học Công nghệ phân bổ các đơn vị theo Chương trình 64-Ctr/TU của Tỉnh ủy</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620</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620</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75</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Sự nghiệp Văn hóa thông tin phân b</w:t>
            </w:r>
            <w:r>
              <w:rPr>
                <w:sz w:val="16"/>
              </w:rPr>
              <w:t>ổ</w:t>
            </w:r>
            <w:r>
              <w:rPr>
                <w:sz w:val="16"/>
              </w:rPr>
              <w:t xml:space="preserve"> </w:t>
            </w:r>
            <w:r>
              <w:rPr>
                <w:sz w:val="16"/>
                <w:lang w:val="vi-VN"/>
              </w:rPr>
              <w:t>các đơn vị theo Chương tr</w:t>
            </w:r>
            <w:r>
              <w:rPr>
                <w:sz w:val="16"/>
              </w:rPr>
              <w:t>ì</w:t>
            </w:r>
            <w:r>
              <w:rPr>
                <w:sz w:val="16"/>
                <w:lang w:val="vi-VN"/>
              </w:rPr>
              <w:t>nh 64-Ctr/TU của Tỉnh ủy</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33.576</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33.576</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76</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sự nghiệp đảm bảo xã hội phân bổ các đơn vị theo Chương trình 64-Ctr/TU của Tỉnh ủy</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4.317</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4.317</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77</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Quản lý nhà nước phân bổ các đ</w:t>
            </w:r>
            <w:r>
              <w:rPr>
                <w:sz w:val="16"/>
                <w:lang w:val="vi-VN"/>
              </w:rPr>
              <w:t>ơn vị theo Chương trình 64-Ctr/TU c</w:t>
            </w:r>
            <w:r>
              <w:rPr>
                <w:sz w:val="16"/>
              </w:rPr>
              <w:t>ủ</w:t>
            </w:r>
            <w:r>
              <w:rPr>
                <w:sz w:val="16"/>
                <w:lang w:val="vi-VN"/>
              </w:rPr>
              <w:t>a T</w:t>
            </w:r>
            <w:r>
              <w:rPr>
                <w:sz w:val="16"/>
              </w:rPr>
              <w:t>ỉ</w:t>
            </w:r>
            <w:r>
              <w:rPr>
                <w:sz w:val="16"/>
                <w:lang w:val="vi-VN"/>
              </w:rPr>
              <w:t>nh ủy</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3.797</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3.797</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r w:rsidR="00000000">
        <w:tblPrEx>
          <w:tblBorders>
            <w:top w:val="none" w:sz="0" w:space="0" w:color="auto"/>
            <w:bottom w:val="none" w:sz="0" w:space="0" w:color="auto"/>
            <w:insideH w:val="none" w:sz="0" w:space="0" w:color="auto"/>
            <w:insideV w:val="none" w:sz="0" w:space="0" w:color="auto"/>
          </w:tblBorders>
        </w:tblPrEx>
        <w:tc>
          <w:tcPr>
            <w:tcW w:w="17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center"/>
            </w:pPr>
            <w:r>
              <w:rPr>
                <w:sz w:val="16"/>
                <w:lang w:val="vi-VN"/>
              </w:rPr>
              <w:t>78</w:t>
            </w:r>
          </w:p>
        </w:tc>
        <w:tc>
          <w:tcPr>
            <w:tcW w:w="46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pPr>
            <w:r>
              <w:rPr>
                <w:sz w:val="16"/>
                <w:lang w:val="vi-VN"/>
              </w:rPr>
              <w:t>Chi các nhiệm vụ phát sinh đột xuất</w:t>
            </w:r>
          </w:p>
        </w:tc>
        <w:tc>
          <w:tcPr>
            <w:tcW w:w="365" w:type="pct"/>
            <w:gridSpan w:val="14"/>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b/>
                <w:bCs/>
                <w:sz w:val="16"/>
                <w:lang w:val="vi-VN"/>
              </w:rPr>
              <w:t>23.683</w:t>
            </w:r>
          </w:p>
        </w:tc>
        <w:tc>
          <w:tcPr>
            <w:tcW w:w="331" w:type="pct"/>
            <w:gridSpan w:val="11"/>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13.384</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7.000</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1.299</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2.000</w:t>
            </w:r>
          </w:p>
        </w:tc>
        <w:tc>
          <w:tcPr>
            <w:tcW w:w="3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36"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28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c>
          <w:tcPr>
            <w:tcW w:w="327"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center"/>
          </w:tcPr>
          <w:p w:rsidR="00000000" w:rsidRDefault="00765F36">
            <w:pPr>
              <w:spacing w:before="120"/>
              <w:jc w:val="right"/>
            </w:pPr>
            <w:r>
              <w:rPr>
                <w:sz w:val="16"/>
                <w:lang w:val="vi-VN"/>
              </w:rPr>
              <w:t> </w:t>
            </w:r>
          </w:p>
        </w:tc>
      </w:tr>
    </w:tbl>
    <w:p w:rsidR="00765F36" w:rsidRDefault="00765F36">
      <w:pPr>
        <w:spacing w:before="120" w:after="280" w:afterAutospacing="1"/>
      </w:pPr>
      <w:r>
        <w:t> </w:t>
      </w:r>
    </w:p>
    <w:sectPr w:rsidR="00765F36">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CB7"/>
    <w:rsid w:val="00103CB7"/>
    <w:rsid w:val="00765F36"/>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dbnd.gialai.gov.v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13760</Words>
  <Characters>78433</Characters>
  <Application>Microsoft Office Word</Application>
  <DocSecurity>0</DocSecurity>
  <Lines>653</Lines>
  <Paragraphs>184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92009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2022-09-20T09:16:00Z</dcterms:created>
  <dcterms:modified xsi:type="dcterms:W3CDTF">2022-09-20T09:16:00Z</dcterms:modified>
</cp:coreProperties>
</file>